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w:t>
      </w:r>
      <w:r>
        <w:rPr>
          <w:rFonts w:hint="eastAsia" w:ascii="宋体" w:hAnsi="宋体" w:cs="宋体"/>
          <w:b/>
          <w:bCs/>
          <w:sz w:val="32"/>
          <w:szCs w:val="32"/>
          <w:lang w:val="en-US" w:eastAsia="zh-CN"/>
        </w:rPr>
        <w:t>14</w:t>
      </w:r>
      <w:r>
        <w:rPr>
          <w:rFonts w:hint="eastAsia" w:ascii="宋体" w:hAnsi="宋体" w:eastAsia="宋体" w:cs="宋体"/>
          <w:b/>
          <w:bCs/>
          <w:sz w:val="32"/>
          <w:szCs w:val="32"/>
        </w:rPr>
        <w:t>周教育发展研究中心通知</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★温馨提示：</w:t>
      </w:r>
    </w:p>
    <w:p>
      <w:p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.因学院车位有限，暂无法对外提供停车车位，来院参加研修活动的老师，务请绿色出行。请学校领导对参加培训的老师及时通知到位。感谢配合支持！</w:t>
      </w:r>
    </w:p>
    <w:p>
      <w:p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.学院是上海市无烟单位，请勿在校园内吸烟。</w:t>
      </w:r>
    </w:p>
    <w:p>
      <w:pPr>
        <w:spacing w:line="360" w:lineRule="auto"/>
        <w:jc w:val="left"/>
        <w:rPr>
          <w:rFonts w:hint="eastAsia" w:ascii="宋体" w:hAnsi="宋体" w:eastAsia="宋体" w:cs="宋体"/>
          <w:b/>
          <w:bCs/>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.饮水请自带茶杯，喝饮料的老师扔水瓶时请注意干湿垃圾分类，没有喝完的水瓶请带走。</w:t>
      </w:r>
      <w:r>
        <w:rPr>
          <w:rFonts w:hint="eastAsia" w:ascii="宋体" w:hAnsi="宋体" w:eastAsia="宋体" w:cs="宋体"/>
          <w:b/>
          <w:bCs/>
          <w:sz w:val="24"/>
          <w:szCs w:val="24"/>
        </w:rPr>
        <w:t xml:space="preserve"> </w:t>
      </w:r>
    </w:p>
    <w:p>
      <w:pPr>
        <w:spacing w:line="360" w:lineRule="auto"/>
        <w:jc w:val="left"/>
        <w:rPr>
          <w:rFonts w:hint="eastAsia" w:ascii="宋体" w:hAnsi="宋体" w:eastAsia="宋体" w:cs="宋体"/>
          <w:b/>
          <w:bCs/>
          <w:sz w:val="24"/>
          <w:szCs w:val="24"/>
        </w:rPr>
      </w:pPr>
    </w:p>
    <w:p>
      <w:pPr>
        <w:spacing w:line="360" w:lineRule="auto"/>
        <w:jc w:val="left"/>
        <w:rPr>
          <w:rFonts w:hint="eastAsia" w:ascii="宋体" w:hAnsi="宋体" w:eastAsia="宋体" w:cs="宋体"/>
          <w:b/>
          <w:bCs/>
          <w:sz w:val="24"/>
          <w:szCs w:val="24"/>
        </w:rPr>
      </w:pPr>
    </w:p>
    <w:p>
      <w:pPr>
        <w:spacing w:line="360" w:lineRule="auto"/>
        <w:jc w:val="both"/>
        <w:rPr>
          <w:rFonts w:hint="eastAsia" w:ascii="宋体" w:hAnsi="宋体" w:eastAsia="宋体" w:cs="宋体"/>
          <w:b/>
          <w:bCs/>
          <w:sz w:val="24"/>
          <w:szCs w:val="24"/>
          <w:lang w:eastAsia="zh-CN"/>
        </w:rPr>
      </w:pPr>
      <w:r>
        <w:rPr>
          <w:rFonts w:hint="eastAsia"/>
          <w:b/>
          <w:sz w:val="32"/>
          <w:szCs w:val="32"/>
          <w:lang w:eastAsia="zh-CN"/>
        </w:rPr>
        <w:t>通知一：</w:t>
      </w:r>
    </w:p>
    <w:p>
      <w:pPr>
        <w:spacing w:line="360" w:lineRule="auto"/>
        <w:ind w:firstLine="241" w:firstLineChars="100"/>
        <w:jc w:val="center"/>
        <w:rPr>
          <w:rFonts w:hint="eastAsia"/>
          <w:b/>
          <w:sz w:val="24"/>
        </w:rPr>
      </w:pPr>
      <w:r>
        <w:rPr>
          <w:rFonts w:hint="eastAsia"/>
          <w:b/>
          <w:sz w:val="24"/>
        </w:rPr>
        <w:t>“实证性研究方法支撑下的课题研究”第三次培训通知</w:t>
      </w:r>
    </w:p>
    <w:p>
      <w:pPr>
        <w:spacing w:line="360" w:lineRule="auto"/>
        <w:ind w:firstLine="241" w:firstLineChars="100"/>
        <w:rPr>
          <w:b/>
          <w:sz w:val="24"/>
        </w:rPr>
      </w:pPr>
    </w:p>
    <w:p>
      <w:pPr>
        <w:spacing w:line="360" w:lineRule="auto"/>
        <w:jc w:val="left"/>
        <w:rPr>
          <w:sz w:val="24"/>
        </w:rPr>
      </w:pPr>
      <w:r>
        <w:rPr>
          <w:rFonts w:hint="eastAsia"/>
          <w:b/>
          <w:bCs/>
          <w:sz w:val="24"/>
        </w:rPr>
        <w:t>培训时间:</w:t>
      </w:r>
      <w:r>
        <w:rPr>
          <w:rFonts w:hint="eastAsia"/>
          <w:sz w:val="24"/>
        </w:rPr>
        <w:t xml:space="preserve"> </w:t>
      </w:r>
      <w:r>
        <w:rPr>
          <w:rFonts w:hint="eastAsia"/>
          <w:color w:val="FF0000"/>
          <w:sz w:val="24"/>
        </w:rPr>
        <w:t>5月22日（周三）下午1:30</w:t>
      </w:r>
    </w:p>
    <w:p>
      <w:pPr>
        <w:spacing w:line="360" w:lineRule="auto"/>
        <w:jc w:val="left"/>
        <w:rPr>
          <w:bCs/>
          <w:sz w:val="24"/>
        </w:rPr>
      </w:pPr>
      <w:r>
        <w:rPr>
          <w:rFonts w:hint="eastAsia"/>
          <w:b/>
          <w:bCs/>
          <w:sz w:val="24"/>
        </w:rPr>
        <w:t xml:space="preserve">培训主题: </w:t>
      </w:r>
      <w:r>
        <w:rPr>
          <w:rFonts w:hint="eastAsia"/>
          <w:bCs/>
          <w:sz w:val="24"/>
        </w:rPr>
        <w:t>问卷调查设计与统计分析</w:t>
      </w:r>
    </w:p>
    <w:p>
      <w:pPr>
        <w:spacing w:line="360" w:lineRule="auto"/>
        <w:jc w:val="left"/>
        <w:rPr>
          <w:rFonts w:hint="eastAsia" w:ascii="宋体" w:hAnsi="宋体" w:cs="仿宋"/>
          <w:color w:val="FF0000"/>
          <w:sz w:val="24"/>
        </w:rPr>
      </w:pPr>
      <w:r>
        <w:rPr>
          <w:rFonts w:hint="eastAsia"/>
          <w:b/>
          <w:bCs/>
          <w:sz w:val="24"/>
        </w:rPr>
        <w:t xml:space="preserve">培训地点: </w:t>
      </w:r>
      <w:r>
        <w:rPr>
          <w:rFonts w:hint="eastAsia" w:ascii="宋体" w:hAnsi="宋体" w:cs="仿宋"/>
          <w:color w:val="FF0000"/>
          <w:sz w:val="24"/>
        </w:rPr>
        <w:t>区教育学院报告厅</w:t>
      </w:r>
    </w:p>
    <w:p>
      <w:pPr>
        <w:spacing w:line="360" w:lineRule="auto"/>
        <w:jc w:val="left"/>
        <w:rPr>
          <w:sz w:val="24"/>
        </w:rPr>
      </w:pPr>
      <w:r>
        <w:rPr>
          <w:rFonts w:hint="eastAsia"/>
          <w:b/>
          <w:bCs/>
          <w:sz w:val="24"/>
        </w:rPr>
        <w:t>参加对象:</w:t>
      </w:r>
      <w:r>
        <w:rPr>
          <w:rFonts w:hint="eastAsia"/>
          <w:sz w:val="24"/>
        </w:rPr>
        <w:t xml:space="preserve"> </w:t>
      </w:r>
      <w:r>
        <w:rPr>
          <w:rFonts w:hint="eastAsia"/>
          <w:bCs/>
          <w:sz w:val="24"/>
        </w:rPr>
        <w:t>“实证性研究方法支撑下的课题研究”培训班学员（名单见附件）</w:t>
      </w:r>
    </w:p>
    <w:p>
      <w:pPr>
        <w:spacing w:line="360" w:lineRule="auto"/>
        <w:jc w:val="left"/>
        <w:rPr>
          <w:sz w:val="24"/>
        </w:rPr>
      </w:pPr>
      <w:r>
        <w:rPr>
          <w:rFonts w:hint="eastAsia"/>
          <w:b/>
          <w:sz w:val="24"/>
        </w:rPr>
        <w:t>备注：</w:t>
      </w:r>
      <w:r>
        <w:rPr>
          <w:rFonts w:hint="eastAsia"/>
          <w:sz w:val="24"/>
        </w:rPr>
        <w:t>请学校通知相关学员，安排好工作，提早15分钟到场签到，戴好口罩，绿色出行，认真参加学习培训活动。</w:t>
      </w:r>
    </w:p>
    <w:p>
      <w:pPr>
        <w:spacing w:line="360" w:lineRule="auto"/>
        <w:jc w:val="right"/>
        <w:rPr>
          <w:sz w:val="24"/>
        </w:rPr>
      </w:pPr>
      <w:r>
        <w:rPr>
          <w:rFonts w:hint="eastAsia"/>
          <w:sz w:val="24"/>
        </w:rPr>
        <w:t>奉贤区教育学院教育发展研究中心</w:t>
      </w:r>
    </w:p>
    <w:p>
      <w:pPr>
        <w:spacing w:line="360" w:lineRule="auto"/>
        <w:ind w:right="1120"/>
        <w:jc w:val="right"/>
        <w:rPr>
          <w:b/>
          <w:sz w:val="24"/>
        </w:rPr>
      </w:pPr>
      <w:r>
        <w:rPr>
          <w:rFonts w:hint="eastAsia"/>
          <w:sz w:val="24"/>
        </w:rPr>
        <w:t>2024年5月13日</w:t>
      </w:r>
    </w:p>
    <w:p>
      <w:pPr>
        <w:tabs>
          <w:tab w:val="left" w:pos="6120"/>
        </w:tabs>
        <w:spacing w:line="360" w:lineRule="auto"/>
        <w:ind w:firstLine="482" w:firstLineChars="200"/>
        <w:rPr>
          <w:b/>
          <w:sz w:val="24"/>
        </w:rPr>
      </w:pPr>
    </w:p>
    <w:p>
      <w:pPr>
        <w:tabs>
          <w:tab w:val="left" w:pos="6120"/>
        </w:tabs>
        <w:spacing w:line="360" w:lineRule="auto"/>
        <w:rPr>
          <w:rFonts w:ascii="宋体" w:cs="宋体"/>
          <w:b/>
          <w:bCs/>
          <w:kern w:val="0"/>
          <w:sz w:val="24"/>
        </w:rPr>
      </w:pPr>
      <w:r>
        <w:rPr>
          <w:rFonts w:hint="eastAsia"/>
          <w:b/>
          <w:sz w:val="24"/>
        </w:rPr>
        <w:t>附件：    “实证性研究方法支撑下的课题研究”培训班</w:t>
      </w:r>
      <w:r>
        <w:rPr>
          <w:rFonts w:hint="eastAsia" w:ascii="宋体" w:cs="宋体"/>
          <w:b/>
          <w:bCs/>
          <w:kern w:val="0"/>
          <w:sz w:val="24"/>
        </w:rPr>
        <w:t>学员名单</w:t>
      </w:r>
    </w:p>
    <w:tbl>
      <w:tblPr>
        <w:tblStyle w:val="1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082"/>
        <w:gridCol w:w="1417"/>
        <w:gridCol w:w="1134"/>
        <w:gridCol w:w="584"/>
        <w:gridCol w:w="987"/>
        <w:gridCol w:w="154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b/>
                <w:bCs/>
                <w:kern w:val="0"/>
                <w:szCs w:val="21"/>
              </w:rPr>
            </w:pPr>
            <w:r>
              <w:rPr>
                <w:rFonts w:hint="eastAsia" w:ascii="宋体" w:hAnsi="宋体" w:cs="Arial"/>
                <w:b/>
                <w:bCs/>
                <w:kern w:val="0"/>
                <w:szCs w:val="21"/>
              </w:rPr>
              <w:t>序号</w:t>
            </w:r>
          </w:p>
        </w:tc>
        <w:tc>
          <w:tcPr>
            <w:tcW w:w="10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b/>
                <w:bCs/>
                <w:kern w:val="0"/>
                <w:szCs w:val="21"/>
              </w:rPr>
            </w:pPr>
            <w:r>
              <w:rPr>
                <w:rFonts w:hint="eastAsia" w:ascii="宋体" w:hAnsi="宋体" w:cs="Arial"/>
                <w:b/>
                <w:bCs/>
                <w:kern w:val="0"/>
                <w:szCs w:val="21"/>
              </w:rPr>
              <w:t>学段</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b/>
                <w:bCs/>
                <w:kern w:val="0"/>
                <w:szCs w:val="21"/>
              </w:rPr>
            </w:pPr>
            <w:r>
              <w:rPr>
                <w:rFonts w:hint="eastAsia" w:ascii="宋体" w:hAnsi="宋体" w:cs="Arial"/>
                <w:b/>
                <w:bCs/>
                <w:kern w:val="0"/>
                <w:szCs w:val="21"/>
              </w:rPr>
              <w:t>学校</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b/>
                <w:bCs/>
                <w:kern w:val="0"/>
                <w:szCs w:val="21"/>
              </w:rPr>
            </w:pPr>
            <w:r>
              <w:rPr>
                <w:rFonts w:hint="eastAsia" w:ascii="宋体" w:hAnsi="宋体" w:cs="Arial"/>
                <w:b/>
                <w:bCs/>
                <w:kern w:val="0"/>
                <w:szCs w:val="21"/>
              </w:rPr>
              <w:t>姓名</w:t>
            </w:r>
          </w:p>
        </w:tc>
        <w:tc>
          <w:tcPr>
            <w:tcW w:w="5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序号</w:t>
            </w:r>
          </w:p>
        </w:tc>
        <w:tc>
          <w:tcPr>
            <w:tcW w:w="9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学段</w:t>
            </w:r>
          </w:p>
        </w:tc>
        <w:tc>
          <w:tcPr>
            <w:tcW w:w="15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学校</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asciiTheme="minorEastAsia" w:hAnsiTheme="minorEastAsia"/>
                <w:color w:val="FF0000"/>
                <w:sz w:val="24"/>
              </w:rPr>
              <w:t>☆</w:t>
            </w:r>
            <w:r>
              <w:rPr>
                <w:rFonts w:hint="eastAsia"/>
              </w:rPr>
              <w:t>高中及直属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r>
              <w:rPr>
                <w:rFonts w:hint="eastAsia"/>
              </w:rPr>
              <w:t>奉贤中学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曹琼</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48</w:t>
            </w:r>
          </w:p>
        </w:tc>
        <w:tc>
          <w:tcPr>
            <w:tcW w:w="987" w:type="dxa"/>
            <w:tcBorders>
              <w:top w:val="single" w:color="auto" w:sz="4" w:space="0"/>
              <w:left w:val="single" w:color="auto" w:sz="4" w:space="0"/>
              <w:bottom w:val="single" w:color="auto" w:sz="4" w:space="0"/>
              <w:right w:val="single" w:color="auto" w:sz="4" w:space="0"/>
            </w:tcBorders>
          </w:tcPr>
          <w:p>
            <w:r>
              <w:rPr>
                <w:rFonts w:hint="eastAsia"/>
              </w:rPr>
              <w:t>小学</w:t>
            </w:r>
          </w:p>
        </w:tc>
        <w:tc>
          <w:tcPr>
            <w:tcW w:w="1548" w:type="dxa"/>
            <w:tcBorders>
              <w:top w:val="single" w:color="auto" w:sz="4" w:space="0"/>
              <w:left w:val="single" w:color="auto" w:sz="4" w:space="0"/>
              <w:bottom w:val="single" w:color="auto" w:sz="4" w:space="0"/>
              <w:right w:val="single" w:color="auto" w:sz="4" w:space="0"/>
            </w:tcBorders>
          </w:tcPr>
          <w:p>
            <w:r>
              <w:rPr>
                <w:rFonts w:hint="eastAsia"/>
              </w:rPr>
              <w:t>奉贤区教育学院附属实验小学</w:t>
            </w:r>
          </w:p>
        </w:tc>
        <w:tc>
          <w:tcPr>
            <w:tcW w:w="1134" w:type="dxa"/>
            <w:tcBorders>
              <w:top w:val="single" w:color="auto" w:sz="4" w:space="0"/>
              <w:left w:val="single" w:color="auto" w:sz="4" w:space="0"/>
              <w:bottom w:val="single" w:color="auto" w:sz="4" w:space="0"/>
              <w:right w:val="single" w:color="auto" w:sz="4" w:space="0"/>
            </w:tcBorders>
          </w:tcPr>
          <w:p>
            <w:r>
              <w:rPr>
                <w:rFonts w:hint="eastAsia"/>
              </w:rPr>
              <w:t>王琴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高中及直属</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景秀高级中学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王方君</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49</w:t>
            </w:r>
          </w:p>
        </w:tc>
        <w:tc>
          <w:tcPr>
            <w:tcW w:w="987" w:type="dxa"/>
            <w:tcBorders>
              <w:top w:val="single" w:color="auto" w:sz="4" w:space="0"/>
              <w:left w:val="single" w:color="auto" w:sz="4" w:space="0"/>
              <w:bottom w:val="single" w:color="auto" w:sz="4" w:space="0"/>
              <w:right w:val="single" w:color="auto" w:sz="4" w:space="0"/>
            </w:tcBorders>
          </w:tcPr>
          <w:p>
            <w:r>
              <w:rPr>
                <w:rFonts w:hint="eastAsia"/>
              </w:rPr>
              <w:t>小学</w:t>
            </w:r>
          </w:p>
        </w:tc>
        <w:tc>
          <w:tcPr>
            <w:tcW w:w="1548" w:type="dxa"/>
            <w:tcBorders>
              <w:top w:val="single" w:color="auto" w:sz="4" w:space="0"/>
              <w:left w:val="single" w:color="auto" w:sz="4" w:space="0"/>
              <w:bottom w:val="single" w:color="auto" w:sz="4" w:space="0"/>
              <w:right w:val="single" w:color="auto" w:sz="4" w:space="0"/>
            </w:tcBorders>
          </w:tcPr>
          <w:p>
            <w:r>
              <w:rPr>
                <w:rFonts w:hint="eastAsia"/>
              </w:rPr>
              <w:t>奉城第二小学</w:t>
            </w:r>
          </w:p>
        </w:tc>
        <w:tc>
          <w:tcPr>
            <w:tcW w:w="1134" w:type="dxa"/>
            <w:tcBorders>
              <w:top w:val="single" w:color="auto" w:sz="4" w:space="0"/>
              <w:left w:val="single" w:color="auto" w:sz="4" w:space="0"/>
              <w:bottom w:val="single" w:color="auto" w:sz="4" w:space="0"/>
              <w:right w:val="single" w:color="auto" w:sz="4" w:space="0"/>
            </w:tcBorders>
          </w:tcPr>
          <w:p>
            <w:r>
              <w:rPr>
                <w:rFonts w:hint="eastAsia"/>
              </w:rPr>
              <w:t>黄淑琴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高中及直属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r>
              <w:rPr>
                <w:rFonts w:hint="eastAsia"/>
              </w:rPr>
              <w:t>景秀高级中学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胡梦梦</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50</w:t>
            </w:r>
          </w:p>
        </w:tc>
        <w:tc>
          <w:tcPr>
            <w:tcW w:w="987" w:type="dxa"/>
            <w:tcBorders>
              <w:top w:val="single" w:color="auto" w:sz="4" w:space="0"/>
              <w:left w:val="single" w:color="auto" w:sz="4" w:space="0"/>
              <w:bottom w:val="single" w:color="auto" w:sz="4" w:space="0"/>
              <w:right w:val="single" w:color="auto" w:sz="4" w:space="0"/>
            </w:tcBorders>
          </w:tcPr>
          <w:p>
            <w:r>
              <w:rPr>
                <w:rFonts w:hint="eastAsia"/>
              </w:rPr>
              <w:t>小学</w:t>
            </w:r>
          </w:p>
        </w:tc>
        <w:tc>
          <w:tcPr>
            <w:tcW w:w="1548" w:type="dxa"/>
            <w:tcBorders>
              <w:top w:val="single" w:color="auto" w:sz="4" w:space="0"/>
              <w:left w:val="single" w:color="auto" w:sz="4" w:space="0"/>
              <w:bottom w:val="single" w:color="auto" w:sz="4" w:space="0"/>
              <w:right w:val="single" w:color="auto" w:sz="4" w:space="0"/>
            </w:tcBorders>
          </w:tcPr>
          <w:p>
            <w:r>
              <w:rPr>
                <w:rFonts w:hint="eastAsia"/>
              </w:rPr>
              <w:t>肖塘小学</w:t>
            </w:r>
          </w:p>
        </w:tc>
        <w:tc>
          <w:tcPr>
            <w:tcW w:w="1134" w:type="dxa"/>
            <w:tcBorders>
              <w:top w:val="single" w:color="auto" w:sz="4" w:space="0"/>
              <w:left w:val="single" w:color="auto" w:sz="4" w:space="0"/>
              <w:bottom w:val="single" w:color="auto" w:sz="4" w:space="0"/>
              <w:right w:val="single" w:color="auto" w:sz="4" w:space="0"/>
            </w:tcBorders>
          </w:tcPr>
          <w:p>
            <w:r>
              <w:rPr>
                <w:rFonts w:hint="eastAsia"/>
              </w:rPr>
              <w:t>潘嘉俊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高中及直属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r>
              <w:rPr>
                <w:rFonts w:hint="eastAsia"/>
              </w:rPr>
              <w:t>景秀高级中学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于孝静</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51</w:t>
            </w:r>
          </w:p>
        </w:tc>
        <w:tc>
          <w:tcPr>
            <w:tcW w:w="987" w:type="dxa"/>
            <w:tcBorders>
              <w:top w:val="single" w:color="auto" w:sz="4" w:space="0"/>
              <w:left w:val="single" w:color="auto" w:sz="4" w:space="0"/>
              <w:bottom w:val="single" w:color="auto" w:sz="4" w:space="0"/>
              <w:right w:val="single" w:color="auto" w:sz="4" w:space="0"/>
            </w:tcBorders>
          </w:tcPr>
          <w:p>
            <w:r>
              <w:rPr>
                <w:rFonts w:hint="eastAsia"/>
              </w:rPr>
              <w:t>小学</w:t>
            </w:r>
          </w:p>
        </w:tc>
        <w:tc>
          <w:tcPr>
            <w:tcW w:w="1548" w:type="dxa"/>
            <w:tcBorders>
              <w:top w:val="single" w:color="auto" w:sz="4" w:space="0"/>
              <w:left w:val="single" w:color="auto" w:sz="4" w:space="0"/>
              <w:bottom w:val="single" w:color="auto" w:sz="4" w:space="0"/>
              <w:right w:val="single" w:color="auto" w:sz="4" w:space="0"/>
            </w:tcBorders>
          </w:tcPr>
          <w:p>
            <w:r>
              <w:rPr>
                <w:rFonts w:hint="eastAsia"/>
              </w:rPr>
              <w:t>肖塘小学</w:t>
            </w:r>
          </w:p>
        </w:tc>
        <w:tc>
          <w:tcPr>
            <w:tcW w:w="1134" w:type="dxa"/>
            <w:tcBorders>
              <w:top w:val="single" w:color="auto" w:sz="4" w:space="0"/>
              <w:left w:val="single" w:color="auto" w:sz="4" w:space="0"/>
              <w:bottom w:val="single" w:color="auto" w:sz="4" w:space="0"/>
              <w:right w:val="single" w:color="auto" w:sz="4" w:space="0"/>
            </w:tcBorders>
          </w:tcPr>
          <w:p>
            <w:r>
              <w:rPr>
                <w:rFonts w:hint="eastAsia"/>
              </w:rPr>
              <w:t>缪妍蓉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5</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高中及直属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r>
              <w:rPr>
                <w:rFonts w:hint="eastAsia"/>
              </w:rPr>
              <w:t>致远高级中学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吴佳玮</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52</w:t>
            </w:r>
          </w:p>
        </w:tc>
        <w:tc>
          <w:tcPr>
            <w:tcW w:w="987" w:type="dxa"/>
            <w:tcBorders>
              <w:top w:val="single" w:color="auto" w:sz="4" w:space="0"/>
              <w:left w:val="single" w:color="auto" w:sz="4" w:space="0"/>
              <w:bottom w:val="single" w:color="auto" w:sz="4" w:space="0"/>
              <w:right w:val="single" w:color="auto" w:sz="4" w:space="0"/>
            </w:tcBorders>
          </w:tcPr>
          <w:p>
            <w:r>
              <w:rPr>
                <w:rFonts w:hint="eastAsia"/>
              </w:rPr>
              <w:t>小学</w:t>
            </w:r>
          </w:p>
        </w:tc>
        <w:tc>
          <w:tcPr>
            <w:tcW w:w="1548" w:type="dxa"/>
            <w:tcBorders>
              <w:top w:val="single" w:color="auto" w:sz="4" w:space="0"/>
              <w:left w:val="single" w:color="auto" w:sz="4" w:space="0"/>
              <w:bottom w:val="single" w:color="auto" w:sz="4" w:space="0"/>
              <w:right w:val="single" w:color="auto" w:sz="4" w:space="0"/>
            </w:tcBorders>
          </w:tcPr>
          <w:p>
            <w:r>
              <w:rPr>
                <w:rFonts w:hint="eastAsia"/>
              </w:rPr>
              <w:t>塘外小学</w:t>
            </w:r>
          </w:p>
        </w:tc>
        <w:tc>
          <w:tcPr>
            <w:tcW w:w="1134" w:type="dxa"/>
            <w:tcBorders>
              <w:top w:val="single" w:color="auto" w:sz="4" w:space="0"/>
              <w:left w:val="single" w:color="auto" w:sz="4" w:space="0"/>
              <w:bottom w:val="single" w:color="auto" w:sz="4" w:space="0"/>
              <w:right w:val="single" w:color="auto" w:sz="4" w:space="0"/>
            </w:tcBorders>
          </w:tcPr>
          <w:p>
            <w:r>
              <w:rPr>
                <w:rFonts w:hint="eastAsia"/>
              </w:rPr>
              <w:t>李立茜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6</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高中及直属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r>
              <w:rPr>
                <w:rFonts w:hint="eastAsia"/>
              </w:rPr>
              <w:t>上海开放大学奉贤分校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费丽丽</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53</w:t>
            </w:r>
          </w:p>
        </w:tc>
        <w:tc>
          <w:tcPr>
            <w:tcW w:w="987" w:type="dxa"/>
            <w:tcBorders>
              <w:top w:val="single" w:color="auto" w:sz="4" w:space="0"/>
              <w:left w:val="single" w:color="auto" w:sz="4" w:space="0"/>
              <w:bottom w:val="single" w:color="auto" w:sz="4" w:space="0"/>
              <w:right w:val="single" w:color="auto" w:sz="4" w:space="0"/>
            </w:tcBorders>
          </w:tcPr>
          <w:p>
            <w:r>
              <w:rPr>
                <w:rFonts w:hint="eastAsia"/>
              </w:rPr>
              <w:t>小学</w:t>
            </w:r>
          </w:p>
        </w:tc>
        <w:tc>
          <w:tcPr>
            <w:tcW w:w="1548" w:type="dxa"/>
            <w:tcBorders>
              <w:top w:val="single" w:color="auto" w:sz="4" w:space="0"/>
              <w:left w:val="single" w:color="auto" w:sz="4" w:space="0"/>
              <w:bottom w:val="single" w:color="auto" w:sz="4" w:space="0"/>
              <w:right w:val="single" w:color="auto" w:sz="4" w:space="0"/>
            </w:tcBorders>
          </w:tcPr>
          <w:p>
            <w:r>
              <w:rPr>
                <w:rFonts w:hint="eastAsia"/>
              </w:rPr>
              <w:t>塘外小学</w:t>
            </w:r>
          </w:p>
        </w:tc>
        <w:tc>
          <w:tcPr>
            <w:tcW w:w="1134" w:type="dxa"/>
            <w:tcBorders>
              <w:top w:val="single" w:color="auto" w:sz="4" w:space="0"/>
              <w:left w:val="single" w:color="auto" w:sz="4" w:space="0"/>
              <w:bottom w:val="single" w:color="auto" w:sz="4" w:space="0"/>
              <w:right w:val="single" w:color="auto" w:sz="4" w:space="0"/>
            </w:tcBorders>
          </w:tcPr>
          <w:p>
            <w:r>
              <w:rPr>
                <w:rFonts w:hint="eastAsia"/>
              </w:rPr>
              <w:t>朱方微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7</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高中及直属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r>
              <w:rPr>
                <w:rFonts w:hint="eastAsia"/>
              </w:rPr>
              <w:t>奉城高级中学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杨殊迪</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54</w:t>
            </w:r>
          </w:p>
        </w:tc>
        <w:tc>
          <w:tcPr>
            <w:tcW w:w="987" w:type="dxa"/>
            <w:tcBorders>
              <w:top w:val="single" w:color="auto" w:sz="4" w:space="0"/>
              <w:left w:val="single" w:color="auto" w:sz="4" w:space="0"/>
              <w:bottom w:val="single" w:color="auto" w:sz="4" w:space="0"/>
              <w:right w:val="single" w:color="auto" w:sz="4" w:space="0"/>
            </w:tcBorders>
          </w:tcPr>
          <w:p>
            <w:r>
              <w:rPr>
                <w:rFonts w:hint="eastAsia"/>
              </w:rPr>
              <w:t>小学</w:t>
            </w:r>
          </w:p>
        </w:tc>
        <w:tc>
          <w:tcPr>
            <w:tcW w:w="1548" w:type="dxa"/>
            <w:tcBorders>
              <w:top w:val="single" w:color="auto" w:sz="4" w:space="0"/>
              <w:left w:val="single" w:color="auto" w:sz="4" w:space="0"/>
              <w:bottom w:val="single" w:color="auto" w:sz="4" w:space="0"/>
              <w:right w:val="single" w:color="auto" w:sz="4" w:space="0"/>
            </w:tcBorders>
          </w:tcPr>
          <w:p>
            <w:r>
              <w:rPr>
                <w:rFonts w:hint="eastAsia"/>
              </w:rPr>
              <w:t>奉贤区教育学院附属实验小学</w:t>
            </w:r>
          </w:p>
        </w:tc>
        <w:tc>
          <w:tcPr>
            <w:tcW w:w="1134" w:type="dxa"/>
            <w:tcBorders>
              <w:top w:val="single" w:color="auto" w:sz="4" w:space="0"/>
              <w:left w:val="single" w:color="auto" w:sz="4" w:space="0"/>
              <w:bottom w:val="single" w:color="auto" w:sz="4" w:space="0"/>
              <w:right w:val="single" w:color="auto" w:sz="4" w:space="0"/>
            </w:tcBorders>
          </w:tcPr>
          <w:p>
            <w:r>
              <w:rPr>
                <w:rFonts w:hint="eastAsia"/>
              </w:rPr>
              <w:t>钱晨昱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tcPr>
          <w:p>
            <w:pPr>
              <w:widowControl/>
              <w:jc w:val="center"/>
              <w:rPr>
                <w:rFonts w:ascii="Arial" w:hAnsi="Arial" w:cs="Arial"/>
                <w:kern w:val="0"/>
                <w:szCs w:val="21"/>
              </w:rPr>
            </w:pPr>
            <w:r>
              <w:rPr>
                <w:rFonts w:hint="eastAsia" w:ascii="Arial" w:hAnsi="Arial" w:cs="Arial"/>
                <w:kern w:val="0"/>
                <w:szCs w:val="21"/>
              </w:rPr>
              <w:t>8</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asciiTheme="minorEastAsia" w:hAnsiTheme="minorEastAsia"/>
                <w:color w:val="FF0000"/>
                <w:sz w:val="24"/>
              </w:rPr>
              <w:t>☆</w:t>
            </w:r>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r>
              <w:rPr>
                <w:rFonts w:hint="eastAsia"/>
              </w:rPr>
              <w:t>金汇学校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刘璠</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55</w:t>
            </w:r>
          </w:p>
        </w:tc>
        <w:tc>
          <w:tcPr>
            <w:tcW w:w="987" w:type="dxa"/>
            <w:tcBorders>
              <w:top w:val="single" w:color="auto" w:sz="4" w:space="0"/>
              <w:left w:val="single" w:color="auto" w:sz="4" w:space="0"/>
              <w:bottom w:val="single" w:color="auto" w:sz="4" w:space="0"/>
              <w:right w:val="single" w:color="auto" w:sz="4" w:space="0"/>
            </w:tcBorders>
          </w:tcPr>
          <w:p>
            <w:r>
              <w:rPr>
                <w:rFonts w:hint="eastAsia"/>
              </w:rPr>
              <w:t>小学</w:t>
            </w:r>
          </w:p>
        </w:tc>
        <w:tc>
          <w:tcPr>
            <w:tcW w:w="1548" w:type="dxa"/>
            <w:tcBorders>
              <w:top w:val="single" w:color="auto" w:sz="4" w:space="0"/>
              <w:left w:val="single" w:color="auto" w:sz="4" w:space="0"/>
              <w:bottom w:val="single" w:color="auto" w:sz="4" w:space="0"/>
              <w:right w:val="single" w:color="auto" w:sz="4" w:space="0"/>
            </w:tcBorders>
          </w:tcPr>
          <w:p>
            <w:r>
              <w:rPr>
                <w:rFonts w:hint="eastAsia"/>
              </w:rPr>
              <w:t>奉城第一小学</w:t>
            </w:r>
          </w:p>
        </w:tc>
        <w:tc>
          <w:tcPr>
            <w:tcW w:w="1134" w:type="dxa"/>
            <w:tcBorders>
              <w:top w:val="single" w:color="auto" w:sz="4" w:space="0"/>
              <w:left w:val="single" w:color="auto" w:sz="4" w:space="0"/>
              <w:bottom w:val="single" w:color="auto" w:sz="4" w:space="0"/>
              <w:right w:val="single" w:color="auto" w:sz="4" w:space="0"/>
            </w:tcBorders>
          </w:tcPr>
          <w:p>
            <w:r>
              <w:rPr>
                <w:rFonts w:hint="eastAsia"/>
              </w:rPr>
              <w:t>陆褚华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tcPr>
          <w:p>
            <w:pPr>
              <w:widowControl/>
              <w:jc w:val="center"/>
              <w:rPr>
                <w:rFonts w:ascii="Arial" w:hAnsi="Arial" w:cs="Arial"/>
                <w:kern w:val="0"/>
                <w:szCs w:val="21"/>
              </w:rPr>
            </w:pPr>
            <w:r>
              <w:rPr>
                <w:rFonts w:hint="eastAsia" w:ascii="Arial" w:hAnsi="Arial" w:cs="Arial"/>
                <w:kern w:val="0"/>
                <w:szCs w:val="21"/>
              </w:rPr>
              <w:t>9</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r>
              <w:rPr>
                <w:rFonts w:hint="eastAsia"/>
              </w:rPr>
              <w:t>金汇学校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周妳娜</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56</w:t>
            </w:r>
          </w:p>
        </w:tc>
        <w:tc>
          <w:tcPr>
            <w:tcW w:w="987" w:type="dxa"/>
            <w:tcBorders>
              <w:top w:val="single" w:color="auto" w:sz="4" w:space="0"/>
              <w:left w:val="single" w:color="auto" w:sz="4" w:space="0"/>
              <w:bottom w:val="single" w:color="auto" w:sz="4" w:space="0"/>
              <w:right w:val="single" w:color="auto" w:sz="4" w:space="0"/>
            </w:tcBorders>
          </w:tcPr>
          <w:p>
            <w:r>
              <w:rPr>
                <w:rFonts w:hint="eastAsia"/>
              </w:rPr>
              <w:t>小学</w:t>
            </w:r>
          </w:p>
        </w:tc>
        <w:tc>
          <w:tcPr>
            <w:tcW w:w="1548" w:type="dxa"/>
            <w:tcBorders>
              <w:top w:val="single" w:color="auto" w:sz="4" w:space="0"/>
              <w:left w:val="single" w:color="auto" w:sz="4" w:space="0"/>
              <w:bottom w:val="single" w:color="auto" w:sz="4" w:space="0"/>
              <w:right w:val="single" w:color="auto" w:sz="4" w:space="0"/>
            </w:tcBorders>
          </w:tcPr>
          <w:p>
            <w:r>
              <w:rPr>
                <w:rFonts w:hint="eastAsia"/>
              </w:rPr>
              <w:t>博华双语学校</w:t>
            </w:r>
          </w:p>
        </w:tc>
        <w:tc>
          <w:tcPr>
            <w:tcW w:w="1134" w:type="dxa"/>
            <w:tcBorders>
              <w:top w:val="single" w:color="auto" w:sz="4" w:space="0"/>
              <w:left w:val="single" w:color="auto" w:sz="4" w:space="0"/>
              <w:bottom w:val="single" w:color="auto" w:sz="4" w:space="0"/>
              <w:right w:val="single" w:color="auto" w:sz="4" w:space="0"/>
            </w:tcBorders>
          </w:tcPr>
          <w:p>
            <w:r>
              <w:rPr>
                <w:rFonts w:hint="eastAsia"/>
              </w:rPr>
              <w:t>樊姿丽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tcPr>
          <w:p>
            <w:pPr>
              <w:widowControl/>
              <w:jc w:val="center"/>
              <w:rPr>
                <w:rFonts w:ascii="Arial" w:hAnsi="Arial" w:cs="Arial"/>
                <w:kern w:val="0"/>
                <w:szCs w:val="21"/>
              </w:rPr>
            </w:pPr>
            <w:r>
              <w:rPr>
                <w:rFonts w:hint="eastAsia" w:ascii="Arial" w:hAnsi="Arial" w:cs="Arial"/>
                <w:kern w:val="0"/>
                <w:szCs w:val="21"/>
              </w:rPr>
              <w:t>10</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r>
              <w:rPr>
                <w:rFonts w:hint="eastAsia"/>
              </w:rPr>
              <w:t>金汇学校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姚丹萍</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57</w:t>
            </w:r>
          </w:p>
        </w:tc>
        <w:tc>
          <w:tcPr>
            <w:tcW w:w="987" w:type="dxa"/>
            <w:tcBorders>
              <w:top w:val="single" w:color="auto" w:sz="4" w:space="0"/>
              <w:left w:val="single" w:color="auto" w:sz="4" w:space="0"/>
              <w:bottom w:val="single" w:color="auto" w:sz="4" w:space="0"/>
              <w:right w:val="single" w:color="auto" w:sz="4" w:space="0"/>
            </w:tcBorders>
          </w:tcPr>
          <w:p>
            <w:r>
              <w:rPr>
                <w:rFonts w:hint="eastAsia" w:asciiTheme="minorEastAsia" w:hAnsiTheme="minorEastAsia"/>
                <w:color w:val="FF0000"/>
                <w:sz w:val="24"/>
              </w:rPr>
              <w:t>☆</w:t>
            </w:r>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肖塘幼儿园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顾美岭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11</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r>
              <w:rPr>
                <w:rFonts w:hint="eastAsia"/>
              </w:rPr>
              <w:t>金汇学校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茹良玉</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58</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肖塘幼儿园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黄春花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12</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r>
              <w:rPr>
                <w:rFonts w:hint="eastAsia"/>
              </w:rPr>
              <w:t>肇文学校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顾乃琛</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59</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秦塘幼儿园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王燕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13</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r>
              <w:rPr>
                <w:rFonts w:hint="eastAsia"/>
              </w:rPr>
              <w:t>肇文学校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周梦婷</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60</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青青草幼儿园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闻亦兰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14</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胡桥学校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胥秀珍</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61</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金蔷薇幼儿园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陈龙英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15</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平安学校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王梓屹</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62</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金棕榈幼儿园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翁佩文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16</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柘林学校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姜晓婷</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63</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金蔷薇幼儿园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黄萍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17</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r>
              <w:rPr>
                <w:rFonts w:hint="eastAsia"/>
              </w:rPr>
              <w:t>柘林学校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曹聪</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64</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星辰幼儿园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汪菊锋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18</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r>
              <w:rPr>
                <w:rFonts w:hint="eastAsia"/>
              </w:rPr>
              <w:t>柘林学校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孙凡舒</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65</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星辰幼儿园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瞿雯燕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19</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泰日学校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张丹辉</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66</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南中路幼儿园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周嫣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20</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r>
              <w:rPr>
                <w:rFonts w:hint="eastAsia"/>
              </w:rPr>
              <w:t>泰日学校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赵倩男</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67</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解放路幼儿园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李娜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21</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r>
              <w:rPr>
                <w:rFonts w:hint="eastAsia"/>
              </w:rPr>
              <w:t>泰日学校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蔡金叶</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68</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西渡幼儿园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沈佳玲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22</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tcPr>
          <w:p>
            <w:r>
              <w:rPr>
                <w:rFonts w:hint="eastAsia"/>
              </w:rPr>
              <w:t>齐贤学校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范晖</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69</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金麦穗幼儿园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包甜甜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w:hAnsi="Arial" w:cs="Arial"/>
                <w:kern w:val="0"/>
                <w:szCs w:val="21"/>
              </w:rPr>
            </w:pPr>
            <w:r>
              <w:rPr>
                <w:rFonts w:ascii="Arial" w:hAnsi="Arial" w:cs="Arial"/>
                <w:kern w:val="0"/>
                <w:szCs w:val="21"/>
              </w:rPr>
              <w:t>23</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齐贤学校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董晓筱</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70</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上海音乐学院奉贤区九棵树实验幼儿园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肖丹红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25</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星火学校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张佩芸</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71</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上海外国语大学附属奉贤实验幼儿园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张雯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26</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邬桥学校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纪文琴</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72</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小森林幼儿园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秦紫怡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27</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邬桥学校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武瑞丽</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73</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青村幼儿园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李晓娟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28</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奉贤中学附属三官堂学校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陶舒婷</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74</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阳光幼儿园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高蕾红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29</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育秀实验学校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翁欣</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75</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育秀幼儿园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黄怡娜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30</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育秀实验学校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谢昕</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76</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金池塘幼儿园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李玲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31</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育秀实验学校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詹佳楠</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77</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柘林幼儿园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顾岑雅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32</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九年一贯</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西渡学校</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李腾露</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78</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新南幼儿园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金曹岚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33</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asciiTheme="minorEastAsia" w:hAnsiTheme="minorEastAsia"/>
                <w:color w:val="FF0000"/>
                <w:sz w:val="24"/>
              </w:rPr>
              <w:t>☆</w:t>
            </w:r>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待问中学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姚语琪</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79</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金铃子幼儿园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陈烨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34</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待问中学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李青舟</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80</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上海大学附属奉贤实验幼儿园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潘凤婷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35</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青溪中学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邹丽娜</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81</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上海奉贤区民办九华田田幼儿园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范歆雨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36</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上海外国语大学附属奉贤实验中学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陶家乐</w:t>
            </w:r>
          </w:p>
        </w:tc>
        <w:tc>
          <w:tcPr>
            <w:tcW w:w="584" w:type="dxa"/>
            <w:tcBorders>
              <w:top w:val="single" w:color="auto" w:sz="4" w:space="0"/>
              <w:left w:val="single" w:color="auto" w:sz="4" w:space="0"/>
              <w:bottom w:val="single" w:color="auto" w:sz="4" w:space="0"/>
              <w:right w:val="single" w:color="auto" w:sz="4" w:space="0"/>
            </w:tcBorders>
            <w:vAlign w:val="bottom"/>
          </w:tcPr>
          <w:p>
            <w:pPr>
              <w:widowControl/>
              <w:rPr>
                <w:rFonts w:ascii="Arial" w:hAnsi="Arial" w:cs="Arial"/>
                <w:kern w:val="0"/>
                <w:szCs w:val="21"/>
              </w:rPr>
            </w:pPr>
            <w:r>
              <w:rPr>
                <w:rFonts w:hint="eastAsia" w:ascii="Arial" w:hAnsi="Arial" w:cs="Arial"/>
                <w:kern w:val="0"/>
                <w:szCs w:val="21"/>
              </w:rPr>
              <w:t>82</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青苹果幼儿园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周洁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37</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古华中学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陈正大</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83</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金阳幼儿园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刘柳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38</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古华中学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郭惠华</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84</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金阳幼儿园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吕小燕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39</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上海师范大学附属奉贤实验中学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周昭悦</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85</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金阳幼儿园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沈秋伊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40</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奉浦中学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马娅</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86</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金阳幼儿园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张丽颖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41</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奉贤中学附属南桥中学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陆剑舞</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87</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金阳幼儿园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42</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尚同中学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韩瑾</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88</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金阳幼儿园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曹闻兰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43</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尚同中学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倪幸安</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89</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青苹果幼儿园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蒋淑婷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44</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初中</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奉浦中学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雷美玲</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90</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美乐谷幼儿园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李志杰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45</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asciiTheme="minorEastAsia" w:hAnsiTheme="minorEastAsia"/>
                <w:color w:val="FF0000"/>
                <w:sz w:val="24"/>
              </w:rPr>
              <w:t>☆</w:t>
            </w:r>
            <w:r>
              <w:rPr>
                <w:rFonts w:hint="eastAsia"/>
              </w:rPr>
              <w:t>小学</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古华小学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郭莲丽</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91</w:t>
            </w:r>
          </w:p>
        </w:tc>
        <w:tc>
          <w:tcPr>
            <w:tcW w:w="987" w:type="dxa"/>
            <w:tcBorders>
              <w:top w:val="single" w:color="auto" w:sz="4" w:space="0"/>
              <w:left w:val="single" w:color="auto" w:sz="4" w:space="0"/>
              <w:bottom w:val="single" w:color="auto" w:sz="4" w:space="0"/>
              <w:right w:val="single" w:color="auto" w:sz="4" w:space="0"/>
            </w:tcBorders>
          </w:tcPr>
          <w:p>
            <w:r>
              <w:rPr>
                <w:rFonts w:hint="eastAsia"/>
              </w:rPr>
              <w:t>幼儿园</w:t>
            </w:r>
          </w:p>
        </w:tc>
        <w:tc>
          <w:tcPr>
            <w:tcW w:w="1548" w:type="dxa"/>
            <w:tcBorders>
              <w:top w:val="single" w:color="auto" w:sz="4" w:space="0"/>
              <w:left w:val="single" w:color="auto" w:sz="4" w:space="0"/>
              <w:bottom w:val="single" w:color="auto" w:sz="4" w:space="0"/>
              <w:right w:val="single" w:color="auto" w:sz="4" w:space="0"/>
            </w:tcBorders>
          </w:tcPr>
          <w:p>
            <w:r>
              <w:rPr>
                <w:rFonts w:hint="eastAsia"/>
              </w:rPr>
              <w:t>聚贤幼儿园</w:t>
            </w:r>
          </w:p>
        </w:tc>
        <w:tc>
          <w:tcPr>
            <w:tcW w:w="1134" w:type="dxa"/>
            <w:tcBorders>
              <w:top w:val="single" w:color="auto" w:sz="4" w:space="0"/>
              <w:left w:val="single" w:color="auto" w:sz="4" w:space="0"/>
              <w:bottom w:val="single" w:color="auto" w:sz="4" w:space="0"/>
              <w:right w:val="single" w:color="auto" w:sz="4" w:space="0"/>
            </w:tcBorders>
          </w:tcPr>
          <w:p>
            <w:r>
              <w:rPr>
                <w:rFonts w:hint="eastAsia"/>
              </w:rPr>
              <w:t>王帆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46</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小学</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古华小学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金露蓉</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p>
        </w:tc>
        <w:tc>
          <w:tcPr>
            <w:tcW w:w="987" w:type="dxa"/>
            <w:tcBorders>
              <w:top w:val="single" w:color="auto" w:sz="4" w:space="0"/>
              <w:left w:val="single" w:color="auto" w:sz="4" w:space="0"/>
              <w:bottom w:val="single" w:color="auto" w:sz="4" w:space="0"/>
              <w:right w:val="single" w:color="auto" w:sz="4" w:space="0"/>
            </w:tcBorders>
          </w:tcPr>
          <w:p/>
        </w:tc>
        <w:tc>
          <w:tcPr>
            <w:tcW w:w="1548"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47</w:t>
            </w:r>
          </w:p>
        </w:tc>
        <w:tc>
          <w:tcPr>
            <w:tcW w:w="1082" w:type="dxa"/>
            <w:tcBorders>
              <w:top w:val="single" w:color="auto" w:sz="4" w:space="0"/>
              <w:left w:val="single" w:color="auto" w:sz="4" w:space="0"/>
              <w:bottom w:val="single" w:color="auto" w:sz="4" w:space="0"/>
              <w:right w:val="single" w:color="auto" w:sz="4" w:space="0"/>
            </w:tcBorders>
            <w:noWrap/>
          </w:tcPr>
          <w:p>
            <w:r>
              <w:rPr>
                <w:rFonts w:hint="eastAsia"/>
              </w:rPr>
              <w:t>小学</w:t>
            </w:r>
          </w:p>
        </w:tc>
        <w:tc>
          <w:tcPr>
            <w:tcW w:w="1417" w:type="dxa"/>
            <w:tcBorders>
              <w:top w:val="single" w:color="auto" w:sz="4" w:space="0"/>
              <w:left w:val="single" w:color="auto" w:sz="4" w:space="0"/>
              <w:bottom w:val="single" w:color="auto" w:sz="4" w:space="0"/>
              <w:right w:val="single" w:color="auto" w:sz="4" w:space="0"/>
            </w:tcBorders>
            <w:noWrap/>
          </w:tcPr>
          <w:p>
            <w:r>
              <w:rPr>
                <w:rFonts w:hint="eastAsia"/>
              </w:rPr>
              <w:t>青村小学</w:t>
            </w:r>
          </w:p>
        </w:tc>
        <w:tc>
          <w:tcPr>
            <w:tcW w:w="1134" w:type="dxa"/>
            <w:tcBorders>
              <w:top w:val="single" w:color="auto" w:sz="4" w:space="0"/>
              <w:left w:val="single" w:color="auto" w:sz="4" w:space="0"/>
              <w:bottom w:val="single" w:color="auto" w:sz="4" w:space="0"/>
              <w:right w:val="single" w:color="auto" w:sz="4" w:space="0"/>
            </w:tcBorders>
            <w:noWrap/>
          </w:tcPr>
          <w:p>
            <w:r>
              <w:rPr>
                <w:rFonts w:hint="eastAsia"/>
              </w:rPr>
              <w:t>陈雨悦</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p>
        </w:tc>
        <w:tc>
          <w:tcPr>
            <w:tcW w:w="987" w:type="dxa"/>
            <w:tcBorders>
              <w:top w:val="single" w:color="auto" w:sz="4" w:space="0"/>
              <w:left w:val="single" w:color="auto" w:sz="4" w:space="0"/>
              <w:bottom w:val="single" w:color="auto" w:sz="4" w:space="0"/>
              <w:right w:val="single" w:color="auto" w:sz="4" w:space="0"/>
            </w:tcBorders>
          </w:tcPr>
          <w:p/>
        </w:tc>
        <w:tc>
          <w:tcPr>
            <w:tcW w:w="1548"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tc>
      </w:tr>
    </w:tbl>
    <w:p>
      <w:pPr>
        <w:jc w:val="left"/>
        <w:rPr>
          <w:b/>
          <w:sz w:val="28"/>
          <w:szCs w:val="28"/>
        </w:rPr>
      </w:pPr>
      <w:r>
        <w:rPr>
          <w:rFonts w:hint="eastAsia"/>
          <w:sz w:val="28"/>
          <w:szCs w:val="28"/>
        </w:rPr>
        <w:t xml:space="preserve">  </w:t>
      </w:r>
      <w:r>
        <w:rPr>
          <w:rFonts w:hint="eastAsia"/>
          <w:color w:val="FF0000"/>
          <w:sz w:val="24"/>
        </w:rPr>
        <w:t>说明</w:t>
      </w:r>
      <w:r>
        <w:rPr>
          <w:rFonts w:hint="eastAsia"/>
          <w:sz w:val="24"/>
        </w:rPr>
        <w:t>：带</w:t>
      </w:r>
      <w:r>
        <w:rPr>
          <w:rFonts w:hint="eastAsia" w:asciiTheme="minorEastAsia" w:hAnsiTheme="minorEastAsia"/>
          <w:color w:val="FF0000"/>
          <w:sz w:val="24"/>
        </w:rPr>
        <w:t>☆</w:t>
      </w:r>
      <w:r>
        <w:rPr>
          <w:rFonts w:hint="eastAsia" w:asciiTheme="minorEastAsia" w:hAnsiTheme="minorEastAsia"/>
          <w:sz w:val="24"/>
        </w:rPr>
        <w:t>的老师为学段讨论小组组长</w:t>
      </w:r>
    </w:p>
    <w:p>
      <w:pPr>
        <w:jc w:val="left"/>
        <w:rPr>
          <w:b/>
          <w:sz w:val="28"/>
          <w:szCs w:val="28"/>
        </w:rPr>
      </w:pPr>
    </w:p>
    <w:p>
      <w:pPr>
        <w:tabs>
          <w:tab w:val="left" w:pos="6120"/>
        </w:tabs>
        <w:spacing w:line="360" w:lineRule="auto"/>
        <w:ind w:firstLine="482" w:firstLineChars="200"/>
        <w:rPr>
          <w:b/>
          <w:sz w:val="24"/>
        </w:rPr>
      </w:pPr>
    </w:p>
    <w:p>
      <w:pPr>
        <w:tabs>
          <w:tab w:val="left" w:pos="6120"/>
        </w:tabs>
        <w:spacing w:line="360" w:lineRule="auto"/>
        <w:ind w:firstLine="482" w:firstLineChars="200"/>
        <w:rPr>
          <w:b/>
          <w:sz w:val="24"/>
        </w:rPr>
      </w:pPr>
    </w:p>
    <w:p>
      <w:pPr>
        <w:tabs>
          <w:tab w:val="left" w:pos="6120"/>
        </w:tabs>
        <w:spacing w:line="360" w:lineRule="auto"/>
        <w:ind w:firstLine="482" w:firstLineChars="200"/>
        <w:rPr>
          <w:b/>
          <w:sz w:val="24"/>
        </w:rPr>
      </w:pPr>
    </w:p>
    <w:p>
      <w:pPr>
        <w:tabs>
          <w:tab w:val="left" w:pos="6120"/>
        </w:tabs>
        <w:spacing w:line="360" w:lineRule="auto"/>
        <w:ind w:firstLine="482" w:firstLineChars="200"/>
        <w:rPr>
          <w:b/>
          <w:sz w:val="24"/>
        </w:rPr>
      </w:pPr>
    </w:p>
    <w:p>
      <w:pPr>
        <w:tabs>
          <w:tab w:val="left" w:pos="6120"/>
        </w:tabs>
        <w:spacing w:line="360" w:lineRule="auto"/>
        <w:ind w:firstLine="482" w:firstLineChars="200"/>
        <w:rPr>
          <w:b/>
          <w:sz w:val="24"/>
        </w:rPr>
      </w:pPr>
    </w:p>
    <w:p>
      <w:pPr>
        <w:tabs>
          <w:tab w:val="left" w:pos="6120"/>
        </w:tabs>
        <w:spacing w:line="360" w:lineRule="auto"/>
        <w:ind w:firstLine="482" w:firstLineChars="200"/>
        <w:rPr>
          <w:b/>
          <w:sz w:val="24"/>
        </w:rPr>
      </w:pPr>
    </w:p>
    <w:p>
      <w:pPr>
        <w:tabs>
          <w:tab w:val="left" w:pos="6120"/>
        </w:tabs>
        <w:spacing w:line="360" w:lineRule="auto"/>
        <w:ind w:firstLine="482" w:firstLineChars="200"/>
        <w:rPr>
          <w:b/>
          <w:sz w:val="24"/>
        </w:rPr>
      </w:pPr>
    </w:p>
    <w:p>
      <w:pPr>
        <w:tabs>
          <w:tab w:val="left" w:pos="6120"/>
        </w:tabs>
        <w:spacing w:line="360" w:lineRule="auto"/>
        <w:ind w:firstLine="482" w:firstLineChars="200"/>
        <w:rPr>
          <w:b/>
          <w:sz w:val="24"/>
        </w:rPr>
      </w:pPr>
    </w:p>
    <w:p>
      <w:pPr>
        <w:tabs>
          <w:tab w:val="left" w:pos="6120"/>
        </w:tabs>
        <w:spacing w:line="360" w:lineRule="auto"/>
        <w:ind w:firstLine="482" w:firstLineChars="200"/>
        <w:rPr>
          <w:b/>
          <w:sz w:val="24"/>
        </w:rPr>
      </w:pPr>
    </w:p>
    <w:p>
      <w:pPr>
        <w:tabs>
          <w:tab w:val="left" w:pos="6120"/>
        </w:tabs>
        <w:spacing w:line="360" w:lineRule="auto"/>
        <w:ind w:firstLine="482" w:firstLineChars="200"/>
        <w:rPr>
          <w:b/>
          <w:sz w:val="24"/>
        </w:rPr>
      </w:pPr>
    </w:p>
    <w:p>
      <w:pPr>
        <w:tabs>
          <w:tab w:val="left" w:pos="6120"/>
        </w:tabs>
        <w:spacing w:line="360" w:lineRule="auto"/>
        <w:ind w:firstLine="482" w:firstLineChars="200"/>
        <w:rPr>
          <w:b/>
          <w:sz w:val="24"/>
        </w:rPr>
      </w:pPr>
    </w:p>
    <w:p>
      <w:pPr>
        <w:spacing w:line="360" w:lineRule="auto"/>
        <w:jc w:val="both"/>
        <w:rPr>
          <w:rFonts w:hint="eastAsia"/>
          <w:b/>
          <w:sz w:val="32"/>
          <w:szCs w:val="32"/>
          <w:lang w:eastAsia="zh-CN"/>
        </w:rPr>
      </w:pPr>
      <w:r>
        <w:rPr>
          <w:rFonts w:hint="eastAsia"/>
          <w:b/>
          <w:sz w:val="32"/>
          <w:szCs w:val="32"/>
          <w:lang w:eastAsia="zh-CN"/>
        </w:rPr>
        <w:t>通知二：</w:t>
      </w:r>
    </w:p>
    <w:p>
      <w:pPr>
        <w:spacing w:line="360" w:lineRule="auto"/>
        <w:ind w:firstLine="643" w:firstLineChars="200"/>
        <w:jc w:val="center"/>
        <w:rPr>
          <w:rFonts w:hint="eastAsia" w:asciiTheme="minorEastAsia" w:hAnsiTheme="minorEastAsia"/>
          <w:b/>
          <w:bCs/>
          <w:sz w:val="32"/>
          <w:szCs w:val="32"/>
        </w:rPr>
      </w:pPr>
      <w:r>
        <w:rPr>
          <w:rFonts w:hint="eastAsia" w:asciiTheme="minorEastAsia" w:hAnsiTheme="minorEastAsia"/>
          <w:b/>
          <w:bCs/>
          <w:sz w:val="32"/>
          <w:szCs w:val="32"/>
        </w:rPr>
        <w:t>儿童瑜伽教师培训的通知</w:t>
      </w:r>
    </w:p>
    <w:p>
      <w:pPr>
        <w:spacing w:line="360" w:lineRule="auto"/>
        <w:ind w:firstLine="643" w:firstLineChars="200"/>
        <w:jc w:val="center"/>
        <w:rPr>
          <w:rFonts w:hint="eastAsia" w:asciiTheme="minorEastAsia" w:hAnsiTheme="minorEastAsia"/>
          <w:b/>
          <w:bCs/>
          <w:sz w:val="32"/>
          <w:szCs w:val="32"/>
          <w:lang w:eastAsia="zh-CN"/>
        </w:rPr>
      </w:pPr>
    </w:p>
    <w:p>
      <w:pPr>
        <w:spacing w:line="360" w:lineRule="auto"/>
        <w:rPr>
          <w:rFonts w:asciiTheme="minorEastAsia" w:hAnsiTheme="minorEastAsia"/>
          <w:sz w:val="24"/>
          <w:szCs w:val="24"/>
        </w:rPr>
      </w:pPr>
      <w:r>
        <w:rPr>
          <w:rFonts w:hint="eastAsia" w:asciiTheme="minorEastAsia" w:hAnsiTheme="minorEastAsia"/>
          <w:sz w:val="24"/>
          <w:szCs w:val="24"/>
        </w:rPr>
        <w:t>各幼儿园、特殊教育学校：</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为了加强校家社协同育人，提升教师的专业素养，促进儿童身心健康发展，教育发展研究中心和教研中心联合举办儿童瑜伽教师培训。现将有关事项通知如下：</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lang w:val="en-US" w:eastAsia="zh-CN"/>
        </w:rPr>
        <w:t>1</w:t>
      </w:r>
      <w:r>
        <w:rPr>
          <w:rFonts w:hint="eastAsia" w:asciiTheme="minorEastAsia" w:hAnsiTheme="minorEastAsia"/>
          <w:b/>
          <w:sz w:val="24"/>
          <w:szCs w:val="24"/>
        </w:rPr>
        <w:t>.培训时间与地点：</w:t>
      </w:r>
      <w:r>
        <w:rPr>
          <w:rFonts w:hint="eastAsia" w:asciiTheme="minorEastAsia" w:hAnsiTheme="minorEastAsia"/>
          <w:b/>
          <w:bCs/>
          <w:color w:val="FF0000"/>
          <w:sz w:val="24"/>
          <w:szCs w:val="24"/>
          <w:lang w:val="en-US" w:eastAsia="zh-CN"/>
        </w:rPr>
        <w:t>5</w:t>
      </w:r>
      <w:r>
        <w:rPr>
          <w:rFonts w:hint="eastAsia" w:asciiTheme="minorEastAsia" w:hAnsiTheme="minorEastAsia"/>
          <w:b/>
          <w:bCs/>
          <w:color w:val="FF0000"/>
          <w:sz w:val="24"/>
          <w:szCs w:val="24"/>
        </w:rPr>
        <w:t>月</w:t>
      </w:r>
      <w:r>
        <w:rPr>
          <w:rFonts w:hint="eastAsia" w:asciiTheme="minorEastAsia" w:hAnsiTheme="minorEastAsia"/>
          <w:b/>
          <w:bCs/>
          <w:color w:val="FF0000"/>
          <w:sz w:val="24"/>
          <w:szCs w:val="24"/>
          <w:lang w:val="en-US" w:eastAsia="zh-CN"/>
        </w:rPr>
        <w:t>22</w:t>
      </w:r>
      <w:r>
        <w:rPr>
          <w:rFonts w:hint="eastAsia" w:asciiTheme="minorEastAsia" w:hAnsiTheme="minorEastAsia"/>
          <w:b/>
          <w:bCs/>
          <w:color w:val="FF0000"/>
          <w:sz w:val="24"/>
          <w:szCs w:val="24"/>
        </w:rPr>
        <w:t>日</w:t>
      </w:r>
      <w:r>
        <w:rPr>
          <w:rFonts w:hint="eastAsia" w:asciiTheme="minorEastAsia" w:hAnsiTheme="minorEastAsia"/>
          <w:b/>
          <w:bCs/>
          <w:color w:val="FF0000"/>
          <w:sz w:val="24"/>
          <w:szCs w:val="24"/>
          <w:lang w:eastAsia="zh-CN"/>
        </w:rPr>
        <w:t>（</w:t>
      </w:r>
      <w:r>
        <w:rPr>
          <w:rFonts w:hint="eastAsia" w:asciiTheme="minorEastAsia" w:hAnsiTheme="minorEastAsia"/>
          <w:b/>
          <w:bCs/>
          <w:color w:val="FF0000"/>
          <w:sz w:val="24"/>
          <w:szCs w:val="24"/>
          <w:lang w:val="en-US" w:eastAsia="zh-CN"/>
        </w:rPr>
        <w:t>周三</w:t>
      </w:r>
      <w:r>
        <w:rPr>
          <w:rFonts w:hint="eastAsia" w:asciiTheme="minorEastAsia" w:hAnsiTheme="minorEastAsia"/>
          <w:b/>
          <w:bCs/>
          <w:color w:val="FF0000"/>
          <w:sz w:val="24"/>
          <w:szCs w:val="24"/>
          <w:lang w:eastAsia="zh-CN"/>
        </w:rPr>
        <w:t>）</w:t>
      </w:r>
      <w:r>
        <w:rPr>
          <w:rFonts w:hint="eastAsia" w:asciiTheme="minorEastAsia" w:hAnsiTheme="minorEastAsia"/>
          <w:b/>
          <w:bCs/>
          <w:color w:val="FF0000"/>
          <w:sz w:val="24"/>
          <w:szCs w:val="24"/>
        </w:rPr>
        <w:t>下午1</w:t>
      </w:r>
      <w:r>
        <w:rPr>
          <w:rFonts w:hint="eastAsia" w:asciiTheme="minorEastAsia" w:hAnsiTheme="minorEastAsia"/>
          <w:b/>
          <w:bCs/>
          <w:color w:val="FF0000"/>
          <w:sz w:val="24"/>
          <w:szCs w:val="24"/>
          <w:lang w:eastAsia="zh-CN"/>
        </w:rPr>
        <w:t>：</w:t>
      </w:r>
      <w:r>
        <w:rPr>
          <w:rFonts w:hint="eastAsia" w:asciiTheme="minorEastAsia" w:hAnsiTheme="minorEastAsia"/>
          <w:b/>
          <w:bCs/>
          <w:color w:val="FF0000"/>
          <w:sz w:val="24"/>
          <w:szCs w:val="24"/>
          <w:lang w:val="en-US" w:eastAsia="zh-CN"/>
        </w:rPr>
        <w:t>0</w:t>
      </w:r>
      <w:r>
        <w:rPr>
          <w:rFonts w:hint="eastAsia" w:asciiTheme="minorEastAsia" w:hAnsiTheme="minorEastAsia"/>
          <w:b/>
          <w:bCs/>
          <w:color w:val="FF0000"/>
          <w:sz w:val="24"/>
          <w:szCs w:val="24"/>
        </w:rPr>
        <w:t>0</w:t>
      </w:r>
      <w:r>
        <w:rPr>
          <w:rFonts w:hint="eastAsia" w:asciiTheme="minorEastAsia" w:hAnsiTheme="minorEastAsia"/>
          <w:b/>
          <w:bCs/>
          <w:color w:val="FF0000"/>
          <w:sz w:val="24"/>
          <w:szCs w:val="24"/>
          <w:lang w:eastAsia="zh-CN"/>
        </w:rPr>
        <w:t>—</w:t>
      </w:r>
      <w:r>
        <w:rPr>
          <w:rFonts w:hint="eastAsia" w:asciiTheme="minorEastAsia" w:hAnsiTheme="minorEastAsia"/>
          <w:b/>
          <w:bCs/>
          <w:color w:val="FF0000"/>
          <w:sz w:val="24"/>
          <w:szCs w:val="24"/>
          <w:lang w:val="en-US" w:eastAsia="zh-CN"/>
        </w:rPr>
        <w:t>3</w:t>
      </w:r>
      <w:r>
        <w:rPr>
          <w:rFonts w:hint="eastAsia" w:asciiTheme="minorEastAsia" w:hAnsiTheme="minorEastAsia"/>
          <w:b/>
          <w:bCs/>
          <w:color w:val="FF0000"/>
          <w:sz w:val="24"/>
          <w:szCs w:val="24"/>
          <w:lang w:eastAsia="zh-CN"/>
        </w:rPr>
        <w:t>：</w:t>
      </w:r>
      <w:r>
        <w:rPr>
          <w:rFonts w:hint="eastAsia" w:asciiTheme="minorEastAsia" w:hAnsiTheme="minorEastAsia"/>
          <w:b/>
          <w:bCs/>
          <w:color w:val="FF0000"/>
          <w:sz w:val="24"/>
          <w:szCs w:val="24"/>
          <w:lang w:val="en-US" w:eastAsia="zh-CN"/>
        </w:rPr>
        <w:t>00</w:t>
      </w:r>
      <w:r>
        <w:rPr>
          <w:rFonts w:hint="eastAsia" w:asciiTheme="minorEastAsia" w:hAnsiTheme="minorEastAsia"/>
          <w:sz w:val="24"/>
          <w:szCs w:val="24"/>
          <w:lang w:val="en-US" w:eastAsia="zh-CN"/>
        </w:rPr>
        <w:t>，</w:t>
      </w:r>
      <w:r>
        <w:rPr>
          <w:rFonts w:hint="eastAsia" w:asciiTheme="minorEastAsia" w:hAnsiTheme="minorEastAsia"/>
          <w:sz w:val="24"/>
          <w:szCs w:val="24"/>
        </w:rPr>
        <w:t>在区教育学院家教新中心二楼大讲堂举行。本次培训包括课堂观摩和集中培训两个部分，请穿着适合运动的服饰，提早15分钟到场。</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lang w:val="en-US" w:eastAsia="zh-CN"/>
        </w:rPr>
        <w:t>2</w:t>
      </w:r>
      <w:r>
        <w:rPr>
          <w:rFonts w:hint="eastAsia" w:asciiTheme="minorEastAsia" w:hAnsiTheme="minorEastAsia"/>
          <w:b/>
          <w:sz w:val="24"/>
          <w:szCs w:val="24"/>
        </w:rPr>
        <w:t>.参训人员名单</w:t>
      </w:r>
    </w:p>
    <w:tbl>
      <w:tblPr>
        <w:tblStyle w:val="18"/>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900"/>
        <w:gridCol w:w="1454"/>
        <w:gridCol w:w="1369"/>
        <w:gridCol w:w="1739"/>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7" w:type="dxa"/>
          </w:tcPr>
          <w:p>
            <w:pPr>
              <w:spacing w:line="360" w:lineRule="auto"/>
              <w:jc w:val="center"/>
              <w:rPr>
                <w:rFonts w:asciiTheme="minorEastAsia" w:hAnsiTheme="minorEastAsia"/>
                <w:sz w:val="24"/>
                <w:szCs w:val="24"/>
              </w:rPr>
            </w:pPr>
            <w:r>
              <w:rPr>
                <w:rFonts w:hint="eastAsia" w:asciiTheme="minorEastAsia" w:hAnsiTheme="minorEastAsia"/>
                <w:sz w:val="24"/>
                <w:szCs w:val="24"/>
              </w:rPr>
              <w:t>序号</w:t>
            </w:r>
          </w:p>
        </w:tc>
        <w:tc>
          <w:tcPr>
            <w:tcW w:w="1900" w:type="dxa"/>
          </w:tcPr>
          <w:p>
            <w:pPr>
              <w:spacing w:line="360" w:lineRule="auto"/>
              <w:jc w:val="center"/>
              <w:rPr>
                <w:rFonts w:asciiTheme="minorEastAsia" w:hAnsiTheme="minorEastAsia"/>
                <w:sz w:val="24"/>
                <w:szCs w:val="24"/>
              </w:rPr>
            </w:pPr>
            <w:r>
              <w:rPr>
                <w:rFonts w:hint="eastAsia" w:asciiTheme="minorEastAsia" w:hAnsiTheme="minorEastAsia"/>
                <w:sz w:val="24"/>
                <w:szCs w:val="24"/>
              </w:rPr>
              <w:t>学校</w:t>
            </w:r>
          </w:p>
        </w:tc>
        <w:tc>
          <w:tcPr>
            <w:tcW w:w="1454" w:type="dxa"/>
          </w:tcPr>
          <w:p>
            <w:pPr>
              <w:spacing w:line="360" w:lineRule="auto"/>
              <w:jc w:val="center"/>
              <w:rPr>
                <w:rFonts w:asciiTheme="minorEastAsia" w:hAnsiTheme="minorEastAsia"/>
                <w:sz w:val="24"/>
                <w:szCs w:val="24"/>
              </w:rPr>
            </w:pPr>
            <w:r>
              <w:rPr>
                <w:rFonts w:hint="eastAsia" w:asciiTheme="minorEastAsia" w:hAnsiTheme="minorEastAsia"/>
                <w:sz w:val="24"/>
                <w:szCs w:val="24"/>
              </w:rPr>
              <w:t>姓名</w:t>
            </w:r>
          </w:p>
        </w:tc>
        <w:tc>
          <w:tcPr>
            <w:tcW w:w="1369" w:type="dxa"/>
          </w:tcPr>
          <w:p>
            <w:pPr>
              <w:spacing w:line="360" w:lineRule="auto"/>
              <w:jc w:val="center"/>
              <w:rPr>
                <w:rFonts w:asciiTheme="minorEastAsia" w:hAnsiTheme="minorEastAsia"/>
                <w:sz w:val="24"/>
                <w:szCs w:val="24"/>
              </w:rPr>
            </w:pPr>
            <w:r>
              <w:rPr>
                <w:rFonts w:hint="eastAsia" w:asciiTheme="minorEastAsia" w:hAnsiTheme="minorEastAsia"/>
                <w:sz w:val="24"/>
                <w:szCs w:val="24"/>
              </w:rPr>
              <w:t>序号</w:t>
            </w:r>
          </w:p>
        </w:tc>
        <w:tc>
          <w:tcPr>
            <w:tcW w:w="1739" w:type="dxa"/>
          </w:tcPr>
          <w:p>
            <w:pPr>
              <w:spacing w:line="360" w:lineRule="auto"/>
              <w:jc w:val="center"/>
              <w:rPr>
                <w:rFonts w:asciiTheme="minorEastAsia" w:hAnsiTheme="minorEastAsia"/>
                <w:sz w:val="24"/>
                <w:szCs w:val="24"/>
              </w:rPr>
            </w:pPr>
            <w:r>
              <w:rPr>
                <w:rFonts w:hint="eastAsia" w:asciiTheme="minorEastAsia" w:hAnsiTheme="minorEastAsia"/>
                <w:sz w:val="24"/>
                <w:szCs w:val="24"/>
              </w:rPr>
              <w:t>学校</w:t>
            </w:r>
          </w:p>
        </w:tc>
        <w:tc>
          <w:tcPr>
            <w:tcW w:w="999" w:type="dxa"/>
          </w:tcPr>
          <w:p>
            <w:pPr>
              <w:spacing w:line="360" w:lineRule="auto"/>
              <w:jc w:val="center"/>
              <w:rPr>
                <w:rFonts w:asciiTheme="minorEastAsia" w:hAnsiTheme="minorEastAsia"/>
                <w:sz w:val="24"/>
                <w:szCs w:val="24"/>
              </w:rPr>
            </w:pPr>
            <w:r>
              <w:rPr>
                <w:rFonts w:hint="eastAsia" w:asciiTheme="minorEastAsia" w:hAnsiTheme="minorEastAsia"/>
                <w:sz w:val="24"/>
                <w:szCs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7"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1900"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青村幼儿园</w:t>
            </w:r>
          </w:p>
        </w:tc>
        <w:tc>
          <w:tcPr>
            <w:tcW w:w="1454"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钱梦宇</w:t>
            </w:r>
          </w:p>
        </w:tc>
        <w:tc>
          <w:tcPr>
            <w:tcW w:w="136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11</w:t>
            </w:r>
          </w:p>
        </w:tc>
        <w:tc>
          <w:tcPr>
            <w:tcW w:w="173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青青草幼儿园</w:t>
            </w:r>
          </w:p>
        </w:tc>
        <w:tc>
          <w:tcPr>
            <w:tcW w:w="99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褚碧云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7"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1900"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绿叶幼儿园</w:t>
            </w:r>
          </w:p>
        </w:tc>
        <w:tc>
          <w:tcPr>
            <w:tcW w:w="1454"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杨  燕</w:t>
            </w:r>
          </w:p>
        </w:tc>
        <w:tc>
          <w:tcPr>
            <w:tcW w:w="136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12</w:t>
            </w:r>
          </w:p>
        </w:tc>
        <w:tc>
          <w:tcPr>
            <w:tcW w:w="173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青青草幼儿园</w:t>
            </w:r>
          </w:p>
        </w:tc>
        <w:tc>
          <w:tcPr>
            <w:tcW w:w="99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董婷婷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7"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3</w:t>
            </w:r>
          </w:p>
        </w:tc>
        <w:tc>
          <w:tcPr>
            <w:tcW w:w="1900"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毓美幼儿园</w:t>
            </w:r>
          </w:p>
        </w:tc>
        <w:tc>
          <w:tcPr>
            <w:tcW w:w="1454"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李月红</w:t>
            </w:r>
          </w:p>
        </w:tc>
        <w:tc>
          <w:tcPr>
            <w:tcW w:w="136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13</w:t>
            </w:r>
          </w:p>
        </w:tc>
        <w:tc>
          <w:tcPr>
            <w:tcW w:w="173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解放路幼儿园</w:t>
            </w:r>
          </w:p>
        </w:tc>
        <w:tc>
          <w:tcPr>
            <w:tcW w:w="99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臧  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7"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4</w:t>
            </w:r>
          </w:p>
        </w:tc>
        <w:tc>
          <w:tcPr>
            <w:tcW w:w="1900"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秦塘幼儿园</w:t>
            </w:r>
          </w:p>
        </w:tc>
        <w:tc>
          <w:tcPr>
            <w:tcW w:w="1454"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潘巧英</w:t>
            </w:r>
          </w:p>
        </w:tc>
        <w:tc>
          <w:tcPr>
            <w:tcW w:w="136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14</w:t>
            </w:r>
          </w:p>
        </w:tc>
        <w:tc>
          <w:tcPr>
            <w:tcW w:w="173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上外附幼</w:t>
            </w:r>
          </w:p>
        </w:tc>
        <w:tc>
          <w:tcPr>
            <w:tcW w:w="999"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邢  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7"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5</w:t>
            </w:r>
          </w:p>
        </w:tc>
        <w:tc>
          <w:tcPr>
            <w:tcW w:w="1900"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阳光幼儿园</w:t>
            </w:r>
          </w:p>
        </w:tc>
        <w:tc>
          <w:tcPr>
            <w:tcW w:w="1454"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卫黎丽</w:t>
            </w:r>
          </w:p>
        </w:tc>
        <w:tc>
          <w:tcPr>
            <w:tcW w:w="1369" w:type="dxa"/>
            <w:vMerge w:val="restart"/>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15</w:t>
            </w:r>
          </w:p>
        </w:tc>
        <w:tc>
          <w:tcPr>
            <w:tcW w:w="1739" w:type="dxa"/>
            <w:vMerge w:val="restart"/>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惠敏学校</w:t>
            </w:r>
          </w:p>
        </w:tc>
        <w:tc>
          <w:tcPr>
            <w:tcW w:w="999" w:type="dxa"/>
            <w:vMerge w:val="restart"/>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胡应瑛</w:t>
            </w:r>
          </w:p>
          <w:p>
            <w:pPr>
              <w:spacing w:line="360" w:lineRule="auto"/>
              <w:jc w:val="center"/>
              <w:rPr>
                <w:rFonts w:asciiTheme="minorEastAsia" w:hAnsiTheme="minorEastAsia"/>
                <w:sz w:val="24"/>
                <w:szCs w:val="24"/>
              </w:rPr>
            </w:pPr>
            <w:r>
              <w:rPr>
                <w:rFonts w:hint="eastAsia" w:asciiTheme="minorEastAsia" w:hAnsiTheme="minorEastAsia"/>
                <w:sz w:val="24"/>
                <w:szCs w:val="24"/>
              </w:rPr>
              <w:t>唐丽莉</w:t>
            </w:r>
          </w:p>
          <w:p>
            <w:pPr>
              <w:spacing w:line="360" w:lineRule="auto"/>
              <w:jc w:val="center"/>
              <w:rPr>
                <w:rFonts w:asciiTheme="minorEastAsia" w:hAnsiTheme="minorEastAsia"/>
                <w:sz w:val="24"/>
                <w:szCs w:val="24"/>
              </w:rPr>
            </w:pPr>
            <w:r>
              <w:rPr>
                <w:rFonts w:hint="eastAsia" w:asciiTheme="minorEastAsia" w:hAnsiTheme="minorEastAsia"/>
                <w:sz w:val="24"/>
                <w:szCs w:val="24"/>
              </w:rPr>
              <w:t>尹何萍</w:t>
            </w:r>
          </w:p>
          <w:p>
            <w:pPr>
              <w:spacing w:line="360" w:lineRule="auto"/>
              <w:jc w:val="center"/>
              <w:rPr>
                <w:rFonts w:asciiTheme="minorEastAsia" w:hAnsiTheme="minorEastAsia"/>
                <w:sz w:val="24"/>
                <w:szCs w:val="24"/>
              </w:rPr>
            </w:pPr>
            <w:r>
              <w:rPr>
                <w:rFonts w:hint="eastAsia" w:asciiTheme="minorEastAsia" w:hAnsiTheme="minorEastAsia"/>
                <w:sz w:val="24"/>
                <w:szCs w:val="24"/>
              </w:rPr>
              <w:t>洪钰玮</w:t>
            </w:r>
          </w:p>
          <w:p>
            <w:pPr>
              <w:spacing w:line="360" w:lineRule="auto"/>
              <w:jc w:val="center"/>
              <w:rPr>
                <w:rFonts w:asciiTheme="minorEastAsia" w:hAnsiTheme="minorEastAsia"/>
                <w:sz w:val="24"/>
                <w:szCs w:val="24"/>
              </w:rPr>
            </w:pPr>
            <w:r>
              <w:rPr>
                <w:rFonts w:hint="eastAsia" w:asciiTheme="minorEastAsia" w:hAnsiTheme="minorEastAsia"/>
                <w:sz w:val="24"/>
                <w:szCs w:val="24"/>
              </w:rPr>
              <w:t>施缨容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7"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6</w:t>
            </w:r>
          </w:p>
        </w:tc>
        <w:tc>
          <w:tcPr>
            <w:tcW w:w="1900"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上大附幼</w:t>
            </w:r>
          </w:p>
        </w:tc>
        <w:tc>
          <w:tcPr>
            <w:tcW w:w="1454"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王叶晟</w:t>
            </w:r>
          </w:p>
        </w:tc>
        <w:tc>
          <w:tcPr>
            <w:tcW w:w="1369" w:type="dxa"/>
            <w:vMerge w:val="continue"/>
            <w:vAlign w:val="center"/>
          </w:tcPr>
          <w:p>
            <w:pPr>
              <w:spacing w:line="360" w:lineRule="auto"/>
              <w:jc w:val="center"/>
              <w:rPr>
                <w:rFonts w:asciiTheme="minorEastAsia" w:hAnsiTheme="minorEastAsia"/>
                <w:sz w:val="24"/>
                <w:szCs w:val="24"/>
              </w:rPr>
            </w:pPr>
          </w:p>
        </w:tc>
        <w:tc>
          <w:tcPr>
            <w:tcW w:w="1739" w:type="dxa"/>
            <w:vMerge w:val="continue"/>
            <w:vAlign w:val="center"/>
          </w:tcPr>
          <w:p>
            <w:pPr>
              <w:spacing w:line="360" w:lineRule="auto"/>
              <w:jc w:val="center"/>
              <w:rPr>
                <w:rFonts w:asciiTheme="minorEastAsia" w:hAnsiTheme="minorEastAsia"/>
                <w:sz w:val="24"/>
                <w:szCs w:val="24"/>
              </w:rPr>
            </w:pPr>
          </w:p>
        </w:tc>
        <w:tc>
          <w:tcPr>
            <w:tcW w:w="999" w:type="dxa"/>
            <w:vMerge w:val="continue"/>
            <w:vAlign w:val="center"/>
          </w:tcPr>
          <w:p>
            <w:pPr>
              <w:spacing w:line="360"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7"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7</w:t>
            </w:r>
          </w:p>
        </w:tc>
        <w:tc>
          <w:tcPr>
            <w:tcW w:w="1900"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金蔷薇幼儿园</w:t>
            </w:r>
          </w:p>
        </w:tc>
        <w:tc>
          <w:tcPr>
            <w:tcW w:w="1454"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陈云洁</w:t>
            </w:r>
          </w:p>
        </w:tc>
        <w:tc>
          <w:tcPr>
            <w:tcW w:w="1369" w:type="dxa"/>
            <w:vMerge w:val="continue"/>
            <w:vAlign w:val="center"/>
          </w:tcPr>
          <w:p>
            <w:pPr>
              <w:spacing w:line="360" w:lineRule="auto"/>
              <w:jc w:val="center"/>
              <w:rPr>
                <w:rFonts w:asciiTheme="minorEastAsia" w:hAnsiTheme="minorEastAsia"/>
                <w:sz w:val="24"/>
                <w:szCs w:val="24"/>
              </w:rPr>
            </w:pPr>
          </w:p>
        </w:tc>
        <w:tc>
          <w:tcPr>
            <w:tcW w:w="1739" w:type="dxa"/>
            <w:vMerge w:val="continue"/>
            <w:vAlign w:val="center"/>
          </w:tcPr>
          <w:p>
            <w:pPr>
              <w:spacing w:line="360" w:lineRule="auto"/>
              <w:jc w:val="center"/>
              <w:rPr>
                <w:rFonts w:asciiTheme="minorEastAsia" w:hAnsiTheme="minorEastAsia"/>
                <w:sz w:val="24"/>
                <w:szCs w:val="24"/>
              </w:rPr>
            </w:pPr>
          </w:p>
        </w:tc>
        <w:tc>
          <w:tcPr>
            <w:tcW w:w="999" w:type="dxa"/>
            <w:vMerge w:val="continue"/>
            <w:vAlign w:val="center"/>
          </w:tcPr>
          <w:p>
            <w:pPr>
              <w:spacing w:line="360"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7"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8</w:t>
            </w:r>
          </w:p>
        </w:tc>
        <w:tc>
          <w:tcPr>
            <w:tcW w:w="1900"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蓝湾幼儿园</w:t>
            </w:r>
          </w:p>
        </w:tc>
        <w:tc>
          <w:tcPr>
            <w:tcW w:w="1454"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沈佳夷</w:t>
            </w:r>
          </w:p>
        </w:tc>
        <w:tc>
          <w:tcPr>
            <w:tcW w:w="1369" w:type="dxa"/>
            <w:vMerge w:val="continue"/>
            <w:vAlign w:val="center"/>
          </w:tcPr>
          <w:p>
            <w:pPr>
              <w:spacing w:line="360" w:lineRule="auto"/>
              <w:jc w:val="center"/>
              <w:rPr>
                <w:rFonts w:asciiTheme="minorEastAsia" w:hAnsiTheme="minorEastAsia"/>
                <w:sz w:val="24"/>
                <w:szCs w:val="24"/>
              </w:rPr>
            </w:pPr>
          </w:p>
        </w:tc>
        <w:tc>
          <w:tcPr>
            <w:tcW w:w="1739" w:type="dxa"/>
            <w:vMerge w:val="continue"/>
            <w:vAlign w:val="center"/>
          </w:tcPr>
          <w:p>
            <w:pPr>
              <w:spacing w:line="360" w:lineRule="auto"/>
              <w:jc w:val="center"/>
              <w:rPr>
                <w:rFonts w:asciiTheme="minorEastAsia" w:hAnsiTheme="minorEastAsia"/>
                <w:sz w:val="24"/>
                <w:szCs w:val="24"/>
              </w:rPr>
            </w:pPr>
          </w:p>
        </w:tc>
        <w:tc>
          <w:tcPr>
            <w:tcW w:w="999" w:type="dxa"/>
            <w:vMerge w:val="continue"/>
            <w:vAlign w:val="center"/>
          </w:tcPr>
          <w:p>
            <w:pPr>
              <w:spacing w:line="360"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7"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9</w:t>
            </w:r>
          </w:p>
        </w:tc>
        <w:tc>
          <w:tcPr>
            <w:tcW w:w="1900"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思齐幼儿园</w:t>
            </w:r>
          </w:p>
        </w:tc>
        <w:tc>
          <w:tcPr>
            <w:tcW w:w="1454"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袁</w:t>
            </w:r>
            <w:r>
              <w:rPr>
                <w:rFonts w:hint="eastAsia" w:asciiTheme="minorEastAsia" w:hAnsiTheme="minorEastAsia"/>
                <w:sz w:val="24"/>
                <w:szCs w:val="24"/>
                <w:lang w:val="en-US" w:eastAsia="zh-CN"/>
              </w:rPr>
              <w:t>潇</w:t>
            </w:r>
            <w:r>
              <w:rPr>
                <w:rFonts w:hint="eastAsia" w:asciiTheme="minorEastAsia" w:hAnsiTheme="minorEastAsia"/>
                <w:sz w:val="24"/>
                <w:szCs w:val="24"/>
              </w:rPr>
              <w:t>静</w:t>
            </w:r>
          </w:p>
        </w:tc>
        <w:tc>
          <w:tcPr>
            <w:tcW w:w="1369" w:type="dxa"/>
            <w:vMerge w:val="continue"/>
            <w:vAlign w:val="center"/>
          </w:tcPr>
          <w:p>
            <w:pPr>
              <w:spacing w:line="360" w:lineRule="auto"/>
              <w:jc w:val="center"/>
              <w:rPr>
                <w:rFonts w:asciiTheme="minorEastAsia" w:hAnsiTheme="minorEastAsia"/>
                <w:sz w:val="24"/>
                <w:szCs w:val="24"/>
              </w:rPr>
            </w:pPr>
          </w:p>
        </w:tc>
        <w:tc>
          <w:tcPr>
            <w:tcW w:w="1739" w:type="dxa"/>
            <w:vMerge w:val="continue"/>
            <w:vAlign w:val="center"/>
          </w:tcPr>
          <w:p>
            <w:pPr>
              <w:spacing w:line="360" w:lineRule="auto"/>
              <w:jc w:val="center"/>
              <w:rPr>
                <w:rFonts w:asciiTheme="minorEastAsia" w:hAnsiTheme="minorEastAsia"/>
                <w:sz w:val="24"/>
                <w:szCs w:val="24"/>
              </w:rPr>
            </w:pPr>
          </w:p>
        </w:tc>
        <w:tc>
          <w:tcPr>
            <w:tcW w:w="999" w:type="dxa"/>
            <w:vMerge w:val="continue"/>
            <w:vAlign w:val="center"/>
          </w:tcPr>
          <w:p>
            <w:pPr>
              <w:spacing w:line="360"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7"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10</w:t>
            </w:r>
          </w:p>
        </w:tc>
        <w:tc>
          <w:tcPr>
            <w:tcW w:w="1900"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金贝幼儿园</w:t>
            </w:r>
          </w:p>
        </w:tc>
        <w:tc>
          <w:tcPr>
            <w:tcW w:w="1454"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胡  萍</w:t>
            </w:r>
          </w:p>
        </w:tc>
        <w:tc>
          <w:tcPr>
            <w:tcW w:w="1369" w:type="dxa"/>
            <w:vMerge w:val="continue"/>
            <w:vAlign w:val="center"/>
          </w:tcPr>
          <w:p>
            <w:pPr>
              <w:spacing w:line="360" w:lineRule="auto"/>
              <w:jc w:val="center"/>
              <w:rPr>
                <w:rFonts w:asciiTheme="minorEastAsia" w:hAnsiTheme="minorEastAsia"/>
                <w:sz w:val="24"/>
                <w:szCs w:val="24"/>
              </w:rPr>
            </w:pPr>
          </w:p>
        </w:tc>
        <w:tc>
          <w:tcPr>
            <w:tcW w:w="1739" w:type="dxa"/>
            <w:vMerge w:val="continue"/>
            <w:vAlign w:val="center"/>
          </w:tcPr>
          <w:p>
            <w:pPr>
              <w:spacing w:line="360" w:lineRule="auto"/>
              <w:jc w:val="center"/>
              <w:rPr>
                <w:rFonts w:asciiTheme="minorEastAsia" w:hAnsiTheme="minorEastAsia"/>
                <w:sz w:val="24"/>
                <w:szCs w:val="24"/>
              </w:rPr>
            </w:pPr>
          </w:p>
        </w:tc>
        <w:tc>
          <w:tcPr>
            <w:tcW w:w="999" w:type="dxa"/>
            <w:vMerge w:val="continue"/>
            <w:vAlign w:val="center"/>
          </w:tcPr>
          <w:p>
            <w:pPr>
              <w:spacing w:line="360" w:lineRule="auto"/>
              <w:jc w:val="center"/>
              <w:rPr>
                <w:rFonts w:asciiTheme="minorEastAsia" w:hAnsiTheme="minorEastAsia"/>
                <w:sz w:val="24"/>
                <w:szCs w:val="24"/>
              </w:rPr>
            </w:pPr>
          </w:p>
        </w:tc>
      </w:tr>
    </w:tbl>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w:t>
      </w:r>
    </w:p>
    <w:p>
      <w:pPr>
        <w:spacing w:line="360" w:lineRule="auto"/>
        <w:ind w:left="481" w:leftChars="229" w:firstLine="480" w:firstLineChars="200"/>
        <w:jc w:val="left"/>
        <w:rPr>
          <w:rFonts w:hint="eastAsia" w:asciiTheme="minorEastAsia" w:hAnsiTheme="minorEastAsia" w:cstheme="minorEastAsia"/>
          <w:sz w:val="24"/>
          <w:szCs w:val="24"/>
        </w:rPr>
      </w:pPr>
    </w:p>
    <w:p>
      <w:pPr>
        <w:spacing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联系人：潘姿屹 13122278261</w:t>
      </w:r>
    </w:p>
    <w:p>
      <w:pPr>
        <w:spacing w:line="360" w:lineRule="auto"/>
        <w:ind w:firstLine="480" w:firstLineChars="200"/>
        <w:jc w:val="right"/>
        <w:rPr>
          <w:rFonts w:hint="eastAsia" w:asciiTheme="minorEastAsia" w:hAnsiTheme="minorEastAsia"/>
          <w:sz w:val="24"/>
          <w:szCs w:val="24"/>
        </w:rPr>
      </w:pPr>
    </w:p>
    <w:p>
      <w:pPr>
        <w:spacing w:line="360" w:lineRule="auto"/>
        <w:ind w:firstLine="480" w:firstLineChars="200"/>
        <w:jc w:val="right"/>
        <w:rPr>
          <w:rFonts w:asciiTheme="minorEastAsia" w:hAnsiTheme="minorEastAsia"/>
          <w:sz w:val="24"/>
          <w:szCs w:val="24"/>
        </w:rPr>
      </w:pPr>
      <w:r>
        <w:rPr>
          <w:rFonts w:hint="eastAsia" w:asciiTheme="minorEastAsia" w:hAnsiTheme="minorEastAsia"/>
          <w:sz w:val="24"/>
          <w:szCs w:val="24"/>
        </w:rPr>
        <w:t>教育发展研究中心 教研中心</w:t>
      </w:r>
    </w:p>
    <w:p>
      <w:pPr>
        <w:spacing w:line="360" w:lineRule="auto"/>
        <w:ind w:firstLine="480" w:firstLineChars="200"/>
        <w:jc w:val="right"/>
        <w:rPr>
          <w:rFonts w:asciiTheme="minorEastAsia" w:hAnsiTheme="minorEastAsia"/>
          <w:sz w:val="24"/>
          <w:szCs w:val="24"/>
        </w:rPr>
      </w:pPr>
      <w:r>
        <w:rPr>
          <w:rFonts w:asciiTheme="minorEastAsia" w:hAnsiTheme="minorEastAsia"/>
          <w:sz w:val="24"/>
          <w:szCs w:val="24"/>
        </w:rPr>
        <w:t>2024</w:t>
      </w:r>
      <w:r>
        <w:rPr>
          <w:rFonts w:hint="eastAsia" w:asciiTheme="minorEastAsia" w:hAnsiTheme="minorEastAsia"/>
          <w:sz w:val="24"/>
          <w:szCs w:val="24"/>
        </w:rPr>
        <w:t>年</w:t>
      </w:r>
      <w:r>
        <w:rPr>
          <w:rFonts w:hint="eastAsia" w:asciiTheme="minorEastAsia" w:hAnsiTheme="minorEastAsia"/>
          <w:sz w:val="24"/>
          <w:szCs w:val="24"/>
          <w:lang w:val="en-US" w:eastAsia="zh-CN"/>
        </w:rPr>
        <w:t>5</w:t>
      </w:r>
      <w:r>
        <w:rPr>
          <w:rFonts w:hint="eastAsia" w:asciiTheme="minorEastAsia" w:hAnsiTheme="minorEastAsia"/>
          <w:sz w:val="24"/>
          <w:szCs w:val="24"/>
        </w:rPr>
        <w:t>月</w:t>
      </w:r>
      <w:r>
        <w:rPr>
          <w:rFonts w:hint="eastAsia" w:asciiTheme="minorEastAsia" w:hAnsiTheme="minorEastAsia"/>
          <w:sz w:val="24"/>
          <w:szCs w:val="24"/>
          <w:lang w:val="en-US" w:eastAsia="zh-CN"/>
        </w:rPr>
        <w:t>14</w:t>
      </w:r>
      <w:r>
        <w:rPr>
          <w:rFonts w:hint="eastAsia" w:asciiTheme="minorEastAsia" w:hAnsiTheme="minorEastAsia"/>
          <w:sz w:val="24"/>
          <w:szCs w:val="24"/>
        </w:rPr>
        <w:t>日</w:t>
      </w:r>
    </w:p>
    <w:p>
      <w:pPr>
        <w:spacing w:line="360" w:lineRule="auto"/>
        <w:ind w:firstLine="480" w:firstLineChars="200"/>
        <w:jc w:val="right"/>
        <w:rPr>
          <w:rFonts w:asciiTheme="minorEastAsia" w:hAnsiTheme="minorEastAsia"/>
          <w:sz w:val="24"/>
          <w:szCs w:val="24"/>
        </w:rPr>
      </w:pPr>
    </w:p>
    <w:p>
      <w:pPr>
        <w:spacing w:line="360" w:lineRule="auto"/>
        <w:jc w:val="both"/>
        <w:rPr>
          <w:rFonts w:hint="eastAsia" w:ascii="宋体" w:hAnsi="宋体" w:eastAsia="宋体" w:cs="宋体"/>
          <w:b/>
          <w:bCs/>
          <w:sz w:val="24"/>
          <w:szCs w:val="24"/>
          <w:lang w:eastAsia="zh-CN"/>
        </w:rPr>
      </w:pPr>
      <w:r>
        <w:rPr>
          <w:rFonts w:hint="eastAsia"/>
          <w:b/>
          <w:sz w:val="32"/>
          <w:szCs w:val="32"/>
          <w:lang w:eastAsia="zh-CN"/>
        </w:rPr>
        <w:t>通知三：</w:t>
      </w:r>
    </w:p>
    <w:p>
      <w:pPr>
        <w:keepNext w:val="0"/>
        <w:keepLines w:val="0"/>
        <w:widowControl/>
        <w:suppressLineNumbers w:val="0"/>
        <w:jc w:val="center"/>
        <w:rPr>
          <w:sz w:val="32"/>
          <w:szCs w:val="32"/>
        </w:rPr>
      </w:pPr>
      <w:r>
        <w:rPr>
          <w:rFonts w:ascii="宋体" w:hAnsi="宋体" w:eastAsia="宋体" w:cs="宋体"/>
          <w:b/>
          <w:bCs/>
          <w:color w:val="000000"/>
          <w:kern w:val="0"/>
          <w:sz w:val="32"/>
          <w:szCs w:val="32"/>
          <w:lang w:val="en-US" w:eastAsia="zh-CN" w:bidi="ar"/>
        </w:rPr>
        <w:t>奉贤区“心语沙画”指导教师活动通知</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sz w:val="28"/>
          <w:szCs w:val="28"/>
        </w:rPr>
      </w:pPr>
      <w:r>
        <w:rPr>
          <w:rFonts w:ascii="宋体" w:hAnsi="宋体" w:eastAsia="宋体" w:cs="宋体"/>
          <w:color w:val="000000"/>
          <w:kern w:val="0"/>
          <w:sz w:val="28"/>
          <w:szCs w:val="28"/>
          <w:lang w:val="en-US" w:eastAsia="zh-CN" w:bidi="ar"/>
        </w:rPr>
        <w:t xml:space="preserve">各相关学校：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560" w:firstLineChars="200"/>
        <w:jc w:val="both"/>
        <w:textAlignment w:val="auto"/>
        <w:rPr>
          <w:sz w:val="28"/>
          <w:szCs w:val="28"/>
        </w:rPr>
      </w:pPr>
      <w:r>
        <w:rPr>
          <w:rFonts w:ascii="宋体" w:hAnsi="宋体" w:eastAsia="宋体" w:cs="宋体"/>
          <w:color w:val="000000"/>
          <w:kern w:val="0"/>
          <w:sz w:val="28"/>
          <w:szCs w:val="28"/>
          <w:lang w:val="en-US" w:eastAsia="zh-CN" w:bidi="ar"/>
        </w:rPr>
        <w:t>奉贤区教育学院遴选了区内部分优秀美术教师，担任“心语沙画</w:t>
      </w:r>
      <w:r>
        <w:rPr>
          <w:rFonts w:hint="default" w:ascii="宋体" w:hAnsi="宋体" w:eastAsia="宋体" w:cs="宋体"/>
          <w:color w:val="000000"/>
          <w:kern w:val="0"/>
          <w:sz w:val="28"/>
          <w:szCs w:val="28"/>
          <w:lang w:val="en-US" w:eastAsia="zh-CN" w:bidi="ar"/>
        </w:rPr>
        <w:t>”</w:t>
      </w:r>
      <w:r>
        <w:rPr>
          <w:rFonts w:ascii="宋体" w:hAnsi="宋体" w:eastAsia="宋体" w:cs="宋体"/>
          <w:color w:val="000000"/>
          <w:kern w:val="0"/>
          <w:sz w:val="28"/>
          <w:szCs w:val="28"/>
          <w:lang w:val="en-US" w:eastAsia="zh-CN" w:bidi="ar"/>
        </w:rPr>
        <w:t xml:space="preserve">指导教师，为全区中小幼亲子沙画活动提供相关指导。活动地点：奉贤区教育学院家庭教育研究与指导服务中心（一楼心语沙画教室）。 </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ascii="宋体" w:hAnsi="宋体" w:eastAsia="宋体" w:cs="宋体"/>
          <w:b/>
          <w:bCs/>
          <w:color w:val="000000"/>
          <w:kern w:val="0"/>
          <w:sz w:val="24"/>
          <w:szCs w:val="24"/>
          <w:lang w:val="en-US" w:eastAsia="zh-CN" w:bidi="ar"/>
        </w:rPr>
      </w:pPr>
      <w:r>
        <w:rPr>
          <w:rFonts w:ascii="宋体" w:hAnsi="宋体" w:eastAsia="宋体" w:cs="宋体"/>
          <w:b/>
          <w:bCs/>
          <w:color w:val="000000"/>
          <w:kern w:val="0"/>
          <w:sz w:val="24"/>
          <w:szCs w:val="24"/>
          <w:lang w:val="en-US" w:eastAsia="zh-CN" w:bidi="ar"/>
        </w:rPr>
        <w:t xml:space="preserve">安排如下： </w:t>
      </w:r>
    </w:p>
    <w:tbl>
      <w:tblPr>
        <w:tblStyle w:val="18"/>
        <w:tblW w:w="8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57"/>
        <w:gridCol w:w="3828"/>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line="440" w:lineRule="exact"/>
              <w:jc w:val="center"/>
              <w:textAlignment w:val="auto"/>
              <w:rPr>
                <w:rFonts w:hint="default" w:ascii="宋体" w:hAnsi="宋体" w:eastAsia="宋体" w:cs="宋体"/>
                <w:b/>
                <w:bCs/>
                <w:color w:val="000000"/>
                <w:kern w:val="0"/>
                <w:sz w:val="28"/>
                <w:szCs w:val="28"/>
                <w:vertAlign w:val="baseline"/>
                <w:lang w:val="en-US" w:eastAsia="zh-CN" w:bidi="ar"/>
              </w:rPr>
            </w:pPr>
            <w:r>
              <w:rPr>
                <w:rFonts w:hint="eastAsia" w:ascii="宋体" w:hAnsi="宋体" w:eastAsia="宋体" w:cs="宋体"/>
                <w:b/>
                <w:bCs/>
                <w:color w:val="000000"/>
                <w:kern w:val="0"/>
                <w:sz w:val="28"/>
                <w:szCs w:val="28"/>
                <w:vertAlign w:val="baseline"/>
                <w:lang w:val="en-US" w:eastAsia="zh-CN" w:bidi="ar"/>
              </w:rPr>
              <w:t>序号</w:t>
            </w:r>
          </w:p>
        </w:tc>
        <w:tc>
          <w:tcPr>
            <w:tcW w:w="2257" w:type="dxa"/>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line="440" w:lineRule="exact"/>
              <w:jc w:val="center"/>
              <w:textAlignment w:val="auto"/>
              <w:rPr>
                <w:rFonts w:hint="default" w:ascii="宋体" w:hAnsi="宋体" w:eastAsia="宋体" w:cs="宋体"/>
                <w:b/>
                <w:bCs/>
                <w:color w:val="000000"/>
                <w:kern w:val="0"/>
                <w:sz w:val="28"/>
                <w:szCs w:val="28"/>
                <w:vertAlign w:val="baseline"/>
                <w:lang w:val="en-US" w:eastAsia="zh-CN" w:bidi="ar"/>
              </w:rPr>
            </w:pPr>
            <w:r>
              <w:rPr>
                <w:rFonts w:hint="eastAsia" w:ascii="宋体" w:hAnsi="宋体" w:eastAsia="宋体" w:cs="宋体"/>
                <w:b/>
                <w:bCs/>
                <w:color w:val="000000"/>
                <w:kern w:val="0"/>
                <w:sz w:val="28"/>
                <w:szCs w:val="28"/>
                <w:vertAlign w:val="baseline"/>
                <w:lang w:val="en-US" w:eastAsia="zh-CN" w:bidi="ar"/>
              </w:rPr>
              <w:t>时间</w:t>
            </w:r>
          </w:p>
        </w:tc>
        <w:tc>
          <w:tcPr>
            <w:tcW w:w="3828" w:type="dxa"/>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line="440" w:lineRule="exact"/>
              <w:jc w:val="center"/>
              <w:textAlignment w:val="auto"/>
              <w:rPr>
                <w:rFonts w:hint="default" w:ascii="宋体" w:hAnsi="宋体" w:eastAsia="宋体" w:cs="宋体"/>
                <w:b/>
                <w:bCs/>
                <w:color w:val="000000"/>
                <w:kern w:val="0"/>
                <w:sz w:val="28"/>
                <w:szCs w:val="28"/>
                <w:vertAlign w:val="baseline"/>
                <w:lang w:val="en-US" w:eastAsia="zh-CN" w:bidi="ar"/>
              </w:rPr>
            </w:pPr>
            <w:r>
              <w:rPr>
                <w:rFonts w:hint="eastAsia" w:ascii="宋体" w:hAnsi="宋体" w:eastAsia="宋体" w:cs="宋体"/>
                <w:b/>
                <w:bCs/>
                <w:color w:val="000000"/>
                <w:kern w:val="0"/>
                <w:sz w:val="28"/>
                <w:szCs w:val="28"/>
                <w:vertAlign w:val="baseline"/>
                <w:lang w:val="en-US" w:eastAsia="zh-CN" w:bidi="ar"/>
              </w:rPr>
              <w:t>单位</w:t>
            </w:r>
          </w:p>
        </w:tc>
        <w:tc>
          <w:tcPr>
            <w:tcW w:w="1114" w:type="dxa"/>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line="440" w:lineRule="exact"/>
              <w:jc w:val="center"/>
              <w:textAlignment w:val="auto"/>
              <w:rPr>
                <w:rFonts w:hint="eastAsia" w:ascii="宋体" w:hAnsi="宋体" w:eastAsia="宋体" w:cs="宋体"/>
                <w:b/>
                <w:bCs/>
                <w:color w:val="000000"/>
                <w:kern w:val="0"/>
                <w:sz w:val="28"/>
                <w:szCs w:val="28"/>
                <w:vertAlign w:val="baseline"/>
                <w:lang w:val="en-US" w:eastAsia="zh-CN" w:bidi="ar"/>
              </w:rPr>
            </w:pPr>
            <w:r>
              <w:rPr>
                <w:rFonts w:hint="eastAsia" w:ascii="宋体" w:hAnsi="宋体" w:eastAsia="宋体" w:cs="宋体"/>
                <w:b/>
                <w:bCs/>
                <w:color w:val="000000"/>
                <w:kern w:val="0"/>
                <w:sz w:val="28"/>
                <w:szCs w:val="28"/>
                <w:vertAlign w:val="baseline"/>
                <w:lang w:val="en-US" w:eastAsia="zh-CN" w:bidi="ar"/>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bottom"/>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line="440" w:lineRule="exact"/>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1</w:t>
            </w:r>
          </w:p>
        </w:tc>
        <w:tc>
          <w:tcPr>
            <w:tcW w:w="2257" w:type="dxa"/>
            <w:vAlign w:val="center"/>
          </w:tcPr>
          <w:p>
            <w:pPr>
              <w:keepNext w:val="0"/>
              <w:keepLines w:val="0"/>
              <w:pageBreakBefore w:val="0"/>
              <w:widowControl/>
              <w:suppressLineNumbers w:val="0"/>
              <w:kinsoku/>
              <w:wordWrap/>
              <w:overflowPunct/>
              <w:topLinePunct w:val="0"/>
              <w:autoSpaceDE/>
              <w:autoSpaceDN/>
              <w:bidi w:val="0"/>
              <w:spacing w:line="440" w:lineRule="exact"/>
              <w:jc w:val="left"/>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i w:val="0"/>
                <w:iCs w:val="0"/>
                <w:color w:val="000000"/>
                <w:kern w:val="0"/>
                <w:sz w:val="26"/>
                <w:szCs w:val="26"/>
                <w:u w:val="none"/>
                <w:lang w:val="en-US" w:eastAsia="zh-CN" w:bidi="ar"/>
              </w:rPr>
              <w:t>5月21日（周二）下午1:30—2:30</w:t>
            </w:r>
          </w:p>
        </w:tc>
        <w:tc>
          <w:tcPr>
            <w:tcW w:w="382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line="440" w:lineRule="exact"/>
              <w:jc w:val="center"/>
              <w:textAlignment w:val="auto"/>
              <w:rPr>
                <w:rFonts w:ascii="宋体" w:hAnsi="宋体" w:eastAsia="宋体" w:cs="宋体"/>
                <w:b w:val="0"/>
                <w:bCs w:val="0"/>
                <w:color w:val="000000"/>
                <w:kern w:val="0"/>
                <w:sz w:val="24"/>
                <w:szCs w:val="24"/>
                <w:vertAlign w:val="baseline"/>
                <w:lang w:val="en-US" w:eastAsia="zh-CN" w:bidi="ar"/>
              </w:rPr>
            </w:pPr>
            <w:r>
              <w:rPr>
                <w:rFonts w:ascii="宋体" w:hAnsi="宋体" w:eastAsia="宋体" w:cs="宋体"/>
                <w:color w:val="000000"/>
                <w:kern w:val="0"/>
                <w:sz w:val="24"/>
                <w:szCs w:val="24"/>
                <w:lang w:val="en-US" w:eastAsia="zh-CN" w:bidi="ar"/>
              </w:rPr>
              <w:t>上海市奉贤区育贤小学</w:t>
            </w:r>
          </w:p>
        </w:tc>
        <w:tc>
          <w:tcPr>
            <w:tcW w:w="1114"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auto"/>
              <w:rPr>
                <w:rFonts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i w:val="0"/>
                <w:iCs w:val="0"/>
                <w:color w:val="000000"/>
                <w:kern w:val="0"/>
                <w:sz w:val="26"/>
                <w:szCs w:val="26"/>
                <w:u w:val="none"/>
                <w:lang w:val="en-US" w:eastAsia="zh-CN" w:bidi="ar"/>
              </w:rPr>
              <w:t>夏  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line="440" w:lineRule="exact"/>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2</w:t>
            </w:r>
          </w:p>
        </w:tc>
        <w:tc>
          <w:tcPr>
            <w:tcW w:w="2257" w:type="dxa"/>
            <w:vAlign w:val="center"/>
          </w:tcPr>
          <w:p>
            <w:pPr>
              <w:keepNext w:val="0"/>
              <w:keepLines w:val="0"/>
              <w:pageBreakBefore w:val="0"/>
              <w:widowControl/>
              <w:suppressLineNumbers w:val="0"/>
              <w:kinsoku/>
              <w:wordWrap/>
              <w:overflowPunct/>
              <w:topLinePunct w:val="0"/>
              <w:autoSpaceDE/>
              <w:autoSpaceDN/>
              <w:bidi w:val="0"/>
              <w:spacing w:line="440" w:lineRule="exact"/>
              <w:jc w:val="left"/>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i w:val="0"/>
                <w:iCs w:val="0"/>
                <w:color w:val="000000"/>
                <w:kern w:val="0"/>
                <w:sz w:val="26"/>
                <w:szCs w:val="26"/>
                <w:u w:val="none"/>
                <w:lang w:val="en-US" w:eastAsia="zh-CN" w:bidi="ar"/>
              </w:rPr>
              <w:t>5月24日（周五）下午1:30—2:30</w:t>
            </w:r>
          </w:p>
        </w:tc>
        <w:tc>
          <w:tcPr>
            <w:tcW w:w="3828"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auto"/>
              <w:rPr>
                <w:rFonts w:ascii="宋体" w:hAnsi="宋体" w:eastAsia="宋体" w:cs="宋体"/>
                <w:b w:val="0"/>
                <w:bCs w:val="0"/>
                <w:color w:val="000000"/>
                <w:kern w:val="0"/>
                <w:sz w:val="24"/>
                <w:szCs w:val="24"/>
                <w:vertAlign w:val="baseline"/>
                <w:lang w:val="en-US" w:eastAsia="zh-CN" w:bidi="ar"/>
              </w:rPr>
            </w:pPr>
            <w:r>
              <w:rPr>
                <w:rFonts w:ascii="宋体" w:hAnsi="宋体" w:eastAsia="宋体" w:cs="宋体"/>
                <w:color w:val="000000"/>
                <w:kern w:val="0"/>
                <w:sz w:val="24"/>
                <w:szCs w:val="24"/>
                <w:lang w:val="en-US" w:eastAsia="zh-CN" w:bidi="ar"/>
              </w:rPr>
              <w:t>上海市奉贤区齐贤学校</w:t>
            </w:r>
          </w:p>
        </w:tc>
        <w:tc>
          <w:tcPr>
            <w:tcW w:w="1114"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auto"/>
              <w:rPr>
                <w:rFonts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6"/>
                <w:szCs w:val="26"/>
                <w:u w:val="none"/>
                <w:lang w:val="en-US" w:eastAsia="zh-CN" w:bidi="ar"/>
              </w:rPr>
              <w:t>胡  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line="440" w:lineRule="exact"/>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3</w:t>
            </w:r>
          </w:p>
        </w:tc>
        <w:tc>
          <w:tcPr>
            <w:tcW w:w="2257" w:type="dxa"/>
            <w:vAlign w:val="center"/>
          </w:tcPr>
          <w:p>
            <w:pPr>
              <w:keepNext w:val="0"/>
              <w:keepLines w:val="0"/>
              <w:pageBreakBefore w:val="0"/>
              <w:widowControl/>
              <w:suppressLineNumbers w:val="0"/>
              <w:kinsoku/>
              <w:wordWrap/>
              <w:overflowPunct/>
              <w:topLinePunct w:val="0"/>
              <w:autoSpaceDE/>
              <w:autoSpaceDN/>
              <w:bidi w:val="0"/>
              <w:spacing w:line="440" w:lineRule="exact"/>
              <w:jc w:val="left"/>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i w:val="0"/>
                <w:iCs w:val="0"/>
                <w:color w:val="000000"/>
                <w:kern w:val="0"/>
                <w:sz w:val="26"/>
                <w:szCs w:val="26"/>
                <w:u w:val="none"/>
                <w:lang w:val="en-US" w:eastAsia="zh-CN" w:bidi="ar"/>
              </w:rPr>
              <w:t>5月28日（周二）下午1:30—2:30</w:t>
            </w:r>
          </w:p>
        </w:tc>
        <w:tc>
          <w:tcPr>
            <w:tcW w:w="382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ascii="宋体" w:hAnsi="宋体" w:eastAsia="宋体" w:cs="宋体"/>
                <w:b w:val="0"/>
                <w:bCs w:val="0"/>
                <w:color w:val="000000"/>
                <w:kern w:val="0"/>
                <w:sz w:val="24"/>
                <w:szCs w:val="24"/>
                <w:vertAlign w:val="baseline"/>
                <w:lang w:val="en-US" w:eastAsia="zh-CN" w:bidi="ar"/>
              </w:rPr>
            </w:pPr>
            <w:r>
              <w:rPr>
                <w:rFonts w:ascii="宋体" w:hAnsi="宋体" w:eastAsia="宋体" w:cs="宋体"/>
                <w:color w:val="000000"/>
                <w:kern w:val="0"/>
                <w:sz w:val="24"/>
                <w:szCs w:val="24"/>
                <w:lang w:val="en-US" w:eastAsia="zh-CN" w:bidi="ar"/>
              </w:rPr>
              <w:t>上海市奉贤区华亭学校</w:t>
            </w:r>
          </w:p>
        </w:tc>
        <w:tc>
          <w:tcPr>
            <w:tcW w:w="1114"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auto"/>
              <w:rPr>
                <w:rFonts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6"/>
                <w:szCs w:val="26"/>
                <w:u w:val="none"/>
                <w:lang w:val="en-US" w:eastAsia="zh-CN" w:bidi="ar"/>
              </w:rPr>
              <w:t>李  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line="440" w:lineRule="exact"/>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4</w:t>
            </w:r>
          </w:p>
        </w:tc>
        <w:tc>
          <w:tcPr>
            <w:tcW w:w="2257" w:type="dxa"/>
            <w:vAlign w:val="center"/>
          </w:tcPr>
          <w:p>
            <w:pPr>
              <w:keepNext w:val="0"/>
              <w:keepLines w:val="0"/>
              <w:pageBreakBefore w:val="0"/>
              <w:widowControl/>
              <w:suppressLineNumbers w:val="0"/>
              <w:kinsoku/>
              <w:wordWrap/>
              <w:overflowPunct/>
              <w:topLinePunct w:val="0"/>
              <w:autoSpaceDE/>
              <w:autoSpaceDN/>
              <w:bidi w:val="0"/>
              <w:spacing w:line="440" w:lineRule="exact"/>
              <w:jc w:val="left"/>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i w:val="0"/>
                <w:iCs w:val="0"/>
                <w:color w:val="000000"/>
                <w:kern w:val="0"/>
                <w:sz w:val="26"/>
                <w:szCs w:val="26"/>
                <w:u w:val="none"/>
                <w:lang w:val="en-US" w:eastAsia="zh-CN" w:bidi="ar"/>
              </w:rPr>
              <w:t>5月31日（周五）下午1:30—2:30</w:t>
            </w:r>
          </w:p>
        </w:tc>
        <w:tc>
          <w:tcPr>
            <w:tcW w:w="3828"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auto"/>
              <w:rPr>
                <w:rFonts w:ascii="宋体" w:hAnsi="宋体" w:eastAsia="宋体" w:cs="宋体"/>
                <w:b w:val="0"/>
                <w:bCs w:val="0"/>
                <w:color w:val="000000"/>
                <w:kern w:val="0"/>
                <w:sz w:val="24"/>
                <w:szCs w:val="24"/>
                <w:vertAlign w:val="baseline"/>
                <w:lang w:val="en-US" w:eastAsia="zh-CN" w:bidi="ar"/>
              </w:rPr>
            </w:pPr>
            <w:r>
              <w:rPr>
                <w:rFonts w:ascii="宋体" w:hAnsi="宋体" w:eastAsia="宋体" w:cs="宋体"/>
                <w:color w:val="000000"/>
                <w:kern w:val="0"/>
                <w:sz w:val="24"/>
                <w:szCs w:val="24"/>
                <w:lang w:val="en-US" w:eastAsia="zh-CN" w:bidi="ar"/>
              </w:rPr>
              <w:t>上海市奉贤区尚同中学</w:t>
            </w:r>
          </w:p>
        </w:tc>
        <w:tc>
          <w:tcPr>
            <w:tcW w:w="1114"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auto"/>
              <w:rPr>
                <w:rFonts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6"/>
                <w:szCs w:val="26"/>
                <w:u w:val="none"/>
                <w:lang w:val="en-US" w:eastAsia="zh-CN" w:bidi="ar"/>
              </w:rPr>
              <w:t>宋莉芸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line="440" w:lineRule="exact"/>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5</w:t>
            </w:r>
          </w:p>
        </w:tc>
        <w:tc>
          <w:tcPr>
            <w:tcW w:w="2257" w:type="dxa"/>
            <w:vAlign w:val="center"/>
          </w:tcPr>
          <w:p>
            <w:pPr>
              <w:keepNext w:val="0"/>
              <w:keepLines w:val="0"/>
              <w:pageBreakBefore w:val="0"/>
              <w:widowControl/>
              <w:suppressLineNumbers w:val="0"/>
              <w:kinsoku/>
              <w:wordWrap/>
              <w:overflowPunct/>
              <w:topLinePunct w:val="0"/>
              <w:autoSpaceDE/>
              <w:autoSpaceDN/>
              <w:bidi w:val="0"/>
              <w:spacing w:line="440" w:lineRule="exact"/>
              <w:jc w:val="left"/>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i w:val="0"/>
                <w:iCs w:val="0"/>
                <w:color w:val="000000"/>
                <w:kern w:val="0"/>
                <w:sz w:val="26"/>
                <w:szCs w:val="26"/>
                <w:u w:val="none"/>
                <w:lang w:val="en-US" w:eastAsia="zh-CN" w:bidi="ar"/>
              </w:rPr>
              <w:t>6月7日（周五）下午1:30—2:30</w:t>
            </w:r>
          </w:p>
        </w:tc>
        <w:tc>
          <w:tcPr>
            <w:tcW w:w="3828"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auto"/>
              <w:rPr>
                <w:rFonts w:ascii="宋体" w:hAnsi="宋体" w:eastAsia="宋体" w:cs="宋体"/>
                <w:b w:val="0"/>
                <w:bCs w:val="0"/>
                <w:color w:val="000000"/>
                <w:kern w:val="0"/>
                <w:sz w:val="24"/>
                <w:szCs w:val="24"/>
                <w:vertAlign w:val="baseline"/>
                <w:lang w:val="en-US" w:eastAsia="zh-CN" w:bidi="ar"/>
              </w:rPr>
            </w:pPr>
            <w:r>
              <w:rPr>
                <w:rFonts w:ascii="宋体" w:hAnsi="宋体" w:eastAsia="宋体" w:cs="宋体"/>
                <w:color w:val="000000"/>
                <w:kern w:val="0"/>
                <w:sz w:val="24"/>
                <w:szCs w:val="24"/>
                <w:lang w:val="en-US" w:eastAsia="zh-CN" w:bidi="ar"/>
              </w:rPr>
              <w:t>上海市奉贤中学</w:t>
            </w:r>
          </w:p>
        </w:tc>
        <w:tc>
          <w:tcPr>
            <w:tcW w:w="1114"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auto"/>
              <w:rPr>
                <w:rFonts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6"/>
                <w:szCs w:val="26"/>
                <w:u w:val="none"/>
                <w:lang w:val="en-US" w:eastAsia="zh-CN" w:bidi="ar"/>
              </w:rPr>
              <w:t>罗辰昕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line="440" w:lineRule="exact"/>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6</w:t>
            </w:r>
          </w:p>
        </w:tc>
        <w:tc>
          <w:tcPr>
            <w:tcW w:w="2257" w:type="dxa"/>
            <w:vAlign w:val="center"/>
          </w:tcPr>
          <w:p>
            <w:pPr>
              <w:keepNext w:val="0"/>
              <w:keepLines w:val="0"/>
              <w:pageBreakBefore w:val="0"/>
              <w:widowControl/>
              <w:suppressLineNumbers w:val="0"/>
              <w:kinsoku/>
              <w:wordWrap/>
              <w:overflowPunct/>
              <w:topLinePunct w:val="0"/>
              <w:autoSpaceDE/>
              <w:autoSpaceDN/>
              <w:bidi w:val="0"/>
              <w:spacing w:line="440" w:lineRule="exact"/>
              <w:jc w:val="left"/>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i w:val="0"/>
                <w:iCs w:val="0"/>
                <w:color w:val="000000"/>
                <w:kern w:val="0"/>
                <w:sz w:val="26"/>
                <w:szCs w:val="26"/>
                <w:u w:val="none"/>
                <w:lang w:val="en-US" w:eastAsia="zh-CN" w:bidi="ar"/>
              </w:rPr>
              <w:t>6月11日（周二）下午1:30—2:30</w:t>
            </w:r>
          </w:p>
        </w:tc>
        <w:tc>
          <w:tcPr>
            <w:tcW w:w="3828"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auto"/>
              <w:rPr>
                <w:rFonts w:ascii="宋体" w:hAnsi="宋体" w:eastAsia="宋体" w:cs="宋体"/>
                <w:b w:val="0"/>
                <w:bCs w:val="0"/>
                <w:color w:val="000000"/>
                <w:kern w:val="0"/>
                <w:sz w:val="24"/>
                <w:szCs w:val="24"/>
                <w:vertAlign w:val="baseline"/>
                <w:lang w:val="en-US" w:eastAsia="zh-CN" w:bidi="ar"/>
              </w:rPr>
            </w:pPr>
            <w:r>
              <w:rPr>
                <w:rFonts w:ascii="宋体" w:hAnsi="宋体" w:eastAsia="宋体" w:cs="宋体"/>
                <w:color w:val="000000"/>
                <w:kern w:val="0"/>
                <w:sz w:val="24"/>
                <w:szCs w:val="24"/>
                <w:lang w:val="en-US" w:eastAsia="zh-CN" w:bidi="ar"/>
              </w:rPr>
              <w:t>上海市奉贤区汇贤·奉浦联合中学</w:t>
            </w:r>
          </w:p>
        </w:tc>
        <w:tc>
          <w:tcPr>
            <w:tcW w:w="1114"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auto"/>
              <w:rPr>
                <w:rFonts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6"/>
                <w:szCs w:val="26"/>
                <w:u w:val="none"/>
                <w:lang w:val="en-US" w:eastAsia="zh-CN" w:bidi="ar"/>
              </w:rPr>
              <w:t>罗  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line="440" w:lineRule="exact"/>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7</w:t>
            </w:r>
          </w:p>
        </w:tc>
        <w:tc>
          <w:tcPr>
            <w:tcW w:w="2257" w:type="dxa"/>
            <w:vAlign w:val="center"/>
          </w:tcPr>
          <w:p>
            <w:pPr>
              <w:keepNext w:val="0"/>
              <w:keepLines w:val="0"/>
              <w:pageBreakBefore w:val="0"/>
              <w:widowControl/>
              <w:suppressLineNumbers w:val="0"/>
              <w:kinsoku/>
              <w:wordWrap/>
              <w:overflowPunct/>
              <w:topLinePunct w:val="0"/>
              <w:autoSpaceDE/>
              <w:autoSpaceDN/>
              <w:bidi w:val="0"/>
              <w:spacing w:line="440" w:lineRule="exact"/>
              <w:jc w:val="left"/>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i w:val="0"/>
                <w:iCs w:val="0"/>
                <w:color w:val="000000"/>
                <w:kern w:val="0"/>
                <w:sz w:val="26"/>
                <w:szCs w:val="26"/>
                <w:u w:val="none"/>
                <w:lang w:val="en-US" w:eastAsia="zh-CN" w:bidi="ar"/>
              </w:rPr>
              <w:t>6月14日（周五）下午1:30—2:30</w:t>
            </w:r>
          </w:p>
        </w:tc>
        <w:tc>
          <w:tcPr>
            <w:tcW w:w="3828"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auto"/>
              <w:rPr>
                <w:rFonts w:ascii="宋体" w:hAnsi="宋体" w:eastAsia="宋体" w:cs="宋体"/>
                <w:b w:val="0"/>
                <w:bCs w:val="0"/>
                <w:color w:val="000000"/>
                <w:kern w:val="0"/>
                <w:sz w:val="24"/>
                <w:szCs w:val="24"/>
                <w:vertAlign w:val="baseline"/>
                <w:lang w:val="en-US" w:eastAsia="zh-CN" w:bidi="ar"/>
              </w:rPr>
            </w:pPr>
            <w:r>
              <w:rPr>
                <w:rFonts w:ascii="宋体" w:hAnsi="宋体" w:eastAsia="宋体" w:cs="宋体"/>
                <w:color w:val="000000"/>
                <w:kern w:val="0"/>
                <w:sz w:val="24"/>
                <w:szCs w:val="24"/>
                <w:lang w:val="en-US" w:eastAsia="zh-CN" w:bidi="ar"/>
              </w:rPr>
              <w:t>上海市奉贤区金铃子幼儿园</w:t>
            </w:r>
          </w:p>
        </w:tc>
        <w:tc>
          <w:tcPr>
            <w:tcW w:w="1114"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auto"/>
              <w:rPr>
                <w:rFonts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6"/>
                <w:szCs w:val="26"/>
                <w:u w:val="none"/>
                <w:lang w:val="en-US" w:eastAsia="zh-CN" w:bidi="ar"/>
              </w:rPr>
              <w:t>姚奕文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line="440" w:lineRule="exact"/>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8</w:t>
            </w:r>
          </w:p>
        </w:tc>
        <w:tc>
          <w:tcPr>
            <w:tcW w:w="2257" w:type="dxa"/>
            <w:vAlign w:val="center"/>
          </w:tcPr>
          <w:p>
            <w:pPr>
              <w:keepNext w:val="0"/>
              <w:keepLines w:val="0"/>
              <w:pageBreakBefore w:val="0"/>
              <w:widowControl/>
              <w:suppressLineNumbers w:val="0"/>
              <w:kinsoku/>
              <w:wordWrap/>
              <w:overflowPunct/>
              <w:topLinePunct w:val="0"/>
              <w:autoSpaceDE/>
              <w:autoSpaceDN/>
              <w:bidi w:val="0"/>
              <w:spacing w:line="440" w:lineRule="exact"/>
              <w:jc w:val="left"/>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i w:val="0"/>
                <w:iCs w:val="0"/>
                <w:color w:val="000000"/>
                <w:kern w:val="0"/>
                <w:sz w:val="26"/>
                <w:szCs w:val="26"/>
                <w:u w:val="none"/>
                <w:lang w:val="en-US" w:eastAsia="zh-CN" w:bidi="ar"/>
              </w:rPr>
              <w:t>6月28日（周五）下午1:30—2:30</w:t>
            </w:r>
          </w:p>
        </w:tc>
        <w:tc>
          <w:tcPr>
            <w:tcW w:w="3828"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auto"/>
              <w:rPr>
                <w:rFonts w:ascii="宋体" w:hAnsi="宋体" w:eastAsia="宋体" w:cs="宋体"/>
                <w:color w:val="000000"/>
                <w:kern w:val="0"/>
                <w:sz w:val="24"/>
                <w:szCs w:val="24"/>
                <w:lang w:val="en-US" w:eastAsia="zh-CN" w:bidi="ar"/>
              </w:rPr>
            </w:pPr>
            <w:r>
              <w:rPr>
                <w:rFonts w:ascii="宋体" w:hAnsi="宋体" w:eastAsia="宋体" w:cs="宋体"/>
                <w:color w:val="000000"/>
                <w:kern w:val="0"/>
                <w:sz w:val="24"/>
                <w:szCs w:val="24"/>
                <w:lang w:val="en-US" w:eastAsia="zh-CN" w:bidi="ar"/>
              </w:rPr>
              <w:t>上海市奉贤中学附属南桥中学</w:t>
            </w:r>
          </w:p>
        </w:tc>
        <w:tc>
          <w:tcPr>
            <w:tcW w:w="1114"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6"/>
                <w:szCs w:val="26"/>
                <w:u w:val="none"/>
                <w:lang w:val="en-US" w:eastAsia="zh-CN" w:bidi="ar"/>
              </w:rPr>
              <w:t>沈佳琪</w:t>
            </w:r>
          </w:p>
        </w:tc>
      </w:tr>
    </w:tbl>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sz w:val="28"/>
          <w:szCs w:val="28"/>
        </w:rPr>
      </w:pPr>
      <w:r>
        <w:rPr>
          <w:rFonts w:ascii="宋体" w:hAnsi="宋体" w:eastAsia="宋体" w:cs="宋体"/>
          <w:color w:val="000000"/>
          <w:kern w:val="0"/>
          <w:sz w:val="28"/>
          <w:szCs w:val="28"/>
          <w:lang w:val="en-US" w:eastAsia="zh-CN" w:bidi="ar"/>
        </w:rPr>
        <w:t>联系人：</w:t>
      </w:r>
      <w:r>
        <w:rPr>
          <w:rFonts w:hint="eastAsia" w:ascii="宋体" w:hAnsi="宋体" w:eastAsia="宋体" w:cs="宋体"/>
          <w:color w:val="000000"/>
          <w:kern w:val="0"/>
          <w:sz w:val="28"/>
          <w:szCs w:val="28"/>
          <w:lang w:val="en-US" w:eastAsia="zh-CN" w:bidi="ar"/>
        </w:rPr>
        <w:t>潘姿屹</w:t>
      </w:r>
      <w:r>
        <w:rPr>
          <w:rFonts w:ascii="宋体" w:hAnsi="宋体" w:eastAsia="宋体" w:cs="宋体"/>
          <w:color w:val="000000"/>
          <w:kern w:val="0"/>
          <w:sz w:val="28"/>
          <w:szCs w:val="28"/>
          <w:lang w:val="en-US" w:eastAsia="zh-CN" w:bidi="ar"/>
        </w:rPr>
        <w:t xml:space="preserve"> 1</w:t>
      </w:r>
      <w:r>
        <w:rPr>
          <w:rFonts w:hint="eastAsia" w:ascii="宋体" w:hAnsi="宋体" w:eastAsia="宋体" w:cs="宋体"/>
          <w:color w:val="000000"/>
          <w:kern w:val="0"/>
          <w:sz w:val="28"/>
          <w:szCs w:val="28"/>
          <w:lang w:val="en-US" w:eastAsia="zh-CN" w:bidi="ar"/>
        </w:rPr>
        <w:t>3122278261</w:t>
      </w:r>
      <w:r>
        <w:rPr>
          <w:rFonts w:ascii="宋体" w:hAnsi="宋体" w:eastAsia="宋体" w:cs="宋体"/>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auto"/>
        <w:rPr>
          <w:sz w:val="28"/>
          <w:szCs w:val="28"/>
        </w:rPr>
      </w:pPr>
      <w:r>
        <w:rPr>
          <w:rFonts w:ascii="宋体" w:hAnsi="宋体" w:eastAsia="宋体" w:cs="宋体"/>
          <w:color w:val="000000"/>
          <w:kern w:val="0"/>
          <w:sz w:val="28"/>
          <w:szCs w:val="28"/>
          <w:lang w:val="en-US" w:eastAsia="zh-CN" w:bidi="ar"/>
        </w:rPr>
        <w:t xml:space="preserve">奉贤区教育学院教育发展研究中心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auto"/>
      </w:pPr>
      <w:r>
        <w:rPr>
          <w:rFonts w:ascii="宋体" w:hAnsi="宋体" w:eastAsia="宋体" w:cs="宋体"/>
          <w:color w:val="000000"/>
          <w:kern w:val="0"/>
          <w:sz w:val="28"/>
          <w:szCs w:val="28"/>
          <w:lang w:val="en-US" w:eastAsia="zh-CN" w:bidi="ar"/>
        </w:rPr>
        <w:t>202</w:t>
      </w:r>
      <w:r>
        <w:rPr>
          <w:rFonts w:hint="eastAsia" w:ascii="宋体" w:hAnsi="宋体" w:eastAsia="宋体" w:cs="宋体"/>
          <w:color w:val="000000"/>
          <w:kern w:val="0"/>
          <w:sz w:val="28"/>
          <w:szCs w:val="28"/>
          <w:lang w:val="en-US" w:eastAsia="zh-CN" w:bidi="ar"/>
        </w:rPr>
        <w:t>4</w:t>
      </w:r>
      <w:r>
        <w:rPr>
          <w:rFonts w:ascii="宋体" w:hAnsi="宋体" w:eastAsia="宋体" w:cs="宋体"/>
          <w:color w:val="000000"/>
          <w:kern w:val="0"/>
          <w:sz w:val="28"/>
          <w:szCs w:val="28"/>
          <w:lang w:val="en-US" w:eastAsia="zh-CN" w:bidi="ar"/>
        </w:rPr>
        <w:t xml:space="preserve"> 年 </w:t>
      </w:r>
      <w:r>
        <w:rPr>
          <w:rFonts w:hint="eastAsia" w:ascii="宋体" w:hAnsi="宋体" w:eastAsia="宋体" w:cs="宋体"/>
          <w:color w:val="000000"/>
          <w:kern w:val="0"/>
          <w:sz w:val="28"/>
          <w:szCs w:val="28"/>
          <w:lang w:val="en-US" w:eastAsia="zh-CN" w:bidi="ar"/>
        </w:rPr>
        <w:t>5</w:t>
      </w:r>
      <w:r>
        <w:rPr>
          <w:rFonts w:ascii="宋体" w:hAnsi="宋体" w:eastAsia="宋体" w:cs="宋体"/>
          <w:color w:val="000000"/>
          <w:kern w:val="0"/>
          <w:sz w:val="28"/>
          <w:szCs w:val="28"/>
          <w:lang w:val="en-US" w:eastAsia="zh-CN" w:bidi="ar"/>
        </w:rPr>
        <w:t xml:space="preserve"> 月 </w:t>
      </w:r>
      <w:r>
        <w:rPr>
          <w:rFonts w:hint="eastAsia" w:ascii="宋体" w:hAnsi="宋体" w:eastAsia="宋体" w:cs="宋体"/>
          <w:color w:val="000000"/>
          <w:kern w:val="0"/>
          <w:sz w:val="28"/>
          <w:szCs w:val="28"/>
          <w:lang w:val="en-US" w:eastAsia="zh-CN" w:bidi="ar"/>
        </w:rPr>
        <w:t>14</w:t>
      </w:r>
      <w:r>
        <w:rPr>
          <w:rFonts w:ascii="宋体" w:hAnsi="宋体" w:eastAsia="宋体" w:cs="宋体"/>
          <w:color w:val="000000"/>
          <w:kern w:val="0"/>
          <w:sz w:val="28"/>
          <w:szCs w:val="28"/>
          <w:lang w:val="en-US" w:eastAsia="zh-CN" w:bidi="ar"/>
        </w:rPr>
        <w:t xml:space="preserve"> 日</w:t>
      </w:r>
    </w:p>
    <w:p>
      <w:pPr>
        <w:spacing w:line="360" w:lineRule="auto"/>
        <w:jc w:val="both"/>
        <w:rPr>
          <w:rFonts w:hint="eastAsia"/>
          <w:b/>
          <w:sz w:val="32"/>
          <w:szCs w:val="32"/>
          <w:lang w:eastAsia="zh-CN"/>
        </w:rPr>
      </w:pPr>
    </w:p>
    <w:p>
      <w:pPr>
        <w:spacing w:line="360" w:lineRule="auto"/>
        <w:jc w:val="both"/>
        <w:rPr>
          <w:b/>
          <w:sz w:val="24"/>
        </w:rPr>
      </w:pPr>
      <w:r>
        <w:rPr>
          <w:rFonts w:hint="eastAsia"/>
          <w:b/>
          <w:sz w:val="32"/>
          <w:szCs w:val="32"/>
          <w:lang w:eastAsia="zh-CN"/>
        </w:rPr>
        <w:t>通知四：</w:t>
      </w:r>
    </w:p>
    <w:p>
      <w:pPr>
        <w:spacing w:before="156" w:beforeLines="50" w:line="800" w:lineRule="exact"/>
        <w:rPr>
          <w:rFonts w:ascii="黑体" w:hAnsi="华文中宋" w:eastAsia="黑体"/>
          <w:sz w:val="30"/>
          <w:szCs w:val="30"/>
        </w:rPr>
      </w:pPr>
      <w:r>
        <w:rPr>
          <w:rFonts w:hint="eastAsia" w:ascii="黑体" w:hAnsi="华文中宋" w:eastAsia="黑体"/>
          <w:sz w:val="30"/>
          <w:szCs w:val="30"/>
        </w:rPr>
        <w:t>关于2024年度上海学校德育“德尚”系列项目（幼儿德育专项）申报工作的通知</w:t>
      </w:r>
    </w:p>
    <w:p>
      <w:pPr>
        <w:widowControl/>
        <w:spacing w:line="580" w:lineRule="exact"/>
        <w:rPr>
          <w:rFonts w:hint="eastAsia" w:ascii="仿宋_GB2312" w:hAnsi="仿宋" w:eastAsia="仿宋_GB2312" w:cs="仿宋"/>
          <w:kern w:val="0"/>
          <w:sz w:val="30"/>
          <w:szCs w:val="30"/>
        </w:rPr>
      </w:pPr>
    </w:p>
    <w:p>
      <w:pPr>
        <w:widowControl/>
        <w:spacing w:line="580" w:lineRule="exact"/>
        <w:rPr>
          <w:rFonts w:ascii="仿宋_GB2312" w:hAnsi="仿宋" w:eastAsia="仿宋_GB2312" w:cs="仿宋"/>
          <w:kern w:val="0"/>
          <w:sz w:val="30"/>
          <w:szCs w:val="30"/>
        </w:rPr>
      </w:pPr>
      <w:r>
        <w:rPr>
          <w:rFonts w:hint="eastAsia" w:ascii="仿宋_GB2312" w:hAnsi="仿宋" w:eastAsia="仿宋_GB2312" w:cs="仿宋"/>
          <w:kern w:val="0"/>
          <w:sz w:val="30"/>
          <w:szCs w:val="30"/>
        </w:rPr>
        <w:t>各有关单位:</w:t>
      </w:r>
    </w:p>
    <w:p>
      <w:pPr>
        <w:spacing w:line="58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为深入学习贯彻习近平新时代中国特色社会主义思想，依据</w:t>
      </w:r>
      <w:r>
        <w:rPr>
          <w:rFonts w:hint="eastAsia" w:ascii="仿宋_GB2312" w:hAnsi="仿宋" w:eastAsia="仿宋_GB2312" w:cs="仿宋"/>
          <w:sz w:val="30"/>
          <w:szCs w:val="30"/>
        </w:rPr>
        <w:t>教育部《幼儿园保育教育质量评估指南》</w:t>
      </w:r>
      <w:r>
        <w:rPr>
          <w:rFonts w:hint="eastAsia" w:ascii="仿宋_GB2312" w:hAnsi="仿宋" w:eastAsia="仿宋_GB2312" w:cs="仿宋"/>
          <w:sz w:val="30"/>
          <w:szCs w:val="30"/>
          <w:lang w:val="zh-CN"/>
        </w:rPr>
        <w:t>《上海</w:t>
      </w:r>
      <w:r>
        <w:rPr>
          <w:rFonts w:ascii="仿宋_GB2312" w:hAnsi="仿宋" w:eastAsia="仿宋_GB2312" w:cs="仿宋"/>
          <w:sz w:val="30"/>
          <w:szCs w:val="30"/>
          <w:lang w:val="zh-CN"/>
        </w:rPr>
        <w:t>教育发展“</w:t>
      </w:r>
      <w:r>
        <w:rPr>
          <w:rFonts w:hint="eastAsia" w:ascii="仿宋_GB2312" w:hAnsi="仿宋" w:eastAsia="仿宋_GB2312" w:cs="仿宋"/>
          <w:sz w:val="30"/>
          <w:szCs w:val="30"/>
          <w:lang w:val="zh-CN"/>
        </w:rPr>
        <w:t>十四五</w:t>
      </w:r>
      <w:r>
        <w:rPr>
          <w:rFonts w:ascii="仿宋_GB2312" w:hAnsi="仿宋" w:eastAsia="仿宋_GB2312" w:cs="仿宋"/>
          <w:sz w:val="30"/>
          <w:szCs w:val="30"/>
          <w:lang w:val="zh-CN"/>
        </w:rPr>
        <w:t>”</w:t>
      </w:r>
      <w:r>
        <w:rPr>
          <w:rFonts w:hint="eastAsia" w:ascii="仿宋_GB2312" w:hAnsi="仿宋" w:eastAsia="仿宋_GB2312" w:cs="仿宋"/>
          <w:sz w:val="30"/>
          <w:szCs w:val="30"/>
          <w:lang w:val="zh-CN"/>
        </w:rPr>
        <w:t>规划</w:t>
      </w:r>
      <w:r>
        <w:rPr>
          <w:rFonts w:ascii="仿宋_GB2312" w:hAnsi="仿宋" w:eastAsia="仿宋_GB2312" w:cs="仿宋"/>
          <w:sz w:val="30"/>
          <w:szCs w:val="30"/>
          <w:lang w:val="zh-CN"/>
        </w:rPr>
        <w:t>》</w:t>
      </w:r>
      <w:r>
        <w:rPr>
          <w:rFonts w:hint="eastAsia" w:ascii="仿宋_GB2312" w:hAnsi="仿宋" w:eastAsia="仿宋_GB2312" w:cs="仿宋"/>
          <w:sz w:val="30"/>
          <w:szCs w:val="30"/>
          <w:lang w:val="zh-CN"/>
        </w:rPr>
        <w:t>《全面建设高质量幼儿园的实施意见》</w:t>
      </w:r>
      <w:r>
        <w:rPr>
          <w:rFonts w:hint="eastAsia" w:ascii="仿宋_GB2312" w:hAnsi="仿宋" w:eastAsia="仿宋_GB2312" w:cs="仿宋"/>
          <w:sz w:val="30"/>
          <w:szCs w:val="30"/>
        </w:rPr>
        <w:t>等文件精神</w:t>
      </w:r>
      <w:r>
        <w:rPr>
          <w:rFonts w:hint="eastAsia" w:ascii="仿宋_GB2312" w:hAnsi="仿宋" w:eastAsia="仿宋_GB2312" w:cs="仿宋"/>
          <w:sz w:val="30"/>
          <w:szCs w:val="30"/>
          <w:lang w:val="zh-CN"/>
        </w:rPr>
        <w:t>，</w:t>
      </w:r>
      <w:r>
        <w:rPr>
          <w:rFonts w:hint="eastAsia" w:ascii="仿宋_GB2312" w:hAnsi="仿宋" w:eastAsia="仿宋_GB2312" w:cs="仿宋"/>
          <w:sz w:val="30"/>
          <w:szCs w:val="30"/>
        </w:rPr>
        <w:t>落实立德树人根本任务，</w:t>
      </w:r>
      <w:r>
        <w:rPr>
          <w:rFonts w:hint="eastAsia" w:ascii="仿宋_GB2312" w:hAnsi="仿宋" w:eastAsia="仿宋_GB2312" w:cs="仿宋"/>
          <w:sz w:val="30"/>
          <w:szCs w:val="30"/>
          <w:lang w:val="zh-CN"/>
        </w:rPr>
        <w:t>深入推进大中小幼德育一体化建设,加强幼儿德育研究与实践探索</w:t>
      </w:r>
      <w:r>
        <w:rPr>
          <w:rFonts w:ascii="仿宋_GB2312" w:hAnsi="仿宋" w:eastAsia="仿宋_GB2312" w:cs="仿宋"/>
          <w:sz w:val="30"/>
          <w:szCs w:val="30"/>
          <w:lang w:val="zh-CN"/>
        </w:rPr>
        <w:t>，</w:t>
      </w:r>
      <w:r>
        <w:rPr>
          <w:rFonts w:hint="eastAsia" w:ascii="仿宋_GB2312" w:hAnsi="仿宋" w:eastAsia="仿宋_GB2312" w:cs="仿宋"/>
          <w:sz w:val="30"/>
          <w:szCs w:val="30"/>
          <w:lang w:val="zh-CN"/>
        </w:rPr>
        <w:t>上海市学生德育发展中心现</w:t>
      </w:r>
      <w:r>
        <w:rPr>
          <w:rFonts w:ascii="仿宋_GB2312" w:hAnsi="仿宋" w:eastAsia="仿宋_GB2312" w:cs="仿宋"/>
          <w:sz w:val="30"/>
          <w:szCs w:val="30"/>
          <w:lang w:val="zh-CN"/>
        </w:rPr>
        <w:t>决定</w:t>
      </w:r>
      <w:r>
        <w:rPr>
          <w:rFonts w:hint="eastAsia" w:ascii="仿宋_GB2312" w:hAnsi="仿宋" w:eastAsia="仿宋_GB2312" w:cs="仿宋"/>
          <w:sz w:val="30"/>
          <w:szCs w:val="30"/>
          <w:lang w:val="zh-CN"/>
        </w:rPr>
        <w:t>组织开展2024年度上海学校德育“德尚”系列研究项目（幼儿德育专项）申报工作。现将有关事项通知如下：</w:t>
      </w:r>
    </w:p>
    <w:p>
      <w:pPr>
        <w:widowControl/>
        <w:spacing w:line="580" w:lineRule="exact"/>
        <w:ind w:firstLine="600" w:firstLineChars="200"/>
        <w:rPr>
          <w:rFonts w:ascii="黑体" w:hAnsi="黑体" w:eastAsia="黑体" w:cs="黑体"/>
          <w:kern w:val="0"/>
          <w:sz w:val="30"/>
          <w:szCs w:val="30"/>
        </w:rPr>
      </w:pPr>
      <w:r>
        <w:rPr>
          <w:rFonts w:hint="eastAsia" w:ascii="黑体" w:hAnsi="黑体" w:eastAsia="黑体" w:cs="黑体"/>
          <w:kern w:val="0"/>
          <w:sz w:val="30"/>
          <w:szCs w:val="30"/>
        </w:rPr>
        <w:t>一、课题宗旨</w:t>
      </w:r>
    </w:p>
    <w:p>
      <w:pPr>
        <w:spacing w:line="580" w:lineRule="exact"/>
        <w:ind w:firstLine="600"/>
        <w:rPr>
          <w:rFonts w:ascii="仿宋_GB2312" w:hAnsi="仿宋" w:eastAsia="仿宋_GB2312" w:cs="仿宋"/>
          <w:kern w:val="0"/>
          <w:sz w:val="30"/>
          <w:szCs w:val="30"/>
        </w:rPr>
      </w:pPr>
      <w:r>
        <w:rPr>
          <w:rFonts w:hint="eastAsia" w:ascii="仿宋_GB2312" w:hAnsi="仿宋" w:eastAsia="仿宋_GB2312" w:cs="仿宋"/>
          <w:kern w:val="0"/>
          <w:sz w:val="30"/>
          <w:szCs w:val="30"/>
        </w:rPr>
        <w:t>幼儿德育</w:t>
      </w:r>
      <w:r>
        <w:rPr>
          <w:rFonts w:ascii="仿宋_GB2312" w:hAnsi="仿宋" w:eastAsia="仿宋_GB2312" w:cs="仿宋"/>
          <w:kern w:val="0"/>
          <w:sz w:val="30"/>
          <w:szCs w:val="30"/>
        </w:rPr>
        <w:t>研究专项</w:t>
      </w:r>
      <w:r>
        <w:rPr>
          <w:rFonts w:hint="eastAsia" w:ascii="仿宋_GB2312" w:hAnsi="仿宋" w:eastAsia="仿宋_GB2312" w:cs="仿宋"/>
          <w:kern w:val="0"/>
          <w:sz w:val="30"/>
          <w:szCs w:val="30"/>
        </w:rPr>
        <w:t>课题</w:t>
      </w:r>
      <w:r>
        <w:rPr>
          <w:rFonts w:ascii="仿宋_GB2312" w:hAnsi="仿宋" w:eastAsia="仿宋_GB2312" w:cs="仿宋"/>
          <w:kern w:val="0"/>
          <w:sz w:val="30"/>
          <w:szCs w:val="30"/>
        </w:rPr>
        <w:t>旨在</w:t>
      </w:r>
      <w:r>
        <w:rPr>
          <w:rFonts w:hint="eastAsia" w:ascii="仿宋_GB2312" w:hAnsi="仿宋" w:eastAsia="仿宋_GB2312" w:cs="仿宋"/>
          <w:kern w:val="0"/>
          <w:sz w:val="30"/>
          <w:szCs w:val="30"/>
        </w:rPr>
        <w:t>对本市幼儿德育开展</w:t>
      </w:r>
      <w:r>
        <w:rPr>
          <w:rFonts w:ascii="仿宋_GB2312" w:hAnsi="仿宋" w:eastAsia="仿宋_GB2312" w:cs="仿宋"/>
          <w:kern w:val="0"/>
          <w:sz w:val="30"/>
          <w:szCs w:val="30"/>
        </w:rPr>
        <w:t>多层面的研究，</w:t>
      </w:r>
      <w:r>
        <w:rPr>
          <w:rFonts w:hint="eastAsia" w:ascii="仿宋_GB2312" w:hAnsi="仿宋" w:eastAsia="仿宋_GB2312" w:cs="仿宋"/>
          <w:kern w:val="0"/>
          <w:sz w:val="30"/>
          <w:szCs w:val="30"/>
        </w:rPr>
        <w:t>促进</w:t>
      </w:r>
      <w:r>
        <w:rPr>
          <w:rFonts w:ascii="仿宋_GB2312" w:hAnsi="仿宋" w:eastAsia="仿宋_GB2312" w:cs="仿宋"/>
          <w:kern w:val="0"/>
          <w:sz w:val="30"/>
          <w:szCs w:val="30"/>
        </w:rPr>
        <w:t>幼儿健康成长</w:t>
      </w:r>
      <w:r>
        <w:rPr>
          <w:rFonts w:hint="eastAsia" w:ascii="仿宋_GB2312" w:hAnsi="仿宋" w:eastAsia="仿宋_GB2312" w:cs="仿宋"/>
          <w:kern w:val="0"/>
          <w:sz w:val="30"/>
          <w:szCs w:val="30"/>
        </w:rPr>
        <w:t>、</w:t>
      </w:r>
      <w:r>
        <w:rPr>
          <w:rFonts w:ascii="仿宋_GB2312" w:hAnsi="仿宋" w:eastAsia="仿宋_GB2312" w:cs="仿宋"/>
          <w:kern w:val="0"/>
          <w:sz w:val="30"/>
          <w:szCs w:val="30"/>
        </w:rPr>
        <w:t>幼儿教师专业发展和幼儿园</w:t>
      </w:r>
      <w:r>
        <w:rPr>
          <w:rFonts w:hint="eastAsia" w:ascii="仿宋_GB2312" w:hAnsi="仿宋" w:eastAsia="仿宋_GB2312" w:cs="仿宋"/>
          <w:kern w:val="0"/>
          <w:sz w:val="30"/>
          <w:szCs w:val="30"/>
        </w:rPr>
        <w:t>高质量</w:t>
      </w:r>
      <w:r>
        <w:rPr>
          <w:rFonts w:ascii="仿宋_GB2312" w:hAnsi="仿宋" w:eastAsia="仿宋_GB2312" w:cs="仿宋"/>
          <w:kern w:val="0"/>
          <w:sz w:val="30"/>
          <w:szCs w:val="30"/>
        </w:rPr>
        <w:t>发展，包括对本市</w:t>
      </w:r>
      <w:r>
        <w:rPr>
          <w:rFonts w:hint="eastAsia" w:ascii="仿宋_GB2312" w:hAnsi="仿宋" w:eastAsia="仿宋_GB2312" w:cs="仿宋"/>
          <w:kern w:val="0"/>
          <w:sz w:val="30"/>
          <w:szCs w:val="30"/>
        </w:rPr>
        <w:t>幼儿</w:t>
      </w:r>
      <w:r>
        <w:rPr>
          <w:rFonts w:ascii="仿宋_GB2312" w:hAnsi="仿宋" w:eastAsia="仿宋_GB2312" w:cs="仿宋"/>
          <w:kern w:val="0"/>
          <w:sz w:val="30"/>
          <w:szCs w:val="30"/>
        </w:rPr>
        <w:t>德育</w:t>
      </w:r>
      <w:r>
        <w:rPr>
          <w:rFonts w:hint="eastAsia" w:ascii="仿宋_GB2312" w:hAnsi="仿宋" w:eastAsia="仿宋_GB2312" w:cs="仿宋"/>
          <w:kern w:val="0"/>
          <w:sz w:val="30"/>
          <w:szCs w:val="30"/>
        </w:rPr>
        <w:t>改革与发展中的重点领域开展理论和实践创新探索</w:t>
      </w:r>
      <w:r>
        <w:rPr>
          <w:rFonts w:hint="eastAsia" w:ascii="仿宋_GB2312" w:hAnsi="仿宋" w:eastAsia="仿宋_GB2312" w:cs="仿宋"/>
          <w:color w:val="000000"/>
          <w:kern w:val="0"/>
          <w:sz w:val="30"/>
          <w:szCs w:val="30"/>
        </w:rPr>
        <w:t>，</w:t>
      </w:r>
      <w:r>
        <w:rPr>
          <w:rFonts w:hint="eastAsia" w:ascii="仿宋_GB2312" w:hAnsi="仿宋" w:eastAsia="仿宋_GB2312" w:cs="仿宋"/>
          <w:kern w:val="0"/>
          <w:sz w:val="30"/>
          <w:szCs w:val="30"/>
        </w:rPr>
        <w:t>对本市幼儿</w:t>
      </w:r>
      <w:r>
        <w:rPr>
          <w:rFonts w:hint="eastAsia" w:ascii="仿宋_GB2312" w:hAnsi="仿宋" w:eastAsia="仿宋_GB2312" w:cs="仿宋"/>
          <w:bCs/>
          <w:sz w:val="30"/>
          <w:szCs w:val="30"/>
        </w:rPr>
        <w:t>德育工作中亟需解决的重点、热点、难点问题开展研究探索</w:t>
      </w:r>
      <w:r>
        <w:rPr>
          <w:rFonts w:hint="eastAsia" w:ascii="仿宋_GB2312" w:hAnsi="仿宋" w:eastAsia="仿宋_GB2312" w:cs="仿宋"/>
          <w:color w:val="000000"/>
          <w:kern w:val="0"/>
          <w:sz w:val="30"/>
          <w:szCs w:val="30"/>
        </w:rPr>
        <w:t>，</w:t>
      </w:r>
      <w:r>
        <w:rPr>
          <w:rFonts w:hint="eastAsia" w:ascii="仿宋_GB2312" w:hAnsi="仿宋" w:eastAsia="仿宋_GB2312" w:cs="仿宋"/>
          <w:kern w:val="0"/>
          <w:sz w:val="30"/>
          <w:szCs w:val="30"/>
        </w:rPr>
        <w:t>对幼儿德育工作实践中的具体性、现实性、应用性问题开展</w:t>
      </w:r>
      <w:r>
        <w:rPr>
          <w:rFonts w:hint="eastAsia" w:ascii="仿宋_GB2312" w:hAnsi="仿宋" w:eastAsia="仿宋_GB2312" w:cs="仿宋"/>
          <w:bCs/>
          <w:sz w:val="30"/>
          <w:szCs w:val="30"/>
        </w:rPr>
        <w:t>研究</w:t>
      </w:r>
      <w:r>
        <w:rPr>
          <w:rFonts w:hint="eastAsia" w:ascii="仿宋_GB2312" w:hAnsi="仿宋" w:eastAsia="仿宋_GB2312" w:cs="仿宋"/>
          <w:kern w:val="0"/>
          <w:sz w:val="30"/>
          <w:szCs w:val="30"/>
        </w:rPr>
        <w:t>探索等。</w:t>
      </w:r>
    </w:p>
    <w:p>
      <w:pPr>
        <w:widowControl/>
        <w:spacing w:line="580" w:lineRule="exact"/>
        <w:ind w:firstLine="600" w:firstLineChars="200"/>
        <w:rPr>
          <w:rFonts w:ascii="黑体" w:hAnsi="黑体" w:eastAsia="黑体" w:cs="黑体"/>
          <w:kern w:val="0"/>
          <w:sz w:val="30"/>
          <w:szCs w:val="30"/>
        </w:rPr>
      </w:pPr>
      <w:r>
        <w:rPr>
          <w:rFonts w:hint="eastAsia" w:ascii="黑体" w:hAnsi="黑体" w:eastAsia="黑体" w:cs="黑体"/>
          <w:kern w:val="0"/>
          <w:sz w:val="30"/>
          <w:szCs w:val="30"/>
        </w:rPr>
        <w:t>二、研究周期</w:t>
      </w:r>
    </w:p>
    <w:p>
      <w:pPr>
        <w:spacing w:line="580" w:lineRule="exact"/>
        <w:ind w:firstLine="600"/>
        <w:rPr>
          <w:rFonts w:ascii="仿宋_GB2312" w:hAnsi="仿宋" w:eastAsia="仿宋_GB2312" w:cs="仿宋"/>
          <w:kern w:val="0"/>
          <w:sz w:val="30"/>
          <w:szCs w:val="30"/>
        </w:rPr>
      </w:pPr>
      <w:r>
        <w:rPr>
          <w:rFonts w:hint="eastAsia" w:ascii="仿宋_GB2312" w:hAnsi="仿宋" w:eastAsia="仿宋_GB2312" w:cs="Arial"/>
          <w:kern w:val="0"/>
          <w:sz w:val="30"/>
          <w:szCs w:val="30"/>
        </w:rPr>
        <w:t>课题</w:t>
      </w:r>
      <w:r>
        <w:rPr>
          <w:rFonts w:hint="eastAsia" w:ascii="仿宋_GB2312" w:hAnsi="宋体" w:eastAsia="仿宋_GB2312" w:cs="宋体"/>
          <w:color w:val="000000"/>
          <w:kern w:val="0"/>
          <w:sz w:val="30"/>
          <w:szCs w:val="30"/>
        </w:rPr>
        <w:t>周期为2年</w:t>
      </w:r>
      <w:r>
        <w:rPr>
          <w:rFonts w:hint="eastAsia" w:ascii="仿宋_GB2312" w:hAnsi="仿宋" w:eastAsia="仿宋_GB2312" w:cs="仿宋"/>
          <w:kern w:val="0"/>
          <w:sz w:val="30"/>
          <w:szCs w:val="30"/>
        </w:rPr>
        <w:t>。</w:t>
      </w:r>
    </w:p>
    <w:p>
      <w:pPr>
        <w:widowControl/>
        <w:spacing w:line="580" w:lineRule="exact"/>
        <w:ind w:firstLine="600" w:firstLineChars="200"/>
        <w:rPr>
          <w:rFonts w:ascii="黑体" w:hAnsi="黑体" w:eastAsia="黑体" w:cs="黑体"/>
          <w:kern w:val="0"/>
          <w:sz w:val="30"/>
          <w:szCs w:val="30"/>
        </w:rPr>
      </w:pPr>
      <w:r>
        <w:rPr>
          <w:rFonts w:hint="eastAsia" w:ascii="黑体" w:hAnsi="黑体" w:eastAsia="黑体" w:cs="黑体"/>
          <w:kern w:val="0"/>
          <w:sz w:val="30"/>
          <w:szCs w:val="30"/>
        </w:rPr>
        <w:t>三、研究经费</w:t>
      </w:r>
    </w:p>
    <w:p>
      <w:pPr>
        <w:spacing w:line="580" w:lineRule="exact"/>
        <w:ind w:firstLine="600"/>
        <w:rPr>
          <w:rFonts w:ascii="仿宋_GB2312" w:hAnsi="仿宋" w:eastAsia="仿宋_GB2312" w:cs="仿宋"/>
          <w:kern w:val="0"/>
          <w:sz w:val="30"/>
          <w:szCs w:val="30"/>
        </w:rPr>
      </w:pPr>
      <w:r>
        <w:rPr>
          <w:rFonts w:hint="eastAsia" w:ascii="仿宋_GB2312" w:hAnsi="仿宋" w:eastAsia="仿宋_GB2312" w:cs="仿宋"/>
          <w:kern w:val="0"/>
          <w:sz w:val="30"/>
          <w:szCs w:val="30"/>
        </w:rPr>
        <w:t>本研究课题</w:t>
      </w:r>
      <w:r>
        <w:rPr>
          <w:rFonts w:hint="eastAsia" w:ascii="仿宋_GB2312" w:hAnsi="仿宋" w:eastAsia="仿宋_GB2312" w:cs="仿宋"/>
          <w:color w:val="000000"/>
          <w:kern w:val="0"/>
          <w:sz w:val="30"/>
          <w:szCs w:val="30"/>
        </w:rPr>
        <w:t>经费</w:t>
      </w:r>
      <w:r>
        <w:rPr>
          <w:rFonts w:hint="eastAsia" w:ascii="仿宋_GB2312" w:hAnsi="仿宋" w:eastAsia="仿宋_GB2312" w:cs="仿宋"/>
          <w:kern w:val="0"/>
          <w:sz w:val="30"/>
          <w:szCs w:val="30"/>
        </w:rPr>
        <w:t>由课题负责人自筹。</w:t>
      </w:r>
    </w:p>
    <w:p>
      <w:pPr>
        <w:spacing w:line="580" w:lineRule="exact"/>
        <w:ind w:firstLine="600" w:firstLineChars="200"/>
        <w:rPr>
          <w:rFonts w:ascii="黑体" w:hAnsi="黑体" w:eastAsia="黑体" w:cs="黑体"/>
          <w:kern w:val="0"/>
          <w:sz w:val="30"/>
          <w:szCs w:val="30"/>
        </w:rPr>
      </w:pPr>
      <w:r>
        <w:rPr>
          <w:rFonts w:hint="eastAsia" w:ascii="黑体" w:hAnsi="黑体" w:eastAsia="黑体" w:cs="黑体"/>
          <w:kern w:val="0"/>
          <w:sz w:val="30"/>
          <w:szCs w:val="30"/>
        </w:rPr>
        <w:t>四、课题设置</w:t>
      </w:r>
    </w:p>
    <w:p>
      <w:pPr>
        <w:spacing w:line="580" w:lineRule="exact"/>
        <w:ind w:firstLine="600"/>
        <w:rPr>
          <w:rFonts w:ascii="仿宋_GB2312" w:hAnsi="仿宋" w:eastAsia="仿宋_GB2312" w:cs="Arial"/>
          <w:kern w:val="0"/>
          <w:sz w:val="30"/>
          <w:szCs w:val="30"/>
        </w:rPr>
      </w:pPr>
      <w:r>
        <w:rPr>
          <w:rFonts w:hint="eastAsia" w:ascii="仿宋_GB2312" w:hAnsi="仿宋" w:eastAsia="仿宋_GB2312" w:cs="仿宋"/>
          <w:kern w:val="0"/>
          <w:sz w:val="30"/>
          <w:szCs w:val="30"/>
        </w:rPr>
        <w:t>本研究课题设重点课题和基础课题，重点课题</w:t>
      </w:r>
      <w:r>
        <w:rPr>
          <w:rFonts w:hint="eastAsia" w:ascii="仿宋_GB2312" w:hAnsi="仿宋" w:eastAsia="仿宋_GB2312" w:cs="Arial"/>
          <w:kern w:val="0"/>
          <w:sz w:val="30"/>
          <w:szCs w:val="30"/>
        </w:rPr>
        <w:t>鼓励</w:t>
      </w:r>
      <w:r>
        <w:rPr>
          <w:rFonts w:ascii="仿宋_GB2312" w:hAnsi="仿宋" w:eastAsia="仿宋_GB2312" w:cs="Arial"/>
          <w:kern w:val="0"/>
          <w:sz w:val="30"/>
          <w:szCs w:val="30"/>
        </w:rPr>
        <w:t>基于园情</w:t>
      </w:r>
      <w:r>
        <w:rPr>
          <w:rFonts w:hint="eastAsia" w:ascii="仿宋_GB2312" w:hAnsi="仿宋" w:eastAsia="仿宋_GB2312" w:cs="Arial"/>
          <w:kern w:val="0"/>
          <w:sz w:val="30"/>
          <w:szCs w:val="30"/>
        </w:rPr>
        <w:t>对</w:t>
      </w:r>
      <w:r>
        <w:rPr>
          <w:rFonts w:ascii="仿宋_GB2312" w:hAnsi="仿宋" w:eastAsia="仿宋_GB2312" w:cs="Arial"/>
          <w:kern w:val="0"/>
          <w:sz w:val="30"/>
          <w:szCs w:val="30"/>
        </w:rPr>
        <w:t>幼儿德育</w:t>
      </w:r>
      <w:r>
        <w:rPr>
          <w:rFonts w:hint="eastAsia" w:ascii="仿宋_GB2312" w:hAnsi="仿宋" w:eastAsia="仿宋_GB2312" w:cs="Arial"/>
          <w:kern w:val="0"/>
          <w:sz w:val="30"/>
          <w:szCs w:val="30"/>
        </w:rPr>
        <w:t>开展</w:t>
      </w:r>
      <w:r>
        <w:rPr>
          <w:rFonts w:ascii="仿宋_GB2312" w:hAnsi="仿宋" w:eastAsia="仿宋_GB2312" w:cs="Arial"/>
          <w:kern w:val="0"/>
          <w:sz w:val="30"/>
          <w:szCs w:val="30"/>
        </w:rPr>
        <w:t>整体性的研究</w:t>
      </w:r>
      <w:r>
        <w:rPr>
          <w:rFonts w:hint="eastAsia" w:ascii="仿宋_GB2312" w:hAnsi="仿宋" w:eastAsia="仿宋_GB2312" w:cs="仿宋"/>
          <w:kern w:val="0"/>
          <w:sz w:val="30"/>
          <w:szCs w:val="30"/>
        </w:rPr>
        <w:t>，以课题引领幼儿园的高质量发展。基础课题聚焦幼儿德育相关领域，</w:t>
      </w:r>
      <w:r>
        <w:rPr>
          <w:rFonts w:hint="eastAsia" w:ascii="仿宋_GB2312" w:hAnsi="仿宋" w:eastAsia="仿宋_GB2312" w:cs="Arial"/>
          <w:kern w:val="0"/>
          <w:sz w:val="30"/>
          <w:szCs w:val="30"/>
        </w:rPr>
        <w:t>开展多样化、个性化、特色化研究探索，推进幼儿品德启蒙工作的落细落小落实。</w:t>
      </w:r>
    </w:p>
    <w:p>
      <w:pPr>
        <w:spacing w:line="580" w:lineRule="exact"/>
        <w:ind w:firstLine="600" w:firstLineChars="200"/>
        <w:rPr>
          <w:rFonts w:ascii="黑体" w:hAnsi="黑体" w:eastAsia="黑体" w:cs="黑体"/>
          <w:kern w:val="0"/>
          <w:sz w:val="30"/>
          <w:szCs w:val="30"/>
        </w:rPr>
      </w:pPr>
      <w:r>
        <w:rPr>
          <w:rFonts w:hint="eastAsia" w:ascii="黑体" w:hAnsi="黑体" w:eastAsia="黑体" w:cs="黑体"/>
          <w:kern w:val="0"/>
          <w:sz w:val="30"/>
          <w:szCs w:val="30"/>
        </w:rPr>
        <w:t>五、申报条件</w:t>
      </w:r>
    </w:p>
    <w:p>
      <w:pPr>
        <w:spacing w:line="580" w:lineRule="exact"/>
        <w:ind w:firstLine="600" w:firstLineChars="200"/>
        <w:rPr>
          <w:rFonts w:ascii="仿宋_GB2312" w:hAnsi="仿宋" w:eastAsia="仿宋_GB2312" w:cs="仿宋"/>
          <w:kern w:val="0"/>
          <w:sz w:val="30"/>
          <w:szCs w:val="30"/>
        </w:rPr>
      </w:pPr>
      <w:r>
        <w:rPr>
          <w:rFonts w:hint="eastAsia" w:ascii="仿宋_GB2312" w:hAnsi="仿宋" w:eastAsia="仿宋_GB2312" w:cs="Arial"/>
          <w:kern w:val="0"/>
          <w:sz w:val="30"/>
          <w:szCs w:val="30"/>
        </w:rPr>
        <w:t>本区有幼儿</w:t>
      </w:r>
      <w:r>
        <w:rPr>
          <w:rFonts w:ascii="仿宋_GB2312" w:hAnsi="仿宋" w:eastAsia="仿宋_GB2312" w:cs="Arial"/>
          <w:kern w:val="0"/>
          <w:sz w:val="30"/>
          <w:szCs w:val="30"/>
        </w:rPr>
        <w:t>德育</w:t>
      </w:r>
      <w:r>
        <w:rPr>
          <w:rFonts w:hint="eastAsia" w:ascii="仿宋_GB2312" w:hAnsi="仿宋" w:eastAsia="仿宋_GB2312" w:cs="Arial"/>
          <w:kern w:val="0"/>
          <w:sz w:val="30"/>
          <w:szCs w:val="30"/>
        </w:rPr>
        <w:t>研究</w:t>
      </w:r>
      <w:r>
        <w:rPr>
          <w:rFonts w:ascii="仿宋_GB2312" w:hAnsi="仿宋" w:eastAsia="仿宋_GB2312" w:cs="Arial"/>
          <w:kern w:val="0"/>
          <w:sz w:val="30"/>
          <w:szCs w:val="30"/>
        </w:rPr>
        <w:t>基础</w:t>
      </w:r>
      <w:r>
        <w:rPr>
          <w:rFonts w:hint="eastAsia" w:ascii="仿宋_GB2312" w:hAnsi="仿宋" w:eastAsia="仿宋_GB2312" w:cs="Arial"/>
          <w:kern w:val="0"/>
          <w:sz w:val="30"/>
          <w:szCs w:val="30"/>
        </w:rPr>
        <w:t>、</w:t>
      </w:r>
      <w:r>
        <w:rPr>
          <w:rFonts w:ascii="仿宋_GB2312" w:hAnsi="仿宋" w:eastAsia="仿宋_GB2312" w:cs="Arial"/>
          <w:kern w:val="0"/>
          <w:sz w:val="30"/>
          <w:szCs w:val="30"/>
        </w:rPr>
        <w:t>经验的幼儿</w:t>
      </w:r>
      <w:r>
        <w:rPr>
          <w:rFonts w:hint="eastAsia" w:ascii="仿宋_GB2312" w:hAnsi="仿宋" w:eastAsia="仿宋_GB2312" w:cs="Arial"/>
          <w:kern w:val="0"/>
          <w:sz w:val="30"/>
          <w:szCs w:val="30"/>
        </w:rPr>
        <w:t>教育</w:t>
      </w:r>
      <w:r>
        <w:rPr>
          <w:rFonts w:ascii="仿宋_GB2312" w:hAnsi="仿宋" w:eastAsia="仿宋_GB2312" w:cs="Arial"/>
          <w:kern w:val="0"/>
          <w:sz w:val="30"/>
          <w:szCs w:val="30"/>
        </w:rPr>
        <w:t>工作</w:t>
      </w:r>
      <w:r>
        <w:rPr>
          <w:rFonts w:hint="eastAsia" w:ascii="仿宋_GB2312" w:hAnsi="仿宋" w:eastAsia="仿宋_GB2312" w:cs="Arial"/>
          <w:kern w:val="0"/>
          <w:sz w:val="30"/>
          <w:szCs w:val="30"/>
        </w:rPr>
        <w:t>者均可</w:t>
      </w:r>
      <w:r>
        <w:rPr>
          <w:rFonts w:ascii="仿宋_GB2312" w:hAnsi="仿宋" w:eastAsia="仿宋_GB2312" w:cs="Arial"/>
          <w:kern w:val="0"/>
          <w:sz w:val="30"/>
          <w:szCs w:val="30"/>
        </w:rPr>
        <w:t>申报本项目</w:t>
      </w:r>
      <w:r>
        <w:rPr>
          <w:rFonts w:hint="eastAsia" w:ascii="仿宋_GB2312" w:hAnsi="仿宋" w:eastAsia="仿宋_GB2312" w:cs="Arial"/>
          <w:kern w:val="0"/>
          <w:sz w:val="30"/>
          <w:szCs w:val="30"/>
        </w:rPr>
        <w:t>。同一申报人本年度只能申报一个项目。凡近三年中未按要求顺利完成上海学校德育相关项目的均不能参与本次申报(将进行专项审核)。近三年已经用来申报其他项目并被明确立项的选题，不得参与此次申报。</w:t>
      </w:r>
    </w:p>
    <w:p>
      <w:pPr>
        <w:widowControl/>
        <w:spacing w:line="580" w:lineRule="exact"/>
        <w:ind w:firstLine="600" w:firstLineChars="200"/>
        <w:rPr>
          <w:rFonts w:ascii="黑体" w:hAnsi="黑体" w:eastAsia="黑体" w:cs="黑体"/>
          <w:kern w:val="0"/>
          <w:sz w:val="30"/>
          <w:szCs w:val="30"/>
        </w:rPr>
      </w:pPr>
      <w:r>
        <w:rPr>
          <w:rFonts w:hint="eastAsia" w:ascii="黑体" w:hAnsi="黑体" w:eastAsia="黑体" w:cs="黑体"/>
          <w:kern w:val="0"/>
          <w:sz w:val="30"/>
          <w:szCs w:val="30"/>
        </w:rPr>
        <w:t>六、申报安排</w:t>
      </w:r>
    </w:p>
    <w:p>
      <w:pPr>
        <w:widowControl/>
        <w:spacing w:line="580" w:lineRule="exact"/>
        <w:ind w:firstLine="600" w:firstLineChars="200"/>
        <w:rPr>
          <w:rFonts w:ascii="仿宋_GB2312" w:hAnsi="仿宋" w:eastAsia="仿宋_GB2312" w:cs="仿宋"/>
          <w:color w:val="000000"/>
          <w:kern w:val="0"/>
          <w:sz w:val="30"/>
          <w:szCs w:val="30"/>
        </w:rPr>
      </w:pPr>
      <w:r>
        <w:rPr>
          <w:rFonts w:hint="eastAsia" w:ascii="仿宋_GB2312" w:hAnsi="仿宋" w:eastAsia="仿宋_GB2312" w:cs="仿宋"/>
          <w:color w:val="000000"/>
          <w:kern w:val="0"/>
          <w:sz w:val="30"/>
          <w:szCs w:val="30"/>
        </w:rPr>
        <w:t>1.申报人可参考《参考选题》（附件1）确定研究角度，拟定研究题目；也可结合自身的研究基础和特长，自行拟定研究题目。选题要求以问题为导向，切口小，能够体现新时代幼儿德育的要求和特点，研究和解决幼儿品德启蒙教育</w:t>
      </w:r>
      <w:r>
        <w:rPr>
          <w:rFonts w:ascii="仿宋_GB2312" w:hAnsi="仿宋" w:eastAsia="仿宋_GB2312" w:cs="仿宋"/>
          <w:color w:val="000000"/>
          <w:kern w:val="0"/>
          <w:sz w:val="30"/>
          <w:szCs w:val="30"/>
        </w:rPr>
        <w:t>中的</w:t>
      </w:r>
      <w:r>
        <w:rPr>
          <w:rFonts w:hint="eastAsia" w:ascii="仿宋_GB2312" w:hAnsi="仿宋" w:eastAsia="仿宋_GB2312" w:cs="仿宋"/>
          <w:color w:val="000000"/>
          <w:kern w:val="0"/>
          <w:sz w:val="30"/>
          <w:szCs w:val="30"/>
        </w:rPr>
        <w:t>实际问题，具有较强的现实意义和实践性。</w:t>
      </w:r>
    </w:p>
    <w:p>
      <w:pPr>
        <w:widowControl/>
        <w:spacing w:line="580" w:lineRule="exact"/>
        <w:ind w:firstLine="600" w:firstLineChars="200"/>
        <w:rPr>
          <w:rFonts w:ascii="仿宋_GB2312" w:hAnsi="仿宋" w:eastAsia="仿宋_GB2312" w:cs="仿宋"/>
          <w:color w:val="000000"/>
          <w:kern w:val="0"/>
          <w:sz w:val="30"/>
          <w:szCs w:val="30"/>
        </w:rPr>
      </w:pPr>
      <w:r>
        <w:rPr>
          <w:rFonts w:hint="eastAsia" w:ascii="仿宋_GB2312" w:hAnsi="仿宋" w:eastAsia="仿宋_GB2312" w:cs="仿宋"/>
          <w:kern w:val="0"/>
          <w:sz w:val="30"/>
          <w:szCs w:val="30"/>
        </w:rPr>
        <w:t>2.由奉贤区教育学院教育发展研究中心负责区内课题组织、审核、报送等申报工作。</w:t>
      </w:r>
      <w:r>
        <w:rPr>
          <w:rFonts w:hint="eastAsia" w:ascii="仿宋_GB2312" w:hAnsi="仿宋" w:eastAsia="仿宋_GB2312" w:cs="仿宋"/>
          <w:color w:val="000000"/>
          <w:kern w:val="0"/>
          <w:sz w:val="30"/>
          <w:szCs w:val="30"/>
        </w:rPr>
        <w:t>各区实行限额申报，奉贤区限报5项，故每所幼儿园限报1项。</w:t>
      </w:r>
    </w:p>
    <w:p>
      <w:pPr>
        <w:widowControl/>
        <w:spacing w:line="580" w:lineRule="exact"/>
        <w:ind w:firstLine="600" w:firstLineChars="200"/>
        <w:rPr>
          <w:rFonts w:ascii="仿宋_GB2312" w:hAnsi="仿宋" w:eastAsia="仿宋_GB2312" w:cs="仿宋"/>
          <w:color w:val="000000"/>
          <w:kern w:val="0"/>
          <w:sz w:val="30"/>
          <w:szCs w:val="30"/>
        </w:rPr>
      </w:pPr>
      <w:r>
        <w:rPr>
          <w:rFonts w:hint="eastAsia" w:ascii="仿宋_GB2312" w:hAnsi="仿宋" w:eastAsia="仿宋_GB2312" w:cs="仿宋"/>
          <w:color w:val="000000"/>
          <w:kern w:val="0"/>
          <w:sz w:val="30"/>
          <w:szCs w:val="30"/>
        </w:rPr>
        <w:t>3.报送材料主要包括：</w:t>
      </w:r>
    </w:p>
    <w:p>
      <w:pPr>
        <w:widowControl/>
        <w:spacing w:line="580" w:lineRule="exact"/>
        <w:ind w:firstLine="600" w:firstLineChars="200"/>
        <w:rPr>
          <w:rFonts w:ascii="仿宋_GB2312" w:hAnsi="仿宋" w:eastAsia="仿宋_GB2312" w:cs="仿宋"/>
          <w:color w:val="000000"/>
          <w:kern w:val="0"/>
          <w:sz w:val="30"/>
          <w:szCs w:val="30"/>
        </w:rPr>
      </w:pPr>
      <w:r>
        <w:rPr>
          <w:rFonts w:hint="eastAsia" w:ascii="仿宋_GB2312" w:hAnsi="仿宋" w:eastAsia="仿宋_GB2312" w:cs="仿宋"/>
          <w:color w:val="000000"/>
          <w:kern w:val="0"/>
          <w:sz w:val="30"/>
          <w:szCs w:val="30"/>
        </w:rPr>
        <w:t>（1）《申报书》（附件2），6份（1份原件，5份复印件）；</w:t>
      </w:r>
    </w:p>
    <w:p>
      <w:pPr>
        <w:widowControl/>
        <w:spacing w:line="580" w:lineRule="exact"/>
        <w:ind w:firstLine="600" w:firstLineChars="200"/>
        <w:rPr>
          <w:rFonts w:ascii="仿宋_GB2312" w:hAnsi="仿宋" w:eastAsia="仿宋_GB2312" w:cs="仿宋"/>
          <w:color w:val="000000"/>
          <w:kern w:val="0"/>
          <w:sz w:val="30"/>
          <w:szCs w:val="30"/>
        </w:rPr>
      </w:pPr>
      <w:r>
        <w:rPr>
          <w:rFonts w:hint="eastAsia" w:ascii="仿宋_GB2312" w:hAnsi="仿宋" w:eastAsia="仿宋_GB2312" w:cs="仿宋"/>
          <w:color w:val="000000"/>
          <w:kern w:val="0"/>
          <w:sz w:val="30"/>
          <w:szCs w:val="30"/>
        </w:rPr>
        <w:t>（2）《申报汇总表》（附件3），1份。</w:t>
      </w:r>
    </w:p>
    <w:p>
      <w:pPr>
        <w:widowControl/>
        <w:spacing w:line="580" w:lineRule="exact"/>
        <w:ind w:firstLine="600" w:firstLineChars="20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上述材料电子版，请压缩发送至</w:t>
      </w:r>
      <w:r>
        <w:rPr>
          <w:rFonts w:hint="eastAsia" w:ascii="Times New Roman" w:hAnsi="Times New Roman" w:eastAsia="仿宋_GB2312"/>
          <w:color w:val="000000"/>
          <w:kern w:val="0"/>
          <w:sz w:val="30"/>
          <w:szCs w:val="30"/>
        </w:rPr>
        <w:t>jiajiaozhongxin515</w:t>
      </w:r>
      <w:r>
        <w:rPr>
          <w:rFonts w:ascii="Times New Roman" w:hAnsi="Times New Roman" w:eastAsia="仿宋_GB2312"/>
          <w:color w:val="000000"/>
          <w:kern w:val="0"/>
          <w:sz w:val="30"/>
          <w:szCs w:val="30"/>
        </w:rPr>
        <w:t>@126.com，邮件命名方式为“2024德尚幼儿德育专项+</w:t>
      </w:r>
      <w:r>
        <w:rPr>
          <w:rFonts w:hint="eastAsia" w:ascii="Times New Roman" w:hAnsi="Times New Roman" w:eastAsia="仿宋_GB2312"/>
          <w:color w:val="000000"/>
          <w:kern w:val="0"/>
          <w:sz w:val="30"/>
          <w:szCs w:val="30"/>
        </w:rPr>
        <w:t>学校</w:t>
      </w:r>
      <w:r>
        <w:rPr>
          <w:rFonts w:ascii="Times New Roman" w:hAnsi="Times New Roman" w:eastAsia="仿宋_GB2312"/>
          <w:color w:val="000000"/>
          <w:kern w:val="0"/>
          <w:sz w:val="30"/>
          <w:szCs w:val="30"/>
        </w:rPr>
        <w:t>名”。</w:t>
      </w:r>
    </w:p>
    <w:p>
      <w:pPr>
        <w:widowControl/>
        <w:spacing w:line="580" w:lineRule="exact"/>
        <w:ind w:firstLine="600" w:firstLineChars="200"/>
        <w:rPr>
          <w:rFonts w:hint="eastAsia" w:ascii="Times New Roman" w:hAnsi="Times New Roman" w:eastAsia="仿宋_GB2312"/>
          <w:kern w:val="0"/>
          <w:sz w:val="30"/>
          <w:szCs w:val="30"/>
        </w:rPr>
      </w:pPr>
      <w:r>
        <w:rPr>
          <w:rFonts w:hint="eastAsia" w:ascii="Times New Roman" w:hAnsi="Times New Roman" w:eastAsia="仿宋_GB2312"/>
          <w:kern w:val="0"/>
          <w:sz w:val="30"/>
          <w:szCs w:val="30"/>
        </w:rPr>
        <w:t>纸质材料请交至奉贤区教育学院3号楼西402张怡菁老师处。</w:t>
      </w:r>
    </w:p>
    <w:p>
      <w:pPr>
        <w:widowControl/>
        <w:spacing w:line="580" w:lineRule="exact"/>
        <w:ind w:firstLine="600" w:firstLineChars="200"/>
        <w:rPr>
          <w:rFonts w:ascii="Times New Roman" w:hAnsi="Times New Roman" w:eastAsia="仿宋_GB2312"/>
          <w:kern w:val="0"/>
          <w:sz w:val="30"/>
          <w:szCs w:val="30"/>
        </w:rPr>
      </w:pPr>
      <w:r>
        <w:rPr>
          <w:rFonts w:ascii="Times New Roman" w:hAnsi="Times New Roman" w:eastAsia="仿宋_GB2312"/>
          <w:kern w:val="0"/>
          <w:sz w:val="30"/>
          <w:szCs w:val="30"/>
        </w:rPr>
        <w:t>4.申报时间从即日起至</w:t>
      </w:r>
      <w:r>
        <w:rPr>
          <w:rFonts w:ascii="Times New Roman" w:hAnsi="Times New Roman" w:eastAsia="仿宋_GB2312"/>
          <w:b/>
          <w:bCs/>
          <w:color w:val="C00000"/>
          <w:kern w:val="0"/>
          <w:sz w:val="30"/>
          <w:szCs w:val="30"/>
        </w:rPr>
        <w:t>2024年5月</w:t>
      </w:r>
      <w:r>
        <w:rPr>
          <w:rFonts w:hint="eastAsia" w:ascii="Times New Roman" w:hAnsi="Times New Roman" w:eastAsia="仿宋_GB2312"/>
          <w:b/>
          <w:bCs/>
          <w:color w:val="C00000"/>
          <w:kern w:val="0"/>
          <w:sz w:val="30"/>
          <w:szCs w:val="30"/>
        </w:rPr>
        <w:t>26</w:t>
      </w:r>
      <w:r>
        <w:rPr>
          <w:rFonts w:ascii="Times New Roman" w:hAnsi="Times New Roman" w:eastAsia="仿宋_GB2312"/>
          <w:b/>
          <w:bCs/>
          <w:color w:val="C00000"/>
          <w:kern w:val="0"/>
          <w:sz w:val="30"/>
          <w:szCs w:val="30"/>
        </w:rPr>
        <w:t>日</w:t>
      </w:r>
      <w:r>
        <w:rPr>
          <w:rFonts w:ascii="Times New Roman" w:hAnsi="Times New Roman" w:eastAsia="仿宋_GB2312"/>
          <w:kern w:val="0"/>
          <w:sz w:val="30"/>
          <w:szCs w:val="30"/>
        </w:rPr>
        <w:t>，逾期不再受</w:t>
      </w:r>
      <w:r>
        <w:rPr>
          <w:rFonts w:ascii="Times New Roman" w:hAnsi="Times New Roman" w:eastAsia="仿宋_GB2312"/>
          <w:color w:val="000000"/>
          <w:kern w:val="0"/>
          <w:sz w:val="30"/>
          <w:szCs w:val="30"/>
        </w:rPr>
        <w:t>理。</w:t>
      </w:r>
    </w:p>
    <w:p>
      <w:pPr>
        <w:widowControl/>
        <w:spacing w:line="580" w:lineRule="exact"/>
        <w:ind w:firstLine="600" w:firstLineChars="200"/>
        <w:rPr>
          <w:rFonts w:ascii="Times New Roman" w:hAnsi="Times New Roman" w:eastAsia="仿宋_GB2312"/>
          <w:kern w:val="0"/>
          <w:sz w:val="30"/>
          <w:szCs w:val="30"/>
        </w:rPr>
      </w:pPr>
    </w:p>
    <w:p>
      <w:pPr>
        <w:widowControl/>
        <w:spacing w:line="580" w:lineRule="exact"/>
        <w:ind w:firstLine="600" w:firstLineChars="200"/>
        <w:rPr>
          <w:rFonts w:hint="eastAsia" w:ascii="Times New Roman" w:hAnsi="Times New Roman" w:eastAsia="仿宋_GB2312"/>
          <w:kern w:val="0"/>
          <w:sz w:val="30"/>
          <w:szCs w:val="30"/>
        </w:rPr>
      </w:pPr>
      <w:r>
        <w:rPr>
          <w:rFonts w:ascii="Times New Roman" w:hAnsi="Times New Roman" w:eastAsia="仿宋_GB2312"/>
          <w:kern w:val="0"/>
          <w:sz w:val="30"/>
          <w:szCs w:val="30"/>
        </w:rPr>
        <w:t>联系人：</w:t>
      </w:r>
      <w:r>
        <w:rPr>
          <w:rFonts w:hint="eastAsia" w:ascii="Times New Roman" w:hAnsi="Times New Roman" w:eastAsia="仿宋_GB2312"/>
          <w:kern w:val="0"/>
          <w:sz w:val="30"/>
          <w:szCs w:val="30"/>
        </w:rPr>
        <w:t>张怡菁  15000575052</w:t>
      </w:r>
    </w:p>
    <w:p>
      <w:pPr>
        <w:widowControl/>
        <w:spacing w:line="580" w:lineRule="exact"/>
        <w:ind w:firstLine="600" w:firstLineChars="200"/>
        <w:rPr>
          <w:rFonts w:ascii="仿宋_GB2312" w:hAnsi="仿宋" w:eastAsia="仿宋_GB2312" w:cs="仿宋"/>
          <w:kern w:val="0"/>
          <w:sz w:val="30"/>
          <w:szCs w:val="30"/>
        </w:rPr>
      </w:pPr>
    </w:p>
    <w:p>
      <w:pPr>
        <w:widowControl/>
        <w:spacing w:line="580" w:lineRule="exact"/>
        <w:ind w:firstLine="588" w:firstLineChars="196"/>
        <w:rPr>
          <w:rFonts w:ascii="仿宋_GB2312" w:hAnsi="仿宋" w:eastAsia="仿宋_GB2312" w:cs="仿宋"/>
          <w:kern w:val="0"/>
          <w:sz w:val="30"/>
          <w:szCs w:val="30"/>
        </w:rPr>
      </w:pPr>
      <w:r>
        <w:rPr>
          <w:rFonts w:hint="eastAsia" w:ascii="仿宋_GB2312" w:hAnsi="仿宋" w:eastAsia="仿宋_GB2312" w:cs="仿宋"/>
          <w:kern w:val="0"/>
          <w:sz w:val="30"/>
          <w:szCs w:val="30"/>
        </w:rPr>
        <w:t>附件：</w:t>
      </w:r>
    </w:p>
    <w:p>
      <w:pPr>
        <w:widowControl/>
        <w:spacing w:line="580" w:lineRule="exact"/>
        <w:ind w:firstLine="588" w:firstLineChars="196"/>
        <w:rPr>
          <w:rFonts w:ascii="仿宋_GB2312" w:hAnsi="仿宋" w:eastAsia="仿宋_GB2312" w:cs="仿宋"/>
          <w:kern w:val="0"/>
          <w:sz w:val="30"/>
          <w:szCs w:val="30"/>
        </w:rPr>
      </w:pPr>
      <w:r>
        <w:rPr>
          <w:rFonts w:hint="eastAsia" w:ascii="仿宋_GB2312" w:hAnsi="仿宋" w:eastAsia="仿宋_GB2312" w:cs="仿宋"/>
          <w:kern w:val="0"/>
          <w:sz w:val="30"/>
          <w:szCs w:val="30"/>
        </w:rPr>
        <w:t>1</w:t>
      </w:r>
      <w:r>
        <w:rPr>
          <w:rFonts w:hint="eastAsia" w:ascii="仿宋_GB2312" w:hAnsi="仿宋" w:eastAsia="仿宋_GB2312" w:cs="仿宋"/>
          <w:color w:val="000000"/>
          <w:kern w:val="0"/>
          <w:sz w:val="30"/>
          <w:szCs w:val="30"/>
        </w:rPr>
        <w:t>.</w:t>
      </w:r>
      <w:r>
        <w:rPr>
          <w:rFonts w:hint="eastAsia" w:ascii="仿宋_GB2312" w:hAnsi="仿宋" w:eastAsia="仿宋_GB2312" w:cs="仿宋"/>
          <w:kern w:val="0"/>
          <w:sz w:val="30"/>
          <w:szCs w:val="30"/>
        </w:rPr>
        <w:t>2024年度上海学校德育“德尚”系列项目（幼儿</w:t>
      </w:r>
      <w:r>
        <w:rPr>
          <w:rFonts w:ascii="仿宋_GB2312" w:hAnsi="仿宋" w:eastAsia="仿宋_GB2312" w:cs="仿宋"/>
          <w:kern w:val="0"/>
          <w:sz w:val="30"/>
          <w:szCs w:val="30"/>
        </w:rPr>
        <w:t>德育</w:t>
      </w:r>
      <w:r>
        <w:rPr>
          <w:rFonts w:hint="eastAsia" w:ascii="仿宋_GB2312" w:hAnsi="仿宋" w:eastAsia="仿宋_GB2312" w:cs="仿宋"/>
          <w:kern w:val="0"/>
          <w:sz w:val="30"/>
          <w:szCs w:val="30"/>
        </w:rPr>
        <w:t>专项）参考选题</w:t>
      </w:r>
    </w:p>
    <w:p>
      <w:pPr>
        <w:widowControl/>
        <w:spacing w:line="580" w:lineRule="exact"/>
        <w:ind w:firstLine="588" w:firstLineChars="196"/>
        <w:rPr>
          <w:rFonts w:ascii="仿宋_GB2312" w:hAnsi="仿宋" w:eastAsia="仿宋_GB2312" w:cs="仿宋"/>
          <w:kern w:val="0"/>
          <w:sz w:val="30"/>
          <w:szCs w:val="30"/>
        </w:rPr>
      </w:pPr>
      <w:r>
        <w:rPr>
          <w:rFonts w:hint="eastAsia" w:ascii="仿宋_GB2312" w:hAnsi="仿宋" w:eastAsia="仿宋_GB2312" w:cs="仿宋"/>
          <w:kern w:val="0"/>
          <w:sz w:val="30"/>
          <w:szCs w:val="30"/>
        </w:rPr>
        <w:t>2</w:t>
      </w:r>
      <w:r>
        <w:rPr>
          <w:rFonts w:hint="eastAsia" w:ascii="仿宋_GB2312" w:hAnsi="仿宋" w:eastAsia="仿宋_GB2312" w:cs="仿宋"/>
          <w:color w:val="000000"/>
          <w:kern w:val="0"/>
          <w:sz w:val="30"/>
          <w:szCs w:val="30"/>
        </w:rPr>
        <w:t>.</w:t>
      </w:r>
      <w:r>
        <w:rPr>
          <w:rFonts w:hint="eastAsia" w:ascii="仿宋_GB2312" w:hAnsi="仿宋" w:eastAsia="仿宋_GB2312" w:cs="仿宋"/>
          <w:kern w:val="0"/>
          <w:sz w:val="30"/>
          <w:szCs w:val="30"/>
        </w:rPr>
        <w:t>上海学校德育“德尚”系列项目（幼儿</w:t>
      </w:r>
      <w:r>
        <w:rPr>
          <w:rFonts w:ascii="仿宋_GB2312" w:hAnsi="仿宋" w:eastAsia="仿宋_GB2312" w:cs="仿宋"/>
          <w:kern w:val="0"/>
          <w:sz w:val="30"/>
          <w:szCs w:val="30"/>
        </w:rPr>
        <w:t>德育专项</w:t>
      </w:r>
      <w:r>
        <w:rPr>
          <w:rFonts w:hint="eastAsia" w:ascii="仿宋_GB2312" w:hAnsi="仿宋" w:eastAsia="仿宋_GB2312" w:cs="仿宋"/>
          <w:kern w:val="0"/>
          <w:sz w:val="30"/>
          <w:szCs w:val="30"/>
        </w:rPr>
        <w:t>）课题</w:t>
      </w:r>
      <w:r>
        <w:rPr>
          <w:rFonts w:ascii="仿宋_GB2312" w:hAnsi="仿宋" w:eastAsia="仿宋_GB2312" w:cs="仿宋"/>
          <w:kern w:val="0"/>
          <w:sz w:val="30"/>
          <w:szCs w:val="30"/>
        </w:rPr>
        <w:t>申请书</w:t>
      </w:r>
    </w:p>
    <w:p>
      <w:pPr>
        <w:widowControl/>
        <w:spacing w:line="580" w:lineRule="exact"/>
        <w:ind w:firstLine="588" w:firstLineChars="196"/>
        <w:rPr>
          <w:rFonts w:ascii="仿宋_GB2312" w:hAnsi="仿宋" w:eastAsia="仿宋_GB2312" w:cs="仿宋"/>
          <w:kern w:val="0"/>
          <w:sz w:val="30"/>
          <w:szCs w:val="30"/>
        </w:rPr>
      </w:pPr>
      <w:r>
        <w:rPr>
          <w:rFonts w:hint="eastAsia" w:ascii="仿宋_GB2312" w:hAnsi="仿宋" w:eastAsia="仿宋_GB2312" w:cs="仿宋"/>
          <w:kern w:val="0"/>
          <w:sz w:val="30"/>
          <w:szCs w:val="30"/>
        </w:rPr>
        <w:t>3</w:t>
      </w:r>
      <w:r>
        <w:rPr>
          <w:rFonts w:hint="eastAsia" w:ascii="仿宋_GB2312" w:hAnsi="仿宋" w:eastAsia="仿宋_GB2312" w:cs="仿宋"/>
          <w:color w:val="000000"/>
          <w:kern w:val="0"/>
          <w:sz w:val="30"/>
          <w:szCs w:val="30"/>
        </w:rPr>
        <w:t>.申报汇总表</w:t>
      </w:r>
    </w:p>
    <w:p>
      <w:pPr>
        <w:widowControl/>
        <w:spacing w:line="580" w:lineRule="exact"/>
        <w:ind w:firstLine="1500" w:firstLineChars="500"/>
        <w:rPr>
          <w:rFonts w:ascii="仿宋_GB2312" w:hAnsi="仿宋" w:eastAsia="仿宋_GB2312" w:cs="仿宋"/>
          <w:kern w:val="0"/>
          <w:sz w:val="30"/>
          <w:szCs w:val="30"/>
        </w:rPr>
      </w:pPr>
    </w:p>
    <w:p>
      <w:pPr>
        <w:widowControl/>
        <w:spacing w:line="580" w:lineRule="exact"/>
        <w:ind w:firstLine="1500" w:firstLineChars="500"/>
        <w:rPr>
          <w:rFonts w:ascii="仿宋_GB2312" w:hAnsi="仿宋" w:eastAsia="仿宋_GB2312" w:cs="仿宋"/>
          <w:kern w:val="0"/>
          <w:sz w:val="30"/>
          <w:szCs w:val="30"/>
        </w:rPr>
      </w:pPr>
    </w:p>
    <w:p>
      <w:pPr>
        <w:widowControl/>
        <w:spacing w:line="580" w:lineRule="exact"/>
        <w:ind w:right="600" w:firstLine="600" w:firstLineChars="200"/>
        <w:jc w:val="right"/>
        <w:rPr>
          <w:rFonts w:ascii="仿宋_GB2312" w:hAnsi="仿宋" w:eastAsia="仿宋_GB2312" w:cs="仿宋"/>
          <w:kern w:val="0"/>
          <w:sz w:val="30"/>
          <w:szCs w:val="30"/>
        </w:rPr>
      </w:pPr>
      <w:r>
        <w:rPr>
          <w:rFonts w:hint="eastAsia" w:ascii="仿宋_GB2312" w:hAnsi="仿宋" w:eastAsia="仿宋_GB2312" w:cs="仿宋"/>
          <w:kern w:val="0"/>
          <w:sz w:val="30"/>
          <w:szCs w:val="30"/>
        </w:rPr>
        <w:t>奉贤区教育学院教育发展研究中心</w:t>
      </w:r>
    </w:p>
    <w:p>
      <w:pPr>
        <w:widowControl/>
        <w:spacing w:line="580" w:lineRule="exact"/>
        <w:ind w:firstLine="4485" w:firstLineChars="1495"/>
        <w:rPr>
          <w:rFonts w:hint="eastAsia" w:ascii="仿宋_GB2312" w:hAnsi="仿宋" w:eastAsia="仿宋_GB2312" w:cs="仿宋"/>
          <w:kern w:val="0"/>
          <w:sz w:val="30"/>
          <w:szCs w:val="30"/>
        </w:rPr>
      </w:pPr>
      <w:r>
        <w:rPr>
          <w:rFonts w:hint="eastAsia" w:ascii="仿宋_GB2312" w:hAnsi="仿宋" w:eastAsia="仿宋_GB2312" w:cs="仿宋"/>
          <w:kern w:val="0"/>
          <w:sz w:val="30"/>
          <w:szCs w:val="30"/>
        </w:rPr>
        <w:t xml:space="preserve">      2024年5月11日</w:t>
      </w:r>
    </w:p>
    <w:p>
      <w:pPr>
        <w:widowControl/>
        <w:spacing w:line="580" w:lineRule="exact"/>
        <w:jc w:val="left"/>
        <w:rPr>
          <w:rFonts w:ascii="仿宋_GB2312" w:hAnsi="仿宋" w:eastAsia="仿宋_GB2312" w:cs="Arial"/>
          <w:kern w:val="0"/>
          <w:sz w:val="30"/>
          <w:szCs w:val="30"/>
        </w:rPr>
      </w:pPr>
      <w:r>
        <w:rPr>
          <w:rFonts w:hint="eastAsia" w:ascii="仿宋_GB2312" w:hAnsi="仿宋" w:eastAsia="仿宋_GB2312" w:cs="Arial"/>
          <w:kern w:val="0"/>
          <w:sz w:val="30"/>
          <w:szCs w:val="30"/>
        </w:rPr>
        <w:t>附件1</w:t>
      </w:r>
    </w:p>
    <w:p>
      <w:pPr>
        <w:spacing w:line="120" w:lineRule="auto"/>
        <w:jc w:val="center"/>
        <w:rPr>
          <w:rFonts w:ascii="黑体" w:hAnsi="黑体" w:eastAsia="黑体"/>
          <w:bCs/>
          <w:color w:val="000000"/>
          <w:sz w:val="36"/>
          <w:szCs w:val="36"/>
        </w:rPr>
      </w:pPr>
      <w:r>
        <w:rPr>
          <w:rFonts w:hint="eastAsia" w:ascii="黑体" w:hAnsi="黑体" w:eastAsia="黑体"/>
          <w:bCs/>
          <w:color w:val="000000"/>
          <w:sz w:val="36"/>
          <w:szCs w:val="36"/>
        </w:rPr>
        <w:t>2024年度上海学校德育“德尚”系列项目</w:t>
      </w:r>
    </w:p>
    <w:p>
      <w:pPr>
        <w:spacing w:line="120" w:lineRule="auto"/>
        <w:jc w:val="center"/>
        <w:rPr>
          <w:rFonts w:ascii="黑体" w:hAnsi="黑体" w:eastAsia="黑体"/>
          <w:bCs/>
          <w:color w:val="000000"/>
          <w:sz w:val="36"/>
          <w:szCs w:val="36"/>
        </w:rPr>
      </w:pPr>
      <w:r>
        <w:rPr>
          <w:rFonts w:hint="eastAsia" w:ascii="黑体" w:hAnsi="黑体" w:eastAsia="黑体"/>
          <w:bCs/>
          <w:color w:val="000000"/>
          <w:sz w:val="36"/>
          <w:szCs w:val="36"/>
        </w:rPr>
        <w:t>（幼儿</w:t>
      </w:r>
      <w:r>
        <w:rPr>
          <w:rFonts w:ascii="黑体" w:hAnsi="黑体" w:eastAsia="黑体"/>
          <w:bCs/>
          <w:color w:val="000000"/>
          <w:sz w:val="36"/>
          <w:szCs w:val="36"/>
        </w:rPr>
        <w:t>德育</w:t>
      </w:r>
      <w:r>
        <w:rPr>
          <w:rFonts w:hint="eastAsia" w:ascii="黑体" w:hAnsi="黑体" w:eastAsia="黑体"/>
          <w:bCs/>
          <w:color w:val="000000"/>
          <w:sz w:val="36"/>
          <w:szCs w:val="36"/>
        </w:rPr>
        <w:t>专</w:t>
      </w:r>
      <w:r>
        <w:rPr>
          <w:rFonts w:ascii="黑体" w:hAnsi="黑体" w:eastAsia="黑体"/>
          <w:bCs/>
          <w:color w:val="000000"/>
          <w:sz w:val="36"/>
          <w:szCs w:val="36"/>
        </w:rPr>
        <w:t>项）</w:t>
      </w:r>
      <w:r>
        <w:rPr>
          <w:rFonts w:hint="eastAsia" w:ascii="黑体" w:hAnsi="黑体" w:eastAsia="黑体"/>
          <w:bCs/>
          <w:color w:val="000000"/>
          <w:sz w:val="36"/>
          <w:szCs w:val="36"/>
        </w:rPr>
        <w:t>参考选题</w:t>
      </w:r>
    </w:p>
    <w:p>
      <w:pPr>
        <w:spacing w:line="12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Times New Roman" w:hAnsi="Times New Roman" w:eastAsia="仿宋_GB2312"/>
          <w:sz w:val="32"/>
          <w:szCs w:val="32"/>
        </w:rPr>
        <w:t>幼儿爱</w:t>
      </w:r>
      <w:r>
        <w:rPr>
          <w:rFonts w:ascii="Times New Roman" w:hAnsi="Times New Roman" w:eastAsia="仿宋_GB2312"/>
          <w:sz w:val="32"/>
          <w:szCs w:val="32"/>
        </w:rPr>
        <w:t>党爱国</w:t>
      </w:r>
      <w:r>
        <w:rPr>
          <w:rFonts w:hint="eastAsia" w:ascii="Times New Roman" w:hAnsi="Times New Roman" w:eastAsia="仿宋_GB2312"/>
          <w:sz w:val="32"/>
          <w:szCs w:val="32"/>
        </w:rPr>
        <w:t>情感启蒙</w:t>
      </w:r>
      <w:r>
        <w:rPr>
          <w:rFonts w:ascii="Times New Roman" w:hAnsi="Times New Roman" w:eastAsia="仿宋_GB2312"/>
          <w:sz w:val="32"/>
          <w:szCs w:val="32"/>
        </w:rPr>
        <w:t>教育</w:t>
      </w:r>
      <w:r>
        <w:rPr>
          <w:rFonts w:hint="eastAsia" w:ascii="Times New Roman" w:hAnsi="Times New Roman" w:eastAsia="仿宋_GB2312"/>
          <w:sz w:val="32"/>
          <w:szCs w:val="32"/>
        </w:rPr>
        <w:t>研究</w:t>
      </w:r>
    </w:p>
    <w:p>
      <w:pPr>
        <w:spacing w:line="12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.幼儿</w:t>
      </w:r>
      <w:r>
        <w:rPr>
          <w:rFonts w:hint="eastAsia" w:ascii="Times New Roman" w:hAnsi="Times New Roman" w:eastAsia="仿宋_GB2312"/>
          <w:sz w:val="32"/>
          <w:szCs w:val="32"/>
        </w:rPr>
        <w:t>园</w:t>
      </w:r>
      <w:r>
        <w:rPr>
          <w:rFonts w:ascii="Times New Roman" w:hAnsi="Times New Roman" w:eastAsia="仿宋_GB2312"/>
          <w:sz w:val="32"/>
          <w:szCs w:val="32"/>
        </w:rPr>
        <w:t>开展</w:t>
      </w:r>
      <w:r>
        <w:rPr>
          <w:rFonts w:hint="eastAsia" w:ascii="Times New Roman" w:hAnsi="Times New Roman" w:eastAsia="仿宋_GB2312"/>
          <w:sz w:val="32"/>
          <w:szCs w:val="32"/>
        </w:rPr>
        <w:t>中华</w:t>
      </w:r>
      <w:r>
        <w:rPr>
          <w:rFonts w:ascii="Times New Roman" w:hAnsi="Times New Roman" w:eastAsia="仿宋_GB2312"/>
          <w:sz w:val="32"/>
          <w:szCs w:val="32"/>
        </w:rPr>
        <w:t>传统</w:t>
      </w:r>
      <w:r>
        <w:rPr>
          <w:rFonts w:hint="eastAsia" w:ascii="Times New Roman" w:hAnsi="Times New Roman" w:eastAsia="仿宋_GB2312"/>
          <w:sz w:val="32"/>
          <w:szCs w:val="32"/>
        </w:rPr>
        <w:t>文化</w:t>
      </w:r>
      <w:r>
        <w:rPr>
          <w:rFonts w:ascii="Times New Roman" w:hAnsi="Times New Roman" w:eastAsia="仿宋_GB2312"/>
          <w:sz w:val="32"/>
          <w:szCs w:val="32"/>
        </w:rPr>
        <w:t>教育</w:t>
      </w:r>
      <w:r>
        <w:rPr>
          <w:rFonts w:hint="eastAsia" w:ascii="Times New Roman" w:hAnsi="Times New Roman" w:eastAsia="仿宋_GB2312"/>
          <w:sz w:val="32"/>
          <w:szCs w:val="32"/>
        </w:rPr>
        <w:t>的</w:t>
      </w:r>
      <w:r>
        <w:rPr>
          <w:rFonts w:ascii="Times New Roman" w:hAnsi="Times New Roman" w:eastAsia="仿宋_GB2312"/>
          <w:sz w:val="32"/>
          <w:szCs w:val="32"/>
        </w:rPr>
        <w:t>实践与研究</w:t>
      </w:r>
    </w:p>
    <w:p>
      <w:pPr>
        <w:spacing w:line="12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幼儿德育融入一日生活的实践研究</w:t>
      </w:r>
    </w:p>
    <w:p>
      <w:pPr>
        <w:spacing w:line="12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w:t>
      </w:r>
      <w:r>
        <w:rPr>
          <w:rFonts w:hint="eastAsia" w:ascii="Times New Roman" w:hAnsi="Times New Roman" w:eastAsia="仿宋_GB2312"/>
          <w:sz w:val="32"/>
          <w:szCs w:val="32"/>
        </w:rPr>
        <w:t>幼儿德育的实施路径与载体研究</w:t>
      </w:r>
    </w:p>
    <w:p>
      <w:pPr>
        <w:spacing w:line="12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.幼儿</w:t>
      </w:r>
      <w:r>
        <w:rPr>
          <w:rFonts w:hint="eastAsia" w:ascii="Times New Roman" w:hAnsi="Times New Roman" w:eastAsia="仿宋_GB2312"/>
          <w:sz w:val="32"/>
          <w:szCs w:val="32"/>
        </w:rPr>
        <w:t>良好生活</w:t>
      </w:r>
      <w:r>
        <w:rPr>
          <w:rFonts w:ascii="Times New Roman" w:hAnsi="Times New Roman" w:eastAsia="仿宋_GB2312"/>
          <w:sz w:val="32"/>
          <w:szCs w:val="32"/>
        </w:rPr>
        <w:t>习惯养成教育</w:t>
      </w:r>
      <w:r>
        <w:rPr>
          <w:rFonts w:hint="eastAsia" w:ascii="Times New Roman" w:hAnsi="Times New Roman" w:eastAsia="仿宋_GB2312"/>
          <w:sz w:val="32"/>
          <w:szCs w:val="32"/>
        </w:rPr>
        <w:t>研究</w:t>
      </w:r>
    </w:p>
    <w:p>
      <w:pPr>
        <w:spacing w:line="12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w:t>
      </w:r>
      <w:r>
        <w:rPr>
          <w:rFonts w:ascii="Times New Roman" w:hAnsi="Times New Roman" w:eastAsia="仿宋_GB2312"/>
          <w:sz w:val="32"/>
          <w:szCs w:val="32"/>
        </w:rPr>
        <w:t>.</w:t>
      </w:r>
      <w:r>
        <w:rPr>
          <w:rFonts w:hint="eastAsia" w:ascii="Times New Roman" w:hAnsi="Times New Roman" w:eastAsia="仿宋_GB2312"/>
          <w:sz w:val="32"/>
          <w:szCs w:val="32"/>
        </w:rPr>
        <w:t>幼儿园</w:t>
      </w:r>
      <w:r>
        <w:rPr>
          <w:rFonts w:ascii="Times New Roman" w:hAnsi="Times New Roman" w:eastAsia="仿宋_GB2312"/>
          <w:sz w:val="32"/>
          <w:szCs w:val="32"/>
        </w:rPr>
        <w:t>开展环境</w:t>
      </w:r>
      <w:r>
        <w:rPr>
          <w:rFonts w:hint="eastAsia" w:ascii="Times New Roman" w:hAnsi="Times New Roman" w:eastAsia="仿宋_GB2312"/>
          <w:sz w:val="32"/>
          <w:szCs w:val="32"/>
        </w:rPr>
        <w:t>保护</w:t>
      </w:r>
      <w:r>
        <w:rPr>
          <w:rFonts w:ascii="Times New Roman" w:hAnsi="Times New Roman" w:eastAsia="仿宋_GB2312"/>
          <w:sz w:val="32"/>
          <w:szCs w:val="32"/>
        </w:rPr>
        <w:t>教育的实践与研究</w:t>
      </w:r>
    </w:p>
    <w:p>
      <w:pPr>
        <w:spacing w:line="12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w:t>
      </w:r>
      <w:r>
        <w:rPr>
          <w:rFonts w:ascii="Times New Roman" w:hAnsi="Times New Roman" w:eastAsia="仿宋_GB2312"/>
          <w:sz w:val="32"/>
          <w:szCs w:val="32"/>
        </w:rPr>
        <w:t>.幼儿劳动意识</w:t>
      </w:r>
      <w:r>
        <w:rPr>
          <w:rFonts w:hint="eastAsia" w:ascii="Times New Roman" w:hAnsi="Times New Roman" w:eastAsia="仿宋_GB2312"/>
          <w:sz w:val="32"/>
          <w:szCs w:val="32"/>
        </w:rPr>
        <w:t>启蒙</w:t>
      </w:r>
      <w:r>
        <w:rPr>
          <w:rFonts w:ascii="Times New Roman" w:hAnsi="Times New Roman" w:eastAsia="仿宋_GB2312"/>
          <w:sz w:val="32"/>
          <w:szCs w:val="32"/>
        </w:rPr>
        <w:t>教育</w:t>
      </w:r>
      <w:r>
        <w:rPr>
          <w:rFonts w:hint="eastAsia" w:ascii="Times New Roman" w:hAnsi="Times New Roman" w:eastAsia="仿宋_GB2312"/>
          <w:sz w:val="32"/>
          <w:szCs w:val="32"/>
        </w:rPr>
        <w:t>研究</w:t>
      </w:r>
    </w:p>
    <w:p>
      <w:pPr>
        <w:spacing w:line="12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w:t>
      </w:r>
      <w:r>
        <w:rPr>
          <w:rFonts w:ascii="Times New Roman" w:hAnsi="Times New Roman" w:eastAsia="仿宋_GB2312"/>
          <w:sz w:val="32"/>
          <w:szCs w:val="32"/>
        </w:rPr>
        <w:t>.</w:t>
      </w:r>
      <w:r>
        <w:rPr>
          <w:rFonts w:hint="eastAsia" w:ascii="Times New Roman" w:hAnsi="Times New Roman" w:eastAsia="仿宋_GB2312"/>
          <w:sz w:val="32"/>
          <w:szCs w:val="32"/>
        </w:rPr>
        <w:t>幼儿社会与情感能力培养</w:t>
      </w:r>
      <w:r>
        <w:rPr>
          <w:rFonts w:ascii="Times New Roman" w:hAnsi="Times New Roman" w:eastAsia="仿宋_GB2312"/>
          <w:sz w:val="32"/>
          <w:szCs w:val="32"/>
        </w:rPr>
        <w:t>研究</w:t>
      </w:r>
    </w:p>
    <w:p>
      <w:pPr>
        <w:spacing w:line="12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w:t>
      </w:r>
      <w:r>
        <w:rPr>
          <w:rFonts w:ascii="Times New Roman" w:hAnsi="Times New Roman" w:eastAsia="仿宋_GB2312"/>
          <w:sz w:val="32"/>
          <w:szCs w:val="32"/>
        </w:rPr>
        <w:t>.幼儿心理健康促进研究</w:t>
      </w:r>
    </w:p>
    <w:p>
      <w:pPr>
        <w:spacing w:line="12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10</w:t>
      </w:r>
      <w:r>
        <w:rPr>
          <w:rFonts w:ascii="Times New Roman" w:hAnsi="Times New Roman" w:eastAsia="仿宋_GB2312"/>
          <w:sz w:val="32"/>
          <w:szCs w:val="32"/>
        </w:rPr>
        <w:t>.</w:t>
      </w:r>
      <w:r>
        <w:rPr>
          <w:rFonts w:hint="eastAsia" w:ascii="Times New Roman" w:hAnsi="Times New Roman" w:eastAsia="仿宋_GB2312"/>
          <w:sz w:val="32"/>
          <w:szCs w:val="32"/>
        </w:rPr>
        <w:t>幼儿</w:t>
      </w:r>
      <w:r>
        <w:rPr>
          <w:rFonts w:ascii="Times New Roman" w:hAnsi="Times New Roman" w:eastAsia="仿宋_GB2312"/>
          <w:sz w:val="32"/>
          <w:szCs w:val="32"/>
        </w:rPr>
        <w:t>礼仪教育</w:t>
      </w:r>
      <w:r>
        <w:rPr>
          <w:rFonts w:hint="eastAsia" w:ascii="Times New Roman" w:hAnsi="Times New Roman" w:eastAsia="仿宋_GB2312"/>
          <w:sz w:val="32"/>
          <w:szCs w:val="32"/>
        </w:rPr>
        <w:t>研究</w:t>
      </w:r>
    </w:p>
    <w:p>
      <w:pPr>
        <w:spacing w:line="12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11</w:t>
      </w:r>
      <w:r>
        <w:rPr>
          <w:rFonts w:ascii="Times New Roman" w:hAnsi="Times New Roman" w:eastAsia="仿宋_GB2312"/>
          <w:sz w:val="32"/>
          <w:szCs w:val="32"/>
        </w:rPr>
        <w:t>.</w:t>
      </w:r>
      <w:r>
        <w:rPr>
          <w:rFonts w:hint="eastAsia" w:ascii="Times New Roman" w:hAnsi="Times New Roman" w:eastAsia="仿宋_GB2312"/>
          <w:sz w:val="32"/>
          <w:szCs w:val="32"/>
        </w:rPr>
        <w:t>绘本或教育</w:t>
      </w:r>
      <w:r>
        <w:rPr>
          <w:rFonts w:ascii="Times New Roman" w:hAnsi="Times New Roman" w:eastAsia="仿宋_GB2312"/>
          <w:sz w:val="32"/>
          <w:szCs w:val="32"/>
        </w:rPr>
        <w:t>戏剧在</w:t>
      </w:r>
      <w:r>
        <w:rPr>
          <w:rFonts w:hint="eastAsia" w:ascii="Times New Roman" w:hAnsi="Times New Roman" w:eastAsia="仿宋_GB2312"/>
          <w:sz w:val="32"/>
          <w:szCs w:val="32"/>
        </w:rPr>
        <w:t>幼儿德育中</w:t>
      </w:r>
      <w:r>
        <w:rPr>
          <w:rFonts w:ascii="Times New Roman" w:hAnsi="Times New Roman" w:eastAsia="仿宋_GB2312"/>
          <w:sz w:val="32"/>
          <w:szCs w:val="32"/>
        </w:rPr>
        <w:t>的</w:t>
      </w:r>
      <w:r>
        <w:rPr>
          <w:rFonts w:hint="eastAsia" w:ascii="Times New Roman" w:hAnsi="Times New Roman" w:eastAsia="仿宋_GB2312"/>
          <w:sz w:val="32"/>
          <w:szCs w:val="32"/>
        </w:rPr>
        <w:t>运用研究</w:t>
      </w:r>
    </w:p>
    <w:p>
      <w:pPr>
        <w:spacing w:line="12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12</w:t>
      </w:r>
      <w:r>
        <w:rPr>
          <w:rFonts w:ascii="Times New Roman" w:hAnsi="Times New Roman" w:eastAsia="仿宋_GB2312"/>
          <w:sz w:val="32"/>
          <w:szCs w:val="32"/>
        </w:rPr>
        <w:t>.</w:t>
      </w:r>
      <w:r>
        <w:rPr>
          <w:rFonts w:hint="eastAsia" w:ascii="Times New Roman" w:hAnsi="Times New Roman" w:eastAsia="仿宋_GB2312"/>
          <w:sz w:val="32"/>
          <w:szCs w:val="32"/>
        </w:rPr>
        <w:t>数字化背景下电子产品使用对幼儿发展的影响研究</w:t>
      </w:r>
    </w:p>
    <w:p>
      <w:pPr>
        <w:spacing w:line="12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13</w:t>
      </w:r>
      <w:r>
        <w:rPr>
          <w:rFonts w:ascii="Times New Roman" w:hAnsi="Times New Roman" w:eastAsia="仿宋_GB2312"/>
          <w:sz w:val="32"/>
          <w:szCs w:val="32"/>
        </w:rPr>
        <w:t>.</w:t>
      </w:r>
      <w:r>
        <w:rPr>
          <w:rFonts w:hint="eastAsia" w:ascii="Times New Roman" w:hAnsi="Times New Roman" w:eastAsia="仿宋_GB2312"/>
          <w:sz w:val="32"/>
          <w:szCs w:val="32"/>
        </w:rPr>
        <w:t>幼儿教师师德与</w:t>
      </w:r>
      <w:r>
        <w:rPr>
          <w:rFonts w:ascii="Times New Roman" w:hAnsi="Times New Roman" w:eastAsia="仿宋_GB2312"/>
          <w:sz w:val="32"/>
          <w:szCs w:val="32"/>
        </w:rPr>
        <w:t>育德</w:t>
      </w:r>
      <w:r>
        <w:rPr>
          <w:rFonts w:hint="eastAsia" w:ascii="Times New Roman" w:hAnsi="Times New Roman" w:eastAsia="仿宋_GB2312"/>
          <w:sz w:val="32"/>
          <w:szCs w:val="32"/>
        </w:rPr>
        <w:t>素养提升</w:t>
      </w:r>
      <w:r>
        <w:rPr>
          <w:rFonts w:ascii="Times New Roman" w:hAnsi="Times New Roman" w:eastAsia="仿宋_GB2312"/>
          <w:sz w:val="32"/>
          <w:szCs w:val="32"/>
        </w:rPr>
        <w:t>研究</w:t>
      </w:r>
    </w:p>
    <w:p>
      <w:pPr>
        <w:spacing w:line="12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14.幼儿教师职业幸福感研究</w:t>
      </w:r>
    </w:p>
    <w:p>
      <w:pPr>
        <w:spacing w:line="12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15.幼儿教师心理健康研究</w:t>
      </w:r>
    </w:p>
    <w:p>
      <w:pPr>
        <w:spacing w:line="12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16</w:t>
      </w:r>
      <w:r>
        <w:rPr>
          <w:rFonts w:ascii="Times New Roman" w:hAnsi="Times New Roman" w:eastAsia="仿宋_GB2312"/>
          <w:sz w:val="32"/>
          <w:szCs w:val="32"/>
        </w:rPr>
        <w:t>.</w:t>
      </w:r>
      <w:r>
        <w:rPr>
          <w:rFonts w:hint="eastAsia" w:ascii="Times New Roman" w:hAnsi="Times New Roman" w:eastAsia="仿宋_GB2312"/>
          <w:sz w:val="32"/>
          <w:szCs w:val="32"/>
        </w:rPr>
        <w:t>不同年龄幼儿家庭教育指导内容</w:t>
      </w:r>
      <w:r>
        <w:rPr>
          <w:rFonts w:ascii="Times New Roman" w:hAnsi="Times New Roman" w:eastAsia="仿宋_GB2312"/>
          <w:sz w:val="32"/>
          <w:szCs w:val="32"/>
        </w:rPr>
        <w:t>与方式</w:t>
      </w:r>
      <w:r>
        <w:rPr>
          <w:rFonts w:hint="eastAsia" w:ascii="Times New Roman" w:hAnsi="Times New Roman" w:eastAsia="仿宋_GB2312"/>
          <w:sz w:val="32"/>
          <w:szCs w:val="32"/>
        </w:rPr>
        <w:t>研究</w:t>
      </w:r>
    </w:p>
    <w:p>
      <w:pPr>
        <w:spacing w:line="12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17</w:t>
      </w:r>
      <w:r>
        <w:rPr>
          <w:rFonts w:ascii="Times New Roman" w:hAnsi="Times New Roman" w:eastAsia="仿宋_GB2312"/>
          <w:sz w:val="32"/>
          <w:szCs w:val="32"/>
        </w:rPr>
        <w:t>.</w:t>
      </w:r>
      <w:r>
        <w:rPr>
          <w:rFonts w:hint="eastAsia" w:ascii="Times New Roman" w:hAnsi="Times New Roman" w:eastAsia="仿宋_GB2312"/>
          <w:sz w:val="32"/>
          <w:szCs w:val="32"/>
        </w:rPr>
        <w:t>幼儿</w:t>
      </w:r>
      <w:r>
        <w:rPr>
          <w:rFonts w:ascii="Times New Roman" w:hAnsi="Times New Roman" w:eastAsia="仿宋_GB2312"/>
          <w:sz w:val="32"/>
          <w:szCs w:val="32"/>
        </w:rPr>
        <w:t>德育的家校共育研究</w:t>
      </w:r>
    </w:p>
    <w:p>
      <w:pPr>
        <w:spacing w:line="12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18</w:t>
      </w:r>
      <w:r>
        <w:rPr>
          <w:rFonts w:ascii="Times New Roman" w:hAnsi="Times New Roman" w:eastAsia="仿宋_GB2312"/>
          <w:sz w:val="32"/>
          <w:szCs w:val="32"/>
        </w:rPr>
        <w:t>.德育的</w:t>
      </w:r>
      <w:r>
        <w:rPr>
          <w:rFonts w:hint="eastAsia" w:ascii="Times New Roman" w:hAnsi="Times New Roman" w:eastAsia="仿宋_GB2312"/>
          <w:sz w:val="32"/>
          <w:szCs w:val="32"/>
        </w:rPr>
        <w:t>幼小</w:t>
      </w:r>
      <w:r>
        <w:rPr>
          <w:rFonts w:ascii="Times New Roman" w:hAnsi="Times New Roman" w:eastAsia="仿宋_GB2312"/>
          <w:sz w:val="32"/>
          <w:szCs w:val="32"/>
        </w:rPr>
        <w:t>衔接</w:t>
      </w:r>
      <w:r>
        <w:rPr>
          <w:rFonts w:hint="eastAsia" w:ascii="Times New Roman" w:hAnsi="Times New Roman" w:eastAsia="仿宋_GB2312"/>
          <w:sz w:val="32"/>
          <w:szCs w:val="32"/>
        </w:rPr>
        <w:t>研究</w:t>
      </w:r>
    </w:p>
    <w:p>
      <w:pPr>
        <w:spacing w:line="120" w:lineRule="auto"/>
        <w:ind w:firstLine="640" w:firstLineChars="200"/>
        <w:rPr>
          <w:rFonts w:ascii="Times New Roman" w:hAnsi="Times New Roman" w:eastAsia="仿宋_GB2312"/>
          <w:sz w:val="32"/>
          <w:szCs w:val="32"/>
        </w:rPr>
      </w:pPr>
    </w:p>
    <w:p>
      <w:pPr>
        <w:spacing w:line="120" w:lineRule="auto"/>
        <w:ind w:firstLine="640" w:firstLineChars="200"/>
        <w:rPr>
          <w:rFonts w:ascii="Times New Roman" w:hAnsi="Times New Roman" w:eastAsia="仿宋_GB2312"/>
          <w:sz w:val="32"/>
          <w:szCs w:val="32"/>
        </w:rPr>
      </w:pPr>
    </w:p>
    <w:p>
      <w:pPr>
        <w:spacing w:line="120" w:lineRule="auto"/>
        <w:ind w:firstLine="640" w:firstLineChars="200"/>
        <w:rPr>
          <w:rFonts w:ascii="Times New Roman" w:hAnsi="Times New Roman" w:eastAsia="仿宋_GB2312"/>
          <w:sz w:val="32"/>
          <w:szCs w:val="32"/>
        </w:rPr>
      </w:pPr>
    </w:p>
    <w:p>
      <w:pPr>
        <w:spacing w:line="120" w:lineRule="auto"/>
        <w:ind w:firstLine="640" w:firstLineChars="200"/>
        <w:rPr>
          <w:rFonts w:ascii="Times New Roman" w:hAnsi="Times New Roman" w:eastAsia="仿宋_GB2312"/>
          <w:sz w:val="32"/>
          <w:szCs w:val="32"/>
        </w:rPr>
      </w:pPr>
    </w:p>
    <w:p>
      <w:pPr>
        <w:spacing w:line="120" w:lineRule="auto"/>
        <w:ind w:firstLine="640" w:firstLineChars="200"/>
        <w:rPr>
          <w:rFonts w:ascii="Times New Roman" w:hAnsi="Times New Roman" w:eastAsia="仿宋_GB2312"/>
          <w:sz w:val="32"/>
          <w:szCs w:val="32"/>
        </w:rPr>
      </w:pPr>
    </w:p>
    <w:p>
      <w:pPr>
        <w:spacing w:line="120" w:lineRule="auto"/>
        <w:ind w:firstLine="640" w:firstLineChars="200"/>
        <w:rPr>
          <w:rFonts w:ascii="Times New Roman" w:hAnsi="Times New Roman" w:eastAsia="仿宋_GB2312"/>
          <w:sz w:val="32"/>
          <w:szCs w:val="32"/>
        </w:rPr>
      </w:pPr>
    </w:p>
    <w:p>
      <w:pPr>
        <w:spacing w:line="120" w:lineRule="auto"/>
        <w:ind w:firstLine="640" w:firstLineChars="200"/>
        <w:rPr>
          <w:rFonts w:ascii="Times New Roman" w:hAnsi="Times New Roman" w:eastAsia="仿宋_GB2312"/>
          <w:sz w:val="32"/>
          <w:szCs w:val="32"/>
        </w:rPr>
      </w:pPr>
    </w:p>
    <w:p>
      <w:pPr>
        <w:spacing w:line="120" w:lineRule="auto"/>
        <w:ind w:firstLine="640" w:firstLineChars="200"/>
        <w:rPr>
          <w:rFonts w:ascii="Times New Roman" w:hAnsi="Times New Roman" w:eastAsia="仿宋_GB2312"/>
          <w:sz w:val="32"/>
          <w:szCs w:val="32"/>
        </w:rPr>
      </w:pPr>
    </w:p>
    <w:p>
      <w:pPr>
        <w:spacing w:line="500" w:lineRule="exact"/>
        <w:rPr>
          <w:rFonts w:ascii="仿宋_GB2312" w:hAnsi="宋体" w:eastAsia="仿宋_GB2312"/>
          <w:b/>
          <w:bCs/>
          <w:color w:val="000000"/>
          <w:sz w:val="24"/>
        </w:rPr>
      </w:pPr>
      <w:r>
        <w:rPr>
          <w:rFonts w:hint="eastAsia" w:ascii="仿宋_GB2312" w:hAnsi="仿宋" w:eastAsia="仿宋_GB2312" w:cs="Arial"/>
          <w:kern w:val="0"/>
          <w:sz w:val="30"/>
          <w:szCs w:val="30"/>
        </w:rPr>
        <w:t xml:space="preserve">附件2 </w:t>
      </w:r>
    </w:p>
    <w:p>
      <w:pPr>
        <w:jc w:val="center"/>
      </w:pPr>
    </w:p>
    <w:tbl>
      <w:tblPr>
        <w:tblStyle w:val="17"/>
        <w:tblW w:w="872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75"/>
        <w:gridCol w:w="1170"/>
        <w:gridCol w:w="2914"/>
        <w:gridCol w:w="1602"/>
        <w:gridCol w:w="15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jc w:val="center"/>
        </w:trPr>
        <w:tc>
          <w:tcPr>
            <w:tcW w:w="1475" w:type="dxa"/>
            <w:tcBorders>
              <w:top w:val="single" w:color="auto" w:sz="8" w:space="0"/>
              <w:left w:val="single" w:color="auto" w:sz="8" w:space="0"/>
              <w:bottom w:val="single" w:color="auto" w:sz="4" w:space="0"/>
            </w:tcBorders>
            <w:vAlign w:val="center"/>
          </w:tcPr>
          <w:p>
            <w:pPr>
              <w:jc w:val="center"/>
              <w:rPr>
                <w:sz w:val="24"/>
              </w:rPr>
            </w:pPr>
            <w:bookmarkStart w:id="0" w:name="_Hlk16519959"/>
            <w:r>
              <w:rPr>
                <w:rFonts w:hint="eastAsia"/>
                <w:sz w:val="24"/>
              </w:rPr>
              <w:t>课题登记号</w:t>
            </w:r>
          </w:p>
        </w:tc>
        <w:tc>
          <w:tcPr>
            <w:tcW w:w="1170" w:type="dxa"/>
            <w:tcBorders>
              <w:top w:val="single" w:color="auto" w:sz="8" w:space="0"/>
              <w:bottom w:val="single" w:color="auto" w:sz="4" w:space="0"/>
              <w:right w:val="single" w:color="auto" w:sz="8" w:space="0"/>
            </w:tcBorders>
            <w:vAlign w:val="center"/>
          </w:tcPr>
          <w:p>
            <w:pPr>
              <w:rPr>
                <w:sz w:val="24"/>
              </w:rPr>
            </w:pPr>
          </w:p>
        </w:tc>
        <w:tc>
          <w:tcPr>
            <w:tcW w:w="2914" w:type="dxa"/>
            <w:tcBorders>
              <w:top w:val="nil"/>
              <w:left w:val="single" w:color="auto" w:sz="8" w:space="0"/>
              <w:bottom w:val="nil"/>
              <w:right w:val="single" w:color="auto" w:sz="8" w:space="0"/>
            </w:tcBorders>
          </w:tcPr>
          <w:p>
            <w:pPr>
              <w:rPr>
                <w:sz w:val="24"/>
              </w:rPr>
            </w:pPr>
          </w:p>
        </w:tc>
        <w:tc>
          <w:tcPr>
            <w:tcW w:w="1602" w:type="dxa"/>
            <w:tcBorders>
              <w:top w:val="single" w:color="auto" w:sz="8" w:space="0"/>
              <w:left w:val="single" w:color="auto" w:sz="8" w:space="0"/>
              <w:bottom w:val="single" w:color="auto" w:sz="8" w:space="0"/>
              <w:right w:val="single" w:color="auto" w:sz="8" w:space="0"/>
            </w:tcBorders>
            <w:vAlign w:val="center"/>
          </w:tcPr>
          <w:p>
            <w:pPr>
              <w:jc w:val="center"/>
              <w:rPr>
                <w:sz w:val="24"/>
              </w:rPr>
            </w:pPr>
            <w:r>
              <w:rPr>
                <w:rFonts w:hint="eastAsia"/>
                <w:sz w:val="24"/>
              </w:rPr>
              <w:t>指南选题</w:t>
            </w:r>
            <w:r>
              <w:rPr>
                <w:rFonts w:hint="eastAsia" w:ascii="仿宋_GB2312" w:eastAsia="仿宋_GB2312"/>
                <w:sz w:val="24"/>
              </w:rPr>
              <w:t>□</w:t>
            </w:r>
          </w:p>
        </w:tc>
        <w:tc>
          <w:tcPr>
            <w:tcW w:w="1560" w:type="dxa"/>
            <w:tcBorders>
              <w:top w:val="single" w:color="auto" w:sz="8" w:space="0"/>
              <w:left w:val="single" w:color="auto" w:sz="8" w:space="0"/>
              <w:bottom w:val="single" w:color="auto" w:sz="8" w:space="0"/>
              <w:right w:val="single" w:color="auto" w:sz="8" w:space="0"/>
            </w:tcBorders>
            <w:vAlign w:val="center"/>
          </w:tcPr>
          <w:p>
            <w:pPr>
              <w:jc w:val="center"/>
              <w:rPr>
                <w:sz w:val="24"/>
              </w:rPr>
            </w:pPr>
            <w:r>
              <w:rPr>
                <w:rFonts w:hint="eastAsia"/>
                <w:sz w:val="24"/>
              </w:rPr>
              <w:t>自选题目</w:t>
            </w:r>
            <w:r>
              <w:rPr>
                <w:rFonts w:hint="eastAsia" w:ascii="仿宋_GB2312" w:eastAsia="仿宋_GB2312"/>
                <w:sz w:val="24"/>
              </w:rPr>
              <w:t>□</w:t>
            </w:r>
          </w:p>
        </w:tc>
      </w:tr>
      <w:bookmarkEnd w:id="0"/>
    </w:tbl>
    <w:p>
      <w:pPr>
        <w:jc w:val="center"/>
      </w:pPr>
    </w:p>
    <w:p>
      <w:pPr>
        <w:jc w:val="center"/>
      </w:pPr>
    </w:p>
    <w:p>
      <w:pPr>
        <w:jc w:val="center"/>
      </w:pPr>
    </w:p>
    <w:p>
      <w:pPr>
        <w:jc w:val="center"/>
      </w:pPr>
    </w:p>
    <w:p>
      <w:pPr>
        <w:jc w:val="center"/>
      </w:pPr>
    </w:p>
    <w:p>
      <w:pPr>
        <w:ind w:right="187" w:rightChars="89"/>
        <w:jc w:val="center"/>
        <w:rPr>
          <w:rFonts w:eastAsia="黑体"/>
          <w:sz w:val="72"/>
        </w:rPr>
      </w:pPr>
      <w:r>
        <w:rPr>
          <w:rFonts w:hint="eastAsia" w:eastAsia="黑体"/>
          <w:sz w:val="72"/>
        </w:rPr>
        <w:t>上海学校德育德尚系列项目</w:t>
      </w:r>
    </w:p>
    <w:p>
      <w:pPr>
        <w:jc w:val="center"/>
        <w:rPr>
          <w:rFonts w:eastAsia="黑体"/>
          <w:sz w:val="72"/>
        </w:rPr>
      </w:pPr>
      <w:r>
        <w:rPr>
          <w:rFonts w:hint="eastAsia" w:eastAsia="黑体"/>
          <w:sz w:val="72"/>
        </w:rPr>
        <w:t>课题申请书</w:t>
      </w:r>
    </w:p>
    <w:p>
      <w:pPr>
        <w:jc w:val="center"/>
        <w:rPr>
          <w:rFonts w:ascii="黑体" w:hAnsi="黑体" w:eastAsia="黑体"/>
          <w:sz w:val="48"/>
        </w:rPr>
      </w:pPr>
      <w:r>
        <w:rPr>
          <w:rFonts w:hint="eastAsia" w:ascii="黑体" w:hAnsi="黑体" w:eastAsia="黑体"/>
          <w:sz w:val="48"/>
        </w:rPr>
        <w:t>（幼儿德育专项）</w:t>
      </w:r>
    </w:p>
    <w:p>
      <w:pPr>
        <w:jc w:val="center"/>
        <w:rPr>
          <w:rFonts w:eastAsia="仿宋_GB2312"/>
          <w:sz w:val="32"/>
        </w:rPr>
      </w:pPr>
    </w:p>
    <w:p>
      <w:pPr>
        <w:jc w:val="center"/>
        <w:rPr>
          <w:rFonts w:eastAsia="仿宋_GB2312"/>
          <w:sz w:val="32"/>
        </w:rPr>
      </w:pPr>
    </w:p>
    <w:p>
      <w:pPr>
        <w:rPr>
          <w:rFonts w:eastAsia="黑体"/>
        </w:rPr>
      </w:pPr>
    </w:p>
    <w:p>
      <w:pPr>
        <w:spacing w:after="156"/>
        <w:ind w:firstLine="640" w:firstLineChars="200"/>
        <w:rPr>
          <w:rFonts w:ascii="华文楷体" w:hAnsi="华文楷体" w:eastAsia="华文楷体"/>
          <w:b/>
          <w:bCs/>
          <w:color w:val="333333"/>
          <w:sz w:val="32"/>
          <w:szCs w:val="32"/>
          <w:u w:val="single"/>
        </w:rPr>
      </w:pPr>
      <w:r>
        <w:rPr>
          <w:rFonts w:hint="eastAsia" w:eastAsia="仿宋_GB2312"/>
          <w:sz w:val="32"/>
        </w:rPr>
        <w:t>课题名称</w:t>
      </w:r>
      <w:r>
        <w:rPr>
          <w:rFonts w:hint="eastAsia" w:eastAsia="仿宋_GB2312"/>
          <w:sz w:val="32"/>
          <w:u w:val="single"/>
        </w:rPr>
        <w:t xml:space="preserve">                                      </w:t>
      </w:r>
    </w:p>
    <w:p>
      <w:pPr>
        <w:spacing w:after="156"/>
        <w:ind w:firstLine="640" w:firstLineChars="200"/>
        <w:rPr>
          <w:rFonts w:eastAsia="仿宋_GB2312"/>
          <w:sz w:val="32"/>
          <w:u w:val="single"/>
        </w:rPr>
      </w:pPr>
      <w:r>
        <w:rPr>
          <w:rFonts w:hint="eastAsia" w:eastAsia="仿宋_GB2312"/>
          <w:sz w:val="32"/>
        </w:rPr>
        <w:t>课题申请人</w:t>
      </w:r>
      <w:r>
        <w:rPr>
          <w:rFonts w:eastAsia="仿宋_GB2312"/>
          <w:sz w:val="32"/>
          <w:u w:val="single"/>
        </w:rPr>
        <w:t xml:space="preserve">                                    </w:t>
      </w:r>
    </w:p>
    <w:p>
      <w:pPr>
        <w:spacing w:after="156"/>
        <w:ind w:firstLine="640" w:firstLineChars="200"/>
        <w:rPr>
          <w:rFonts w:eastAsia="仿宋_GB2312"/>
          <w:sz w:val="32"/>
          <w:u w:val="single"/>
        </w:rPr>
      </w:pPr>
      <w:r>
        <w:rPr>
          <w:rFonts w:hint="eastAsia" w:eastAsia="仿宋_GB2312"/>
          <w:sz w:val="32"/>
        </w:rPr>
        <w:t>申请人所在单位</w:t>
      </w:r>
      <w:r>
        <w:rPr>
          <w:rFonts w:eastAsia="仿宋_GB2312"/>
          <w:sz w:val="32"/>
          <w:u w:val="single"/>
        </w:rPr>
        <w:t xml:space="preserve"> </w:t>
      </w:r>
      <w:r>
        <w:rPr>
          <w:rFonts w:hint="eastAsia" w:eastAsia="仿宋_GB2312"/>
          <w:sz w:val="32"/>
          <w:u w:val="single"/>
        </w:rPr>
        <w:t xml:space="preserve">                               </w:t>
      </w:r>
    </w:p>
    <w:p>
      <w:pPr>
        <w:spacing w:after="156"/>
        <w:ind w:firstLine="640" w:firstLineChars="200"/>
        <w:rPr>
          <w:rFonts w:eastAsia="仿宋_GB2312"/>
          <w:sz w:val="32"/>
        </w:rPr>
      </w:pPr>
      <w:r>
        <w:rPr>
          <w:rFonts w:hint="eastAsia" w:eastAsia="仿宋_GB2312"/>
          <w:sz w:val="32"/>
        </w:rPr>
        <w:t>填表日期</w:t>
      </w:r>
      <w:r>
        <w:rPr>
          <w:rFonts w:hint="eastAsia" w:eastAsia="仿宋_GB2312"/>
          <w:sz w:val="32"/>
          <w:u w:val="single"/>
        </w:rPr>
        <w:t xml:space="preserve">                                      </w:t>
      </w:r>
    </w:p>
    <w:p>
      <w:pPr>
        <w:jc w:val="center"/>
        <w:rPr>
          <w:rFonts w:eastAsia="仿宋_GB2312"/>
          <w:sz w:val="32"/>
        </w:rPr>
      </w:pPr>
    </w:p>
    <w:p>
      <w:pPr>
        <w:jc w:val="center"/>
        <w:rPr>
          <w:rFonts w:eastAsia="仿宋_GB2312"/>
          <w:sz w:val="32"/>
        </w:rPr>
      </w:pPr>
    </w:p>
    <w:p>
      <w:pPr>
        <w:jc w:val="center"/>
        <w:rPr>
          <w:rFonts w:eastAsia="仿宋_GB2312"/>
          <w:sz w:val="32"/>
        </w:rPr>
      </w:pPr>
    </w:p>
    <w:p>
      <w:pPr>
        <w:spacing w:line="360" w:lineRule="auto"/>
      </w:pPr>
    </w:p>
    <w:p>
      <w:pPr>
        <w:jc w:val="center"/>
        <w:rPr>
          <w:rFonts w:ascii="仿宋_GB2312" w:hAnsi="黑体" w:eastAsia="仿宋_GB2312"/>
          <w:bCs/>
          <w:sz w:val="30"/>
          <w:szCs w:val="30"/>
        </w:rPr>
      </w:pPr>
      <w:r>
        <w:rPr>
          <w:rFonts w:hint="eastAsia" w:ascii="仿宋_GB2312" w:hAnsi="黑体" w:eastAsia="仿宋_GB2312"/>
          <w:bCs/>
          <w:sz w:val="30"/>
          <w:szCs w:val="30"/>
        </w:rPr>
        <w:t>上海市学生德育发展中心</w:t>
      </w:r>
    </w:p>
    <w:p>
      <w:pPr>
        <w:jc w:val="center"/>
        <w:rPr>
          <w:rFonts w:ascii="仿宋_GB2312" w:hAnsi="黑体" w:eastAsia="仿宋_GB2312"/>
          <w:bCs/>
          <w:sz w:val="30"/>
          <w:szCs w:val="30"/>
        </w:rPr>
      </w:pPr>
      <w:r>
        <w:rPr>
          <w:rFonts w:hint="eastAsia" w:ascii="仿宋_GB2312" w:hAnsi="黑体" w:eastAsia="仿宋_GB2312"/>
          <w:bCs/>
          <w:sz w:val="30"/>
          <w:szCs w:val="30"/>
        </w:rPr>
        <w:t>2024年5月</w:t>
      </w:r>
    </w:p>
    <w:p>
      <w:pPr>
        <w:spacing w:before="120"/>
        <w:rPr>
          <w:rFonts w:ascii="黑体" w:hAnsi="宋体" w:eastAsia="黑体"/>
          <w:sz w:val="30"/>
        </w:rPr>
      </w:pPr>
      <w:r>
        <w:rPr>
          <w:rFonts w:hint="eastAsia" w:ascii="黑体" w:hAnsi="宋体" w:eastAsia="黑体"/>
          <w:sz w:val="30"/>
        </w:rPr>
        <w:t>申请人的承诺：</w:t>
      </w:r>
    </w:p>
    <w:p>
      <w:pPr>
        <w:spacing w:line="480" w:lineRule="exact"/>
        <w:ind w:firstLine="570"/>
        <w:rPr>
          <w:rFonts w:ascii="仿宋_GB2312" w:eastAsia="仿宋_GB2312"/>
          <w:sz w:val="28"/>
          <w:szCs w:val="28"/>
        </w:rPr>
      </w:pPr>
      <w:r>
        <w:rPr>
          <w:rFonts w:hint="eastAsia" w:ascii="仿宋_GB2312" w:eastAsia="仿宋_GB2312"/>
          <w:sz w:val="28"/>
          <w:szCs w:val="28"/>
        </w:rPr>
        <w:t>我承诺对本人填写的各项内容的真实性负责，保证没有知识产权争议。如果获准立项，我承诺以本表为有约束力的协议，遵守课题管理的有关规定，认真开展研究工作，取得预期研究成果。上海市学生德育发展中心有权使用本表所有数据和资料。</w:t>
      </w:r>
    </w:p>
    <w:p>
      <w:pPr>
        <w:spacing w:line="420" w:lineRule="exact"/>
        <w:ind w:firstLine="564"/>
        <w:rPr>
          <w:rFonts w:ascii="仿宋_GB2312" w:hAnsi="宋体" w:eastAsia="仿宋_GB2312"/>
          <w:sz w:val="30"/>
        </w:rPr>
      </w:pPr>
    </w:p>
    <w:p>
      <w:pPr>
        <w:spacing w:line="420" w:lineRule="exact"/>
        <w:ind w:right="1800" w:firstLine="4644"/>
        <w:jc w:val="center"/>
        <w:rPr>
          <w:rFonts w:ascii="仿宋_GB2312" w:hAnsi="宋体" w:eastAsia="仿宋_GB2312"/>
          <w:sz w:val="30"/>
        </w:rPr>
      </w:pPr>
      <w:r>
        <w:rPr>
          <w:rFonts w:hint="eastAsia" w:ascii="仿宋_GB2312" w:hAnsi="宋体" w:eastAsia="仿宋_GB2312"/>
          <w:sz w:val="30"/>
        </w:rPr>
        <w:t>申请人（签章）：</w:t>
      </w:r>
    </w:p>
    <w:p>
      <w:pPr>
        <w:spacing w:line="420" w:lineRule="exact"/>
        <w:ind w:right="1800" w:firstLine="4644"/>
        <w:jc w:val="center"/>
        <w:rPr>
          <w:rFonts w:ascii="仿宋_GB2312" w:hAnsi="宋体" w:eastAsia="仿宋_GB2312"/>
          <w:sz w:val="30"/>
        </w:rPr>
      </w:pPr>
    </w:p>
    <w:p>
      <w:pPr>
        <w:wordWrap w:val="0"/>
        <w:spacing w:line="420" w:lineRule="exact"/>
        <w:ind w:right="495"/>
        <w:jc w:val="right"/>
        <w:rPr>
          <w:rFonts w:ascii="仿宋_GB2312" w:hAnsi="宋体" w:eastAsia="仿宋_GB2312"/>
          <w:sz w:val="30"/>
        </w:rPr>
      </w:pPr>
      <w:r>
        <w:rPr>
          <w:rFonts w:hint="eastAsia" w:ascii="仿宋_GB2312" w:hAnsi="宋体" w:eastAsia="仿宋_GB2312"/>
          <w:sz w:val="30"/>
        </w:rPr>
        <w:t>年  月  日</w:t>
      </w:r>
    </w:p>
    <w:p>
      <w:pPr>
        <w:spacing w:line="420" w:lineRule="exact"/>
        <w:ind w:right="495"/>
        <w:jc w:val="right"/>
        <w:rPr>
          <w:rFonts w:ascii="仿宋_GB2312" w:hAnsi="宋体" w:eastAsia="仿宋_GB2312"/>
          <w:sz w:val="30"/>
        </w:rPr>
      </w:pPr>
    </w:p>
    <w:p>
      <w:pPr>
        <w:spacing w:line="420" w:lineRule="exact"/>
        <w:jc w:val="center"/>
        <w:rPr>
          <w:rFonts w:ascii="黑体" w:eastAsia="黑体"/>
          <w:sz w:val="32"/>
          <w:szCs w:val="32"/>
        </w:rPr>
      </w:pPr>
      <w:r>
        <w:rPr>
          <w:rFonts w:hint="eastAsia" w:ascii="黑体" w:eastAsia="黑体"/>
          <w:sz w:val="32"/>
          <w:szCs w:val="32"/>
        </w:rPr>
        <w:t>填  写  说  明</w:t>
      </w:r>
    </w:p>
    <w:p>
      <w:pPr>
        <w:spacing w:line="480" w:lineRule="exact"/>
        <w:ind w:firstLine="560" w:firstLineChars="200"/>
        <w:rPr>
          <w:rFonts w:ascii="仿宋_GB2312" w:eastAsia="仿宋_GB2312"/>
          <w:sz w:val="28"/>
          <w:szCs w:val="28"/>
        </w:rPr>
      </w:pPr>
    </w:p>
    <w:p>
      <w:pPr>
        <w:spacing w:line="480" w:lineRule="exact"/>
        <w:ind w:firstLine="560" w:firstLineChars="200"/>
        <w:rPr>
          <w:rFonts w:ascii="仿宋_GB2312" w:eastAsia="仿宋_GB2312"/>
          <w:sz w:val="28"/>
          <w:szCs w:val="28"/>
        </w:rPr>
      </w:pPr>
      <w:r>
        <w:rPr>
          <w:rFonts w:hint="eastAsia" w:ascii="仿宋_GB2312" w:eastAsia="仿宋_GB2312"/>
          <w:sz w:val="28"/>
          <w:szCs w:val="28"/>
        </w:rPr>
        <w:t>一、《课题申请书》封面上方“课题登记号”框申请人不填，其他栏目请用中文填写</w:t>
      </w:r>
      <w:r>
        <w:rPr>
          <w:rFonts w:hint="eastAsia" w:ascii="仿宋_GB2312" w:eastAsia="仿宋_GB2312"/>
          <w:sz w:val="28"/>
        </w:rPr>
        <w:t>，</w:t>
      </w:r>
      <w:r>
        <w:rPr>
          <w:rFonts w:hint="eastAsia" w:ascii="仿宋_GB2312" w:eastAsia="仿宋_GB2312"/>
          <w:sz w:val="28"/>
          <w:szCs w:val="28"/>
        </w:rPr>
        <w:t>栏目不够时可另加页。</w:t>
      </w:r>
    </w:p>
    <w:p>
      <w:pPr>
        <w:spacing w:line="480" w:lineRule="exact"/>
        <w:ind w:firstLine="570"/>
        <w:rPr>
          <w:rFonts w:ascii="仿宋_GB2312" w:eastAsia="仿宋_GB2312"/>
          <w:sz w:val="28"/>
          <w:szCs w:val="28"/>
        </w:rPr>
      </w:pPr>
      <w:r>
        <w:rPr>
          <w:rFonts w:hint="eastAsia" w:ascii="仿宋_GB2312" w:eastAsia="仿宋_GB2312"/>
          <w:sz w:val="28"/>
          <w:szCs w:val="28"/>
        </w:rPr>
        <w:t>二、若申报指南选题，申请人须在封面上方“指南选题”框内打“√”；若申报自选题目，则须在封面上方“自选题目”框内打“√”。</w:t>
      </w:r>
    </w:p>
    <w:p>
      <w:pPr>
        <w:spacing w:line="480" w:lineRule="exact"/>
        <w:ind w:firstLine="570"/>
        <w:rPr>
          <w:rFonts w:ascii="仿宋_GB2312" w:eastAsia="仿宋_GB2312"/>
          <w:sz w:val="28"/>
          <w:szCs w:val="28"/>
        </w:rPr>
      </w:pPr>
      <w:r>
        <w:rPr>
          <w:rFonts w:hint="eastAsia" w:ascii="仿宋_GB2312" w:eastAsia="仿宋_GB2312"/>
          <w:sz w:val="28"/>
          <w:szCs w:val="28"/>
        </w:rPr>
        <w:t>三、课题名称表述应科学、严谨、规范、简明，准确反映研究内容，一般不加副标题。</w:t>
      </w:r>
    </w:p>
    <w:p>
      <w:pPr>
        <w:spacing w:line="480" w:lineRule="exact"/>
        <w:ind w:firstLine="560" w:firstLineChars="200"/>
        <w:rPr>
          <w:rFonts w:ascii="仿宋_GB2312" w:eastAsia="仿宋_GB2312"/>
          <w:sz w:val="28"/>
          <w:szCs w:val="28"/>
        </w:rPr>
      </w:pPr>
      <w:r>
        <w:rPr>
          <w:rFonts w:hint="eastAsia" w:ascii="仿宋_GB2312" w:eastAsia="仿宋_GB2312"/>
          <w:sz w:val="28"/>
        </w:rPr>
        <w:t>四、《数据表》的填写</w:t>
      </w:r>
      <w:r>
        <w:rPr>
          <w:rFonts w:hint="eastAsia" w:ascii="仿宋_GB2312" w:eastAsia="仿宋_GB2312"/>
          <w:sz w:val="28"/>
          <w:szCs w:val="28"/>
        </w:rPr>
        <w:t>应准确。工作单位须按单位和部门公章填写全称；通讯地址须填写详细，不能以单位名称代替；参加者必须填写真正参加本课题研究工作的人员，不含课题申请人，不包括科研管理、财务管理、后勤服务等人员。</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五、《课题申请书</w:t>
      </w:r>
      <w:r>
        <w:rPr>
          <w:rFonts w:ascii="Times New Roman" w:hAnsi="Times New Roman" w:eastAsia="仿宋_GB2312"/>
          <w:sz w:val="28"/>
          <w:szCs w:val="28"/>
        </w:rPr>
        <w:t>》一式6份，统一用A3纸双面印制、中缝装订。电子版材料请发送至</w:t>
      </w:r>
      <w:r>
        <w:fldChar w:fldCharType="begin"/>
      </w:r>
      <w:r>
        <w:instrText xml:space="preserve"> HYPERLINK "mailto:deshangketi@126.com" </w:instrText>
      </w:r>
      <w:r>
        <w:fldChar w:fldCharType="separate"/>
      </w:r>
      <w:r>
        <w:rPr>
          <w:rFonts w:ascii="Times New Roman" w:hAnsi="Times New Roman" w:eastAsia="仿宋_GB2312"/>
          <w:sz w:val="28"/>
          <w:szCs w:val="28"/>
        </w:rPr>
        <w:t>deshangketi@126.com</w:t>
      </w:r>
      <w:r>
        <w:rPr>
          <w:rFonts w:ascii="Times New Roman" w:hAnsi="Times New Roman" w:eastAsia="仿宋_GB2312"/>
          <w:sz w:val="28"/>
          <w:szCs w:val="28"/>
        </w:rPr>
        <w:fldChar w:fldCharType="end"/>
      </w:r>
      <w:r>
        <w:rPr>
          <w:rFonts w:ascii="Times New Roman" w:hAnsi="Times New Roman" w:eastAsia="仿宋_GB2312"/>
          <w:sz w:val="28"/>
          <w:szCs w:val="28"/>
        </w:rPr>
        <w:t>。</w:t>
      </w:r>
    </w:p>
    <w:p>
      <w:pPr>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六、填写过程中若有其它不明事项，请来电来函联系。联系人：朱仲敏，64163011。通讯地址：徐汇区茶陵北路21号1号楼108室；邮编：200032。</w:t>
      </w:r>
    </w:p>
    <w:p>
      <w:pPr>
        <w:spacing w:line="480" w:lineRule="exact"/>
        <w:ind w:firstLine="560" w:firstLineChars="200"/>
        <w:rPr>
          <w:rFonts w:ascii="仿宋_GB2312" w:eastAsia="仿宋_GB2312"/>
          <w:sz w:val="28"/>
          <w:szCs w:val="28"/>
        </w:rPr>
      </w:pPr>
    </w:p>
    <w:p>
      <w:pPr>
        <w:spacing w:line="480" w:lineRule="exact"/>
        <w:ind w:firstLine="560" w:firstLineChars="200"/>
        <w:rPr>
          <w:rFonts w:ascii="仿宋_GB2312" w:eastAsia="仿宋_GB2312"/>
          <w:sz w:val="28"/>
          <w:szCs w:val="28"/>
        </w:rPr>
      </w:pPr>
    </w:p>
    <w:p>
      <w:pPr>
        <w:spacing w:line="480" w:lineRule="exact"/>
        <w:ind w:firstLine="560" w:firstLineChars="200"/>
        <w:rPr>
          <w:rFonts w:ascii="仿宋_GB2312" w:eastAsia="仿宋_GB2312"/>
          <w:sz w:val="28"/>
          <w:szCs w:val="28"/>
        </w:rPr>
      </w:pPr>
    </w:p>
    <w:p>
      <w:pPr>
        <w:spacing w:after="156" w:afterLines="50" w:line="420" w:lineRule="exact"/>
        <w:rPr>
          <w:rFonts w:ascii="Times New Roman" w:hAnsi="Times New Roman" w:eastAsia="黑体"/>
          <w:sz w:val="30"/>
          <w:szCs w:val="20"/>
        </w:rPr>
      </w:pPr>
      <w:r>
        <w:rPr>
          <w:rFonts w:hint="eastAsia" w:ascii="Times New Roman" w:hAnsi="Times New Roman" w:eastAsia="黑体"/>
          <w:sz w:val="30"/>
          <w:szCs w:val="20"/>
        </w:rPr>
        <w:t>一、数据表</w:t>
      </w:r>
    </w:p>
    <w:tbl>
      <w:tblPr>
        <w:tblStyle w:val="17"/>
        <w:tblW w:w="918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2"/>
        <w:gridCol w:w="239"/>
        <w:gridCol w:w="470"/>
        <w:gridCol w:w="709"/>
        <w:gridCol w:w="527"/>
        <w:gridCol w:w="465"/>
        <w:gridCol w:w="851"/>
        <w:gridCol w:w="1235"/>
        <w:gridCol w:w="748"/>
        <w:gridCol w:w="29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241" w:type="dxa"/>
            <w:gridSpan w:val="2"/>
            <w:noWrap/>
            <w:vAlign w:val="center"/>
          </w:tcPr>
          <w:p>
            <w:pPr>
              <w:ind w:leftChars="-50" w:right="-107" w:rightChars="-51" w:hanging="105" w:hangingChars="50"/>
              <w:jc w:val="center"/>
              <w:rPr>
                <w:b/>
                <w:bCs/>
              </w:rPr>
            </w:pPr>
            <w:r>
              <w:rPr>
                <w:rFonts w:hint="eastAsia"/>
                <w:b/>
                <w:bCs/>
              </w:rPr>
              <w:t>课题名称</w:t>
            </w:r>
          </w:p>
        </w:tc>
        <w:tc>
          <w:tcPr>
            <w:tcW w:w="7940" w:type="dxa"/>
            <w:gridSpan w:val="8"/>
            <w:noWrap/>
            <w:vAlign w:val="center"/>
          </w:tcPr>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241" w:type="dxa"/>
            <w:gridSpan w:val="2"/>
            <w:noWrap/>
            <w:vAlign w:val="center"/>
          </w:tcPr>
          <w:p>
            <w:pPr>
              <w:jc w:val="center"/>
              <w:rPr>
                <w:b/>
                <w:bCs/>
              </w:rPr>
            </w:pPr>
            <w:r>
              <w:rPr>
                <w:rFonts w:hint="eastAsia"/>
                <w:b/>
                <w:bCs/>
              </w:rPr>
              <w:t>申报人</w:t>
            </w:r>
          </w:p>
          <w:p>
            <w:pPr>
              <w:jc w:val="center"/>
              <w:rPr>
                <w:b/>
                <w:bCs/>
              </w:rPr>
            </w:pPr>
            <w:r>
              <w:rPr>
                <w:rFonts w:hint="eastAsia"/>
                <w:b/>
                <w:bCs/>
              </w:rPr>
              <w:t>姓名</w:t>
            </w:r>
          </w:p>
        </w:tc>
        <w:tc>
          <w:tcPr>
            <w:tcW w:w="1706" w:type="dxa"/>
            <w:gridSpan w:val="3"/>
            <w:noWrap/>
            <w:vAlign w:val="center"/>
          </w:tcPr>
          <w:p/>
        </w:tc>
        <w:tc>
          <w:tcPr>
            <w:tcW w:w="1316" w:type="dxa"/>
            <w:gridSpan w:val="2"/>
            <w:noWrap/>
            <w:vAlign w:val="center"/>
          </w:tcPr>
          <w:p>
            <w:pPr>
              <w:ind w:leftChars="-37" w:right="-107" w:rightChars="-51" w:hanging="78" w:hangingChars="37"/>
              <w:jc w:val="center"/>
              <w:rPr>
                <w:b/>
                <w:bCs/>
              </w:rPr>
            </w:pPr>
            <w:r>
              <w:rPr>
                <w:rFonts w:hint="eastAsia"/>
                <w:b/>
                <w:bCs/>
              </w:rPr>
              <w:t>性别/民族</w:t>
            </w:r>
          </w:p>
        </w:tc>
        <w:tc>
          <w:tcPr>
            <w:tcW w:w="1235" w:type="dxa"/>
            <w:noWrap/>
            <w:vAlign w:val="center"/>
          </w:tcPr>
          <w:p/>
        </w:tc>
        <w:tc>
          <w:tcPr>
            <w:tcW w:w="748" w:type="dxa"/>
            <w:vMerge w:val="restart"/>
            <w:noWrap/>
            <w:vAlign w:val="center"/>
          </w:tcPr>
          <w:p>
            <w:pPr>
              <w:jc w:val="center"/>
              <w:rPr>
                <w:b/>
                <w:bCs/>
              </w:rPr>
            </w:pPr>
            <w:r>
              <w:rPr>
                <w:rFonts w:hint="eastAsia"/>
                <w:b/>
                <w:bCs/>
              </w:rPr>
              <w:t>联系电话</w:t>
            </w:r>
          </w:p>
        </w:tc>
        <w:tc>
          <w:tcPr>
            <w:tcW w:w="2935" w:type="dxa"/>
            <w:noWrap/>
            <w:vAlign w:val="center"/>
          </w:tcPr>
          <w:p>
            <w:r>
              <w:rPr>
                <w:rFonts w:hint="eastAsia"/>
              </w:rPr>
              <w:t>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241" w:type="dxa"/>
            <w:gridSpan w:val="2"/>
            <w:noWrap/>
            <w:vAlign w:val="center"/>
          </w:tcPr>
          <w:p>
            <w:pPr>
              <w:jc w:val="center"/>
              <w:rPr>
                <w:b/>
                <w:bCs/>
              </w:rPr>
            </w:pPr>
            <w:r>
              <w:rPr>
                <w:rFonts w:hint="eastAsia"/>
                <w:b/>
                <w:bCs/>
              </w:rPr>
              <w:t>出生日期</w:t>
            </w:r>
          </w:p>
        </w:tc>
        <w:tc>
          <w:tcPr>
            <w:tcW w:w="1706" w:type="dxa"/>
            <w:gridSpan w:val="3"/>
            <w:noWrap/>
            <w:vAlign w:val="center"/>
          </w:tcPr>
          <w:p/>
        </w:tc>
        <w:tc>
          <w:tcPr>
            <w:tcW w:w="1316" w:type="dxa"/>
            <w:gridSpan w:val="2"/>
            <w:noWrap/>
            <w:vAlign w:val="center"/>
          </w:tcPr>
          <w:p>
            <w:pPr>
              <w:ind w:leftChars="-37" w:right="-107" w:rightChars="-51" w:hanging="78" w:hangingChars="37"/>
              <w:jc w:val="center"/>
              <w:rPr>
                <w:b/>
                <w:bCs/>
              </w:rPr>
            </w:pPr>
            <w:r>
              <w:rPr>
                <w:rFonts w:hint="eastAsia"/>
                <w:b/>
                <w:bCs/>
              </w:rPr>
              <w:t>籍贯</w:t>
            </w:r>
          </w:p>
        </w:tc>
        <w:tc>
          <w:tcPr>
            <w:tcW w:w="1235" w:type="dxa"/>
            <w:noWrap/>
            <w:vAlign w:val="center"/>
          </w:tcPr>
          <w:p/>
        </w:tc>
        <w:tc>
          <w:tcPr>
            <w:tcW w:w="748" w:type="dxa"/>
            <w:vMerge w:val="continue"/>
            <w:noWrap/>
            <w:vAlign w:val="center"/>
          </w:tcPr>
          <w:p>
            <w:pPr>
              <w:jc w:val="center"/>
              <w:rPr>
                <w:b/>
                <w:bCs/>
              </w:rPr>
            </w:pPr>
          </w:p>
        </w:tc>
        <w:tc>
          <w:tcPr>
            <w:tcW w:w="2935" w:type="dxa"/>
            <w:noWrap/>
            <w:vAlign w:val="center"/>
          </w:tcPr>
          <w:p>
            <w:r>
              <w:rPr>
                <w:rFonts w:hint="eastAsia"/>
              </w:rPr>
              <w:t>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241" w:type="dxa"/>
            <w:gridSpan w:val="2"/>
            <w:noWrap/>
            <w:vAlign w:val="center"/>
          </w:tcPr>
          <w:p>
            <w:pPr>
              <w:jc w:val="center"/>
              <w:rPr>
                <w:b/>
                <w:bCs/>
              </w:rPr>
            </w:pPr>
            <w:r>
              <w:rPr>
                <w:rFonts w:hint="eastAsia"/>
                <w:b/>
                <w:bCs/>
              </w:rPr>
              <w:t>工作单位</w:t>
            </w:r>
          </w:p>
          <w:p>
            <w:pPr>
              <w:jc w:val="center"/>
              <w:rPr>
                <w:b/>
                <w:bCs/>
              </w:rPr>
            </w:pPr>
            <w:r>
              <w:rPr>
                <w:rFonts w:hint="eastAsia"/>
                <w:b/>
                <w:bCs/>
              </w:rPr>
              <w:t>（全称）</w:t>
            </w:r>
          </w:p>
        </w:tc>
        <w:tc>
          <w:tcPr>
            <w:tcW w:w="1706" w:type="dxa"/>
            <w:gridSpan w:val="3"/>
            <w:noWrap/>
            <w:vAlign w:val="center"/>
          </w:tcPr>
          <w:p/>
        </w:tc>
        <w:tc>
          <w:tcPr>
            <w:tcW w:w="1316" w:type="dxa"/>
            <w:gridSpan w:val="2"/>
            <w:noWrap/>
            <w:vAlign w:val="center"/>
          </w:tcPr>
          <w:p>
            <w:pPr>
              <w:ind w:leftChars="-37" w:right="-107" w:rightChars="-51" w:hanging="78" w:hangingChars="37"/>
              <w:jc w:val="center"/>
              <w:rPr>
                <w:b/>
                <w:bCs/>
              </w:rPr>
            </w:pPr>
            <w:r>
              <w:rPr>
                <w:rFonts w:hint="eastAsia"/>
                <w:b/>
                <w:bCs/>
              </w:rPr>
              <w:t>行政职务</w:t>
            </w:r>
          </w:p>
        </w:tc>
        <w:tc>
          <w:tcPr>
            <w:tcW w:w="1235" w:type="dxa"/>
            <w:noWrap/>
            <w:vAlign w:val="center"/>
          </w:tcPr>
          <w:p/>
        </w:tc>
        <w:tc>
          <w:tcPr>
            <w:tcW w:w="748" w:type="dxa"/>
            <w:noWrap/>
            <w:vAlign w:val="center"/>
          </w:tcPr>
          <w:p>
            <w:pPr>
              <w:jc w:val="center"/>
              <w:rPr>
                <w:b/>
                <w:bCs/>
              </w:rPr>
            </w:pPr>
            <w:r>
              <w:rPr>
                <w:rFonts w:hint="eastAsia"/>
                <w:b/>
                <w:bCs/>
              </w:rPr>
              <w:t>职称</w:t>
            </w:r>
          </w:p>
        </w:tc>
        <w:tc>
          <w:tcPr>
            <w:tcW w:w="2935" w:type="dxa"/>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241" w:type="dxa"/>
            <w:gridSpan w:val="2"/>
            <w:noWrap/>
            <w:vAlign w:val="center"/>
          </w:tcPr>
          <w:p>
            <w:pPr>
              <w:jc w:val="center"/>
              <w:rPr>
                <w:b/>
                <w:bCs/>
              </w:rPr>
            </w:pPr>
            <w:r>
              <w:rPr>
                <w:rFonts w:hint="eastAsia"/>
                <w:b/>
                <w:bCs/>
              </w:rPr>
              <w:t>最高学历</w:t>
            </w:r>
          </w:p>
        </w:tc>
        <w:tc>
          <w:tcPr>
            <w:tcW w:w="1706" w:type="dxa"/>
            <w:gridSpan w:val="3"/>
            <w:noWrap/>
            <w:vAlign w:val="center"/>
          </w:tcPr>
          <w:p/>
        </w:tc>
        <w:tc>
          <w:tcPr>
            <w:tcW w:w="1316" w:type="dxa"/>
            <w:gridSpan w:val="2"/>
            <w:noWrap/>
            <w:vAlign w:val="center"/>
          </w:tcPr>
          <w:p>
            <w:pPr>
              <w:jc w:val="center"/>
              <w:rPr>
                <w:b/>
                <w:bCs/>
              </w:rPr>
            </w:pPr>
            <w:r>
              <w:rPr>
                <w:rFonts w:hint="eastAsia"/>
                <w:b/>
                <w:bCs/>
              </w:rPr>
              <w:t>最后学位</w:t>
            </w:r>
          </w:p>
        </w:tc>
        <w:tc>
          <w:tcPr>
            <w:tcW w:w="1235" w:type="dxa"/>
            <w:noWrap/>
            <w:vAlign w:val="center"/>
          </w:tcPr>
          <w:p/>
        </w:tc>
        <w:tc>
          <w:tcPr>
            <w:tcW w:w="748" w:type="dxa"/>
            <w:noWrap/>
            <w:vAlign w:val="center"/>
          </w:tcPr>
          <w:p>
            <w:pPr>
              <w:jc w:val="center"/>
              <w:rPr>
                <w:b/>
                <w:bCs/>
              </w:rPr>
            </w:pPr>
            <w:r>
              <w:rPr>
                <w:rFonts w:hint="eastAsia"/>
                <w:b/>
                <w:bCs/>
              </w:rPr>
              <w:t>研究专长</w:t>
            </w:r>
          </w:p>
        </w:tc>
        <w:tc>
          <w:tcPr>
            <w:tcW w:w="2935" w:type="dxa"/>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241" w:type="dxa"/>
            <w:gridSpan w:val="2"/>
            <w:noWrap/>
            <w:vAlign w:val="center"/>
          </w:tcPr>
          <w:p>
            <w:pPr>
              <w:jc w:val="center"/>
              <w:rPr>
                <w:b/>
                <w:bCs/>
                <w:spacing w:val="-6"/>
              </w:rPr>
            </w:pPr>
            <w:r>
              <w:rPr>
                <w:b/>
                <w:bCs/>
                <w:spacing w:val="-6"/>
              </w:rPr>
              <w:t>申报类别</w:t>
            </w:r>
          </w:p>
          <w:p>
            <w:pPr>
              <w:jc w:val="center"/>
              <w:rPr>
                <w:b/>
                <w:bCs/>
              </w:rPr>
            </w:pPr>
            <w:r>
              <w:rPr>
                <w:rFonts w:hint="eastAsia"/>
                <w:b/>
                <w:bCs/>
                <w:spacing w:val="-6"/>
              </w:rPr>
              <w:t xml:space="preserve">（ </w:t>
            </w:r>
            <w:r>
              <w:rPr>
                <w:b/>
                <w:bCs/>
                <w:spacing w:val="-6"/>
              </w:rPr>
              <w:t xml:space="preserve"> </w:t>
            </w:r>
            <w:r>
              <w:rPr>
                <w:rFonts w:hint="eastAsia"/>
                <w:b/>
                <w:bCs/>
                <w:spacing w:val="-6"/>
              </w:rPr>
              <w:t>）</w:t>
            </w:r>
          </w:p>
        </w:tc>
        <w:tc>
          <w:tcPr>
            <w:tcW w:w="7940" w:type="dxa"/>
            <w:gridSpan w:val="8"/>
            <w:noWrap/>
            <w:vAlign w:val="center"/>
          </w:tcPr>
          <w:p>
            <w:pPr>
              <w:ind w:firstLine="1470" w:firstLineChars="700"/>
            </w:pPr>
            <w:r>
              <w:rPr>
                <w:rFonts w:hint="eastAsia"/>
              </w:rPr>
              <w:t>A.重点;       B.基础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241" w:type="dxa"/>
            <w:gridSpan w:val="2"/>
            <w:noWrap/>
            <w:vAlign w:val="center"/>
          </w:tcPr>
          <w:p>
            <w:pPr>
              <w:ind w:right="71"/>
              <w:jc w:val="center"/>
              <w:rPr>
                <w:b/>
                <w:bCs/>
              </w:rPr>
            </w:pPr>
            <w:r>
              <w:rPr>
                <w:rFonts w:hint="eastAsia"/>
                <w:b/>
                <w:bCs/>
              </w:rPr>
              <w:t>电子邮箱</w:t>
            </w:r>
          </w:p>
        </w:tc>
        <w:tc>
          <w:tcPr>
            <w:tcW w:w="1706" w:type="dxa"/>
            <w:gridSpan w:val="3"/>
            <w:noWrap/>
            <w:vAlign w:val="center"/>
          </w:tcPr>
          <w:p>
            <w:pPr>
              <w:wordWrap w:val="0"/>
            </w:pPr>
          </w:p>
        </w:tc>
        <w:tc>
          <w:tcPr>
            <w:tcW w:w="1316" w:type="dxa"/>
            <w:gridSpan w:val="2"/>
            <w:noWrap/>
            <w:vAlign w:val="center"/>
          </w:tcPr>
          <w:p>
            <w:pPr>
              <w:ind w:left="1" w:leftChars="-51" w:hanging="108" w:hangingChars="51"/>
              <w:jc w:val="center"/>
              <w:rPr>
                <w:b/>
                <w:bCs/>
              </w:rPr>
            </w:pPr>
            <w:r>
              <w:rPr>
                <w:rFonts w:hint="eastAsia"/>
                <w:b/>
                <w:bCs/>
              </w:rPr>
              <w:t>通讯地址</w:t>
            </w:r>
          </w:p>
          <w:p>
            <w:pPr>
              <w:ind w:left="1" w:leftChars="-51" w:hanging="108" w:hangingChars="51"/>
              <w:jc w:val="center"/>
              <w:rPr>
                <w:b/>
                <w:bCs/>
              </w:rPr>
            </w:pPr>
            <w:r>
              <w:rPr>
                <w:rFonts w:hint="eastAsia"/>
                <w:b/>
                <w:bCs/>
              </w:rPr>
              <w:t>及邮编</w:t>
            </w:r>
          </w:p>
        </w:tc>
        <w:tc>
          <w:tcPr>
            <w:tcW w:w="4918" w:type="dxa"/>
            <w:gridSpan w:val="3"/>
            <w:noWrap/>
            <w:vAlign w:val="center"/>
          </w:tcPr>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9181" w:type="dxa"/>
            <w:gridSpan w:val="10"/>
            <w:noWrap/>
            <w:vAlign w:val="center"/>
          </w:tcPr>
          <w:p>
            <w:pPr>
              <w:jc w:val="center"/>
            </w:pPr>
            <w:r>
              <w:rPr>
                <w:rFonts w:hint="eastAsia"/>
                <w:b/>
                <w:bCs/>
              </w:rPr>
              <w:t>课题组主要成员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002" w:type="dxa"/>
            <w:noWrap/>
            <w:vAlign w:val="center"/>
          </w:tcPr>
          <w:p>
            <w:pPr>
              <w:jc w:val="center"/>
              <w:rPr>
                <w:b/>
                <w:bCs/>
              </w:rPr>
            </w:pPr>
            <w:r>
              <w:rPr>
                <w:rFonts w:hint="eastAsia"/>
                <w:b/>
                <w:bCs/>
              </w:rPr>
              <w:t>姓名</w:t>
            </w:r>
          </w:p>
        </w:tc>
        <w:tc>
          <w:tcPr>
            <w:tcW w:w="709" w:type="dxa"/>
            <w:gridSpan w:val="2"/>
            <w:noWrap/>
            <w:vAlign w:val="center"/>
          </w:tcPr>
          <w:p>
            <w:pPr>
              <w:ind w:right="-108"/>
              <w:rPr>
                <w:b/>
                <w:bCs/>
              </w:rPr>
            </w:pPr>
            <w:r>
              <w:rPr>
                <w:rFonts w:hint="eastAsia"/>
                <w:b/>
                <w:bCs/>
              </w:rPr>
              <w:t>性别</w:t>
            </w:r>
          </w:p>
        </w:tc>
        <w:tc>
          <w:tcPr>
            <w:tcW w:w="709" w:type="dxa"/>
            <w:noWrap/>
            <w:vAlign w:val="center"/>
          </w:tcPr>
          <w:p>
            <w:pPr>
              <w:ind w:left="1" w:leftChars="-51" w:hanging="108" w:hangingChars="51"/>
              <w:jc w:val="center"/>
              <w:rPr>
                <w:b/>
                <w:bCs/>
              </w:rPr>
            </w:pPr>
            <w:r>
              <w:rPr>
                <w:rFonts w:hint="eastAsia"/>
                <w:b/>
                <w:bCs/>
              </w:rPr>
              <w:t>年龄</w:t>
            </w:r>
          </w:p>
        </w:tc>
        <w:tc>
          <w:tcPr>
            <w:tcW w:w="992" w:type="dxa"/>
            <w:gridSpan w:val="2"/>
            <w:noWrap/>
            <w:vAlign w:val="center"/>
          </w:tcPr>
          <w:p>
            <w:pPr>
              <w:ind w:left="-109" w:leftChars="-52" w:right="-107" w:rightChars="-51"/>
              <w:jc w:val="center"/>
              <w:rPr>
                <w:b/>
                <w:bCs/>
              </w:rPr>
            </w:pPr>
            <w:r>
              <w:rPr>
                <w:b/>
                <w:bCs/>
              </w:rPr>
              <w:t>职称</w:t>
            </w:r>
          </w:p>
        </w:tc>
        <w:tc>
          <w:tcPr>
            <w:tcW w:w="851" w:type="dxa"/>
            <w:tcBorders>
              <w:right w:val="single" w:color="auto" w:sz="4" w:space="0"/>
            </w:tcBorders>
            <w:noWrap/>
            <w:vAlign w:val="center"/>
          </w:tcPr>
          <w:p>
            <w:pPr>
              <w:jc w:val="center"/>
              <w:rPr>
                <w:b/>
                <w:bCs/>
              </w:rPr>
            </w:pPr>
            <w:r>
              <w:rPr>
                <w:b/>
                <w:bCs/>
              </w:rPr>
              <w:t>职务</w:t>
            </w:r>
          </w:p>
        </w:tc>
        <w:tc>
          <w:tcPr>
            <w:tcW w:w="1983" w:type="dxa"/>
            <w:gridSpan w:val="2"/>
            <w:tcBorders>
              <w:left w:val="single" w:color="auto" w:sz="4" w:space="0"/>
            </w:tcBorders>
            <w:vAlign w:val="center"/>
          </w:tcPr>
          <w:p>
            <w:pPr>
              <w:jc w:val="center"/>
              <w:rPr>
                <w:b/>
                <w:bCs/>
              </w:rPr>
            </w:pPr>
            <w:r>
              <w:rPr>
                <w:rFonts w:hint="eastAsia"/>
                <w:b/>
                <w:bCs/>
              </w:rPr>
              <w:t>研究专长</w:t>
            </w:r>
          </w:p>
        </w:tc>
        <w:tc>
          <w:tcPr>
            <w:tcW w:w="2935" w:type="dxa"/>
            <w:noWrap/>
            <w:vAlign w:val="center"/>
          </w:tcPr>
          <w:p>
            <w:pPr>
              <w:jc w:val="center"/>
              <w:rPr>
                <w:b/>
                <w:bCs/>
              </w:rPr>
            </w:pPr>
            <w:r>
              <w:rPr>
                <w:rFonts w:hint="eastAsia"/>
                <w:b/>
                <w:bCs/>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9181" w:type="dxa"/>
            <w:gridSpan w:val="10"/>
            <w:noWrap/>
            <w:vAlign w:val="center"/>
          </w:tcPr>
          <w:p>
            <w:r>
              <w:rPr>
                <w:rFonts w:hint="eastAsia" w:eastAsia="楷体_GB2312"/>
                <w:sz w:val="24"/>
              </w:rPr>
              <w:t>注：课题组主要成员按预期研究贡献顺序填写，将作为立项证明的依据。</w:t>
            </w:r>
          </w:p>
        </w:tc>
      </w:tr>
    </w:tbl>
    <w:p>
      <w:pPr>
        <w:spacing w:before="156" w:beforeLines="50" w:line="480" w:lineRule="auto"/>
        <w:rPr>
          <w:rFonts w:eastAsia="黑体"/>
          <w:sz w:val="30"/>
        </w:rPr>
      </w:pPr>
      <w:r>
        <w:rPr>
          <w:rFonts w:hint="eastAsia" w:eastAsia="黑体"/>
          <w:sz w:val="30"/>
        </w:rPr>
        <w:t>二、申请人和主要参加者近期取得的与本课题有关的研究成果</w:t>
      </w:r>
    </w:p>
    <w:tbl>
      <w:tblPr>
        <w:tblStyle w:val="17"/>
        <w:tblW w:w="9177"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82"/>
        <w:gridCol w:w="1134"/>
        <w:gridCol w:w="1134"/>
        <w:gridCol w:w="1985"/>
        <w:gridCol w:w="18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trPr>
        <w:tc>
          <w:tcPr>
            <w:tcW w:w="3082" w:type="dxa"/>
          </w:tcPr>
          <w:p>
            <w:pPr>
              <w:spacing w:before="156" w:after="156"/>
              <w:ind w:right="71"/>
              <w:jc w:val="center"/>
              <w:rPr>
                <w:b/>
                <w:bCs/>
              </w:rPr>
            </w:pPr>
            <w:r>
              <w:rPr>
                <w:rFonts w:hint="eastAsia"/>
                <w:b/>
                <w:bCs/>
              </w:rPr>
              <w:t>成果名称</w:t>
            </w:r>
          </w:p>
        </w:tc>
        <w:tc>
          <w:tcPr>
            <w:tcW w:w="1134" w:type="dxa"/>
          </w:tcPr>
          <w:p>
            <w:pPr>
              <w:spacing w:before="156" w:after="156"/>
              <w:jc w:val="center"/>
              <w:rPr>
                <w:b/>
                <w:bCs/>
              </w:rPr>
            </w:pPr>
            <w:r>
              <w:rPr>
                <w:rFonts w:hint="eastAsia"/>
                <w:b/>
                <w:bCs/>
              </w:rPr>
              <w:t>著作者</w:t>
            </w:r>
          </w:p>
        </w:tc>
        <w:tc>
          <w:tcPr>
            <w:tcW w:w="1134" w:type="dxa"/>
          </w:tcPr>
          <w:p>
            <w:pPr>
              <w:spacing w:before="156" w:after="156"/>
              <w:ind w:right="-3"/>
              <w:jc w:val="center"/>
              <w:rPr>
                <w:b/>
                <w:bCs/>
              </w:rPr>
            </w:pPr>
            <w:r>
              <w:rPr>
                <w:rFonts w:hint="eastAsia"/>
                <w:b/>
                <w:bCs/>
              </w:rPr>
              <w:t>成果形式</w:t>
            </w:r>
          </w:p>
        </w:tc>
        <w:tc>
          <w:tcPr>
            <w:tcW w:w="1985" w:type="dxa"/>
          </w:tcPr>
          <w:p>
            <w:pPr>
              <w:spacing w:before="156" w:after="156"/>
              <w:ind w:right="-36"/>
              <w:jc w:val="center"/>
              <w:rPr>
                <w:b/>
                <w:bCs/>
              </w:rPr>
            </w:pPr>
            <w:r>
              <w:rPr>
                <w:rFonts w:hint="eastAsia"/>
                <w:b/>
                <w:bCs/>
              </w:rPr>
              <w:t>发表刊物或出版社</w:t>
            </w:r>
          </w:p>
        </w:tc>
        <w:tc>
          <w:tcPr>
            <w:tcW w:w="1842" w:type="dxa"/>
          </w:tcPr>
          <w:p>
            <w:pPr>
              <w:spacing w:before="156" w:after="156"/>
              <w:ind w:right="71"/>
              <w:jc w:val="center"/>
              <w:rPr>
                <w:b/>
                <w:bCs/>
              </w:rPr>
            </w:pPr>
            <w:r>
              <w:rPr>
                <w:rFonts w:hint="eastAsia"/>
                <w:b/>
                <w:bCs/>
              </w:rPr>
              <w:t>发表或出版时间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rPr>
                <w:rFonts w:ascii="宋体" w:hAnsi="宋体"/>
                <w:color w:val="000000"/>
                <w:szCs w:val="21"/>
              </w:rPr>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rPr>
                <w:rFonts w:ascii="宋体" w:hAnsi="宋体"/>
                <w:color w:val="000000"/>
                <w:szCs w:val="21"/>
              </w:rPr>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trPr>
        <w:tc>
          <w:tcPr>
            <w:tcW w:w="3082" w:type="dxa"/>
          </w:tcPr>
          <w:p>
            <w:pPr>
              <w:ind w:right="71"/>
              <w:jc w:val="left"/>
              <w:rPr>
                <w:rFonts w:ascii="宋体" w:hAnsi="宋体"/>
                <w:color w:val="000000"/>
                <w:szCs w:val="21"/>
              </w:rPr>
            </w:pPr>
          </w:p>
        </w:tc>
        <w:tc>
          <w:tcPr>
            <w:tcW w:w="1134" w:type="dxa"/>
          </w:tcPr>
          <w:p>
            <w:pPr>
              <w:ind w:right="71"/>
              <w:jc w:val="left"/>
            </w:pPr>
          </w:p>
        </w:tc>
        <w:tc>
          <w:tcPr>
            <w:tcW w:w="1134" w:type="dxa"/>
          </w:tcPr>
          <w:p>
            <w:pPr>
              <w:ind w:right="71"/>
              <w:jc w:val="left"/>
            </w:pPr>
          </w:p>
        </w:tc>
        <w:tc>
          <w:tcPr>
            <w:tcW w:w="1985" w:type="dxa"/>
          </w:tcPr>
          <w:p>
            <w:pPr>
              <w:ind w:right="71"/>
              <w:jc w:val="left"/>
              <w:rPr>
                <w:rFonts w:ascii="宋体" w:hAnsi="宋体"/>
                <w:color w:val="000000"/>
                <w:szCs w:val="21"/>
              </w:rPr>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trPr>
        <w:tc>
          <w:tcPr>
            <w:tcW w:w="3082" w:type="dxa"/>
          </w:tcPr>
          <w:p>
            <w:pPr>
              <w:ind w:right="71"/>
              <w:jc w:val="left"/>
              <w:rPr>
                <w:rFonts w:ascii="宋体" w:hAnsi="宋体"/>
                <w:color w:val="000000"/>
                <w:szCs w:val="21"/>
              </w:rPr>
            </w:pPr>
          </w:p>
        </w:tc>
        <w:tc>
          <w:tcPr>
            <w:tcW w:w="1134" w:type="dxa"/>
          </w:tcPr>
          <w:p>
            <w:pPr>
              <w:ind w:right="71"/>
              <w:jc w:val="left"/>
            </w:pPr>
          </w:p>
        </w:tc>
        <w:tc>
          <w:tcPr>
            <w:tcW w:w="1134" w:type="dxa"/>
          </w:tcPr>
          <w:p>
            <w:pPr>
              <w:ind w:right="71"/>
              <w:jc w:val="left"/>
            </w:pPr>
          </w:p>
        </w:tc>
        <w:tc>
          <w:tcPr>
            <w:tcW w:w="1985" w:type="dxa"/>
          </w:tcPr>
          <w:p>
            <w:pPr>
              <w:ind w:right="71"/>
              <w:jc w:val="left"/>
              <w:rPr>
                <w:rFonts w:ascii="宋体" w:hAnsi="宋体"/>
                <w:color w:val="000000"/>
                <w:szCs w:val="21"/>
              </w:rPr>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trPr>
        <w:tc>
          <w:tcPr>
            <w:tcW w:w="3082" w:type="dxa"/>
          </w:tcPr>
          <w:p>
            <w:pPr>
              <w:ind w:right="71"/>
              <w:jc w:val="left"/>
              <w:rPr>
                <w:rFonts w:ascii="宋体" w:hAnsi="宋体"/>
                <w:color w:val="000000"/>
                <w:szCs w:val="21"/>
              </w:rPr>
            </w:pPr>
          </w:p>
        </w:tc>
        <w:tc>
          <w:tcPr>
            <w:tcW w:w="1134" w:type="dxa"/>
          </w:tcPr>
          <w:p>
            <w:pPr>
              <w:ind w:right="71"/>
              <w:jc w:val="left"/>
            </w:pPr>
          </w:p>
        </w:tc>
        <w:tc>
          <w:tcPr>
            <w:tcW w:w="1134" w:type="dxa"/>
          </w:tcPr>
          <w:p>
            <w:pPr>
              <w:ind w:right="71"/>
              <w:jc w:val="left"/>
            </w:pPr>
          </w:p>
        </w:tc>
        <w:tc>
          <w:tcPr>
            <w:tcW w:w="1985" w:type="dxa"/>
          </w:tcPr>
          <w:p>
            <w:pPr>
              <w:ind w:right="71"/>
              <w:jc w:val="left"/>
              <w:rPr>
                <w:rFonts w:ascii="宋体" w:hAnsi="宋体"/>
                <w:color w:val="000000"/>
                <w:szCs w:val="21"/>
              </w:rPr>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trPr>
        <w:tc>
          <w:tcPr>
            <w:tcW w:w="3082" w:type="dxa"/>
          </w:tcPr>
          <w:p>
            <w:pPr>
              <w:ind w:right="71"/>
              <w:jc w:val="left"/>
              <w:rPr>
                <w:rFonts w:ascii="宋体" w:hAnsi="宋体"/>
                <w:color w:val="000000"/>
                <w:szCs w:val="21"/>
              </w:rPr>
            </w:pPr>
          </w:p>
        </w:tc>
        <w:tc>
          <w:tcPr>
            <w:tcW w:w="1134" w:type="dxa"/>
          </w:tcPr>
          <w:p>
            <w:pPr>
              <w:ind w:right="71"/>
              <w:jc w:val="left"/>
            </w:pPr>
          </w:p>
        </w:tc>
        <w:tc>
          <w:tcPr>
            <w:tcW w:w="1134" w:type="dxa"/>
          </w:tcPr>
          <w:p>
            <w:pPr>
              <w:ind w:right="71"/>
              <w:jc w:val="left"/>
            </w:pPr>
          </w:p>
        </w:tc>
        <w:tc>
          <w:tcPr>
            <w:tcW w:w="1985" w:type="dxa"/>
          </w:tcPr>
          <w:p>
            <w:pPr>
              <w:ind w:right="71"/>
              <w:jc w:val="left"/>
              <w:rPr>
                <w:rFonts w:ascii="宋体" w:hAnsi="宋体"/>
                <w:color w:val="000000"/>
                <w:szCs w:val="21"/>
              </w:rPr>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pPr>
          </w:p>
        </w:tc>
        <w:tc>
          <w:tcPr>
            <w:tcW w:w="1842" w:type="dxa"/>
          </w:tcPr>
          <w:p>
            <w:pPr>
              <w:ind w:right="71"/>
              <w:jc w:val="left"/>
            </w:pPr>
          </w:p>
        </w:tc>
      </w:tr>
    </w:tbl>
    <w:p>
      <w:pPr>
        <w:spacing w:line="480" w:lineRule="auto"/>
      </w:pPr>
      <w:r>
        <w:rPr>
          <w:rFonts w:hint="eastAsia" w:eastAsia="黑体"/>
          <w:sz w:val="30"/>
        </w:rPr>
        <w:t>三、申请人正在承担的其他研究课题</w:t>
      </w:r>
    </w:p>
    <w:tbl>
      <w:tblPr>
        <w:tblStyle w:val="17"/>
        <w:tblW w:w="9177"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60"/>
        <w:gridCol w:w="1050"/>
        <w:gridCol w:w="1155"/>
        <w:gridCol w:w="36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trPr>
        <w:tc>
          <w:tcPr>
            <w:tcW w:w="3360" w:type="dxa"/>
          </w:tcPr>
          <w:p>
            <w:pPr>
              <w:spacing w:before="156" w:after="156"/>
              <w:ind w:right="71"/>
              <w:jc w:val="center"/>
              <w:rPr>
                <w:b/>
                <w:bCs/>
              </w:rPr>
            </w:pPr>
            <w:r>
              <w:rPr>
                <w:rFonts w:hint="eastAsia"/>
                <w:b/>
                <w:bCs/>
              </w:rPr>
              <w:t>课题名称</w:t>
            </w:r>
          </w:p>
        </w:tc>
        <w:tc>
          <w:tcPr>
            <w:tcW w:w="1050" w:type="dxa"/>
          </w:tcPr>
          <w:p>
            <w:pPr>
              <w:spacing w:before="156" w:after="156"/>
              <w:ind w:right="-108" w:hanging="108"/>
              <w:jc w:val="center"/>
              <w:rPr>
                <w:b/>
                <w:bCs/>
              </w:rPr>
            </w:pPr>
            <w:r>
              <w:rPr>
                <w:rFonts w:hint="eastAsia"/>
                <w:b/>
                <w:bCs/>
              </w:rPr>
              <w:t>课题类别</w:t>
            </w:r>
          </w:p>
        </w:tc>
        <w:tc>
          <w:tcPr>
            <w:tcW w:w="1155" w:type="dxa"/>
          </w:tcPr>
          <w:p>
            <w:pPr>
              <w:spacing w:before="156" w:after="156"/>
              <w:jc w:val="center"/>
              <w:rPr>
                <w:b/>
                <w:bCs/>
              </w:rPr>
            </w:pPr>
            <w:r>
              <w:rPr>
                <w:rFonts w:hint="eastAsia"/>
                <w:b/>
                <w:bCs/>
              </w:rPr>
              <w:t>立项时间</w:t>
            </w:r>
          </w:p>
        </w:tc>
        <w:tc>
          <w:tcPr>
            <w:tcW w:w="3612" w:type="dxa"/>
          </w:tcPr>
          <w:p>
            <w:pPr>
              <w:spacing w:before="156" w:after="156"/>
              <w:ind w:right="71"/>
              <w:jc w:val="center"/>
              <w:rPr>
                <w:b/>
                <w:bCs/>
              </w:rPr>
            </w:pPr>
            <w:r>
              <w:rPr>
                <w:rFonts w:hint="eastAsia"/>
                <w:b/>
                <w:bCs/>
              </w:rPr>
              <w:t>批准单位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trPr>
        <w:tc>
          <w:tcPr>
            <w:tcW w:w="3360" w:type="dxa"/>
          </w:tcPr>
          <w:p>
            <w:pPr>
              <w:ind w:right="71"/>
              <w:jc w:val="left"/>
            </w:pPr>
          </w:p>
        </w:tc>
        <w:tc>
          <w:tcPr>
            <w:tcW w:w="1050" w:type="dxa"/>
          </w:tcPr>
          <w:p>
            <w:pPr>
              <w:ind w:right="71"/>
              <w:jc w:val="left"/>
            </w:pPr>
          </w:p>
        </w:tc>
        <w:tc>
          <w:tcPr>
            <w:tcW w:w="1155" w:type="dxa"/>
          </w:tcPr>
          <w:p>
            <w:pPr>
              <w:ind w:right="71"/>
              <w:jc w:val="left"/>
            </w:pPr>
          </w:p>
        </w:tc>
        <w:tc>
          <w:tcPr>
            <w:tcW w:w="361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trPr>
        <w:tc>
          <w:tcPr>
            <w:tcW w:w="3360" w:type="dxa"/>
          </w:tcPr>
          <w:p>
            <w:pPr>
              <w:ind w:right="71"/>
              <w:jc w:val="left"/>
            </w:pPr>
          </w:p>
        </w:tc>
        <w:tc>
          <w:tcPr>
            <w:tcW w:w="1050" w:type="dxa"/>
          </w:tcPr>
          <w:p>
            <w:pPr>
              <w:ind w:right="71"/>
              <w:jc w:val="left"/>
            </w:pPr>
          </w:p>
        </w:tc>
        <w:tc>
          <w:tcPr>
            <w:tcW w:w="1155" w:type="dxa"/>
          </w:tcPr>
          <w:p>
            <w:pPr>
              <w:ind w:right="71"/>
              <w:jc w:val="left"/>
            </w:pPr>
          </w:p>
        </w:tc>
        <w:tc>
          <w:tcPr>
            <w:tcW w:w="361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trPr>
        <w:tc>
          <w:tcPr>
            <w:tcW w:w="3360" w:type="dxa"/>
          </w:tcPr>
          <w:p>
            <w:pPr>
              <w:ind w:right="71"/>
              <w:jc w:val="left"/>
            </w:pPr>
          </w:p>
        </w:tc>
        <w:tc>
          <w:tcPr>
            <w:tcW w:w="1050" w:type="dxa"/>
          </w:tcPr>
          <w:p>
            <w:pPr>
              <w:ind w:right="71"/>
              <w:jc w:val="left"/>
            </w:pPr>
          </w:p>
        </w:tc>
        <w:tc>
          <w:tcPr>
            <w:tcW w:w="1155" w:type="dxa"/>
          </w:tcPr>
          <w:p>
            <w:pPr>
              <w:ind w:right="71"/>
              <w:jc w:val="left"/>
            </w:pPr>
          </w:p>
        </w:tc>
        <w:tc>
          <w:tcPr>
            <w:tcW w:w="361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trPr>
        <w:tc>
          <w:tcPr>
            <w:tcW w:w="3360" w:type="dxa"/>
          </w:tcPr>
          <w:p>
            <w:pPr>
              <w:ind w:right="71"/>
              <w:jc w:val="left"/>
            </w:pPr>
          </w:p>
        </w:tc>
        <w:tc>
          <w:tcPr>
            <w:tcW w:w="1050" w:type="dxa"/>
          </w:tcPr>
          <w:p>
            <w:pPr>
              <w:ind w:right="71"/>
              <w:jc w:val="left"/>
            </w:pPr>
          </w:p>
        </w:tc>
        <w:tc>
          <w:tcPr>
            <w:tcW w:w="1155" w:type="dxa"/>
          </w:tcPr>
          <w:p>
            <w:pPr>
              <w:ind w:right="71"/>
              <w:jc w:val="left"/>
            </w:pPr>
          </w:p>
        </w:tc>
        <w:tc>
          <w:tcPr>
            <w:tcW w:w="3612" w:type="dxa"/>
          </w:tcPr>
          <w:p>
            <w:pPr>
              <w:ind w:right="71"/>
              <w:jc w:val="left"/>
            </w:pPr>
          </w:p>
        </w:tc>
      </w:tr>
    </w:tbl>
    <w:p>
      <w:pPr>
        <w:spacing w:line="480" w:lineRule="auto"/>
        <w:ind w:firstLine="210"/>
        <w:rPr>
          <w:rFonts w:eastAsia="黑体"/>
          <w:sz w:val="30"/>
        </w:rPr>
      </w:pPr>
    </w:p>
    <w:p>
      <w:pPr>
        <w:spacing w:line="540" w:lineRule="exact"/>
        <w:rPr>
          <w:rFonts w:ascii="宋体"/>
          <w:color w:val="000000"/>
          <w:kern w:val="0"/>
          <w:sz w:val="20"/>
        </w:rPr>
      </w:pPr>
      <w:r>
        <w:rPr>
          <w:rFonts w:hint="eastAsia" w:ascii="仿宋_GB2312" w:hAnsi="宋体" w:eastAsia="黑体"/>
          <w:sz w:val="32"/>
        </w:rPr>
        <w:t>四、课题论证设计</w:t>
      </w:r>
    </w:p>
    <w:tbl>
      <w:tblPr>
        <w:tblStyle w:val="17"/>
        <w:tblpPr w:leftFromText="180" w:rightFromText="180" w:vertAnchor="text" w:horzAnchor="margin" w:tblpXSpec="center" w:tblpY="2"/>
        <w:tblW w:w="889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89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6" w:hRule="atLeast"/>
        </w:trPr>
        <w:tc>
          <w:tcPr>
            <w:tcW w:w="8897" w:type="dxa"/>
            <w:noWrap/>
            <w:vAlign w:val="center"/>
          </w:tcPr>
          <w:p>
            <w:pPr>
              <w:ind w:right="71"/>
              <w:jc w:val="left"/>
            </w:pPr>
            <w:r>
              <w:rPr>
                <w:rFonts w:hint="eastAsia"/>
                <w:b/>
              </w:rPr>
              <w:t>内容：</w:t>
            </w:r>
            <w:r>
              <w:rPr>
                <w:rFonts w:hint="eastAsia"/>
              </w:rPr>
              <w:t>1</w:t>
            </w:r>
            <w:r>
              <w:t>.</w:t>
            </w:r>
            <w:r>
              <w:rPr>
                <w:rFonts w:hint="eastAsia"/>
              </w:rPr>
              <w:t>选题依据（国内外研究的现状；本课题相对于已有研究的独到学术价值和应用价值等）；2.研究内容（研究对象、总体框架、重点难点、主要目标等）；3.思路方法（研究的基本思路、具体研究方法、研究计划及其可行性等）；4.创新之处（在学术思想、学术观点、研究方法等方面的特色和创新）；5.参考文献（60</w:t>
            </w:r>
            <w:r>
              <w:t>00</w:t>
            </w:r>
            <w:r>
              <w:rPr>
                <w:rFonts w:hint="eastAsia"/>
              </w:rPr>
              <w:t>字内）。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476" w:hRule="atLeast"/>
        </w:trPr>
        <w:tc>
          <w:tcPr>
            <w:tcW w:w="8897" w:type="dxa"/>
            <w:noWrap/>
          </w:tcPr>
          <w:p>
            <w:pPr>
              <w:spacing w:line="460" w:lineRule="exact"/>
              <w:rPr>
                <w:rFonts w:ascii="宋体" w:hAnsi="宋体"/>
                <w:sz w:val="24"/>
              </w:rPr>
            </w:pPr>
            <w:r>
              <w:rPr>
                <w:rFonts w:ascii="宋体" w:hAnsi="宋体"/>
                <w:sz w:val="24"/>
              </w:rPr>
              <w:tab/>
            </w: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tabs>
                <w:tab w:val="left" w:pos="1305"/>
              </w:tabs>
              <w:spacing w:line="360" w:lineRule="auto"/>
              <w:rPr>
                <w:rFonts w:ascii="宋体" w:hAnsi="宋体"/>
                <w:sz w:val="24"/>
              </w:rPr>
            </w:pPr>
          </w:p>
        </w:tc>
      </w:tr>
    </w:tbl>
    <w:p>
      <w:pPr>
        <w:jc w:val="left"/>
        <w:rPr>
          <w:rFonts w:eastAsia="黑体"/>
          <w:sz w:val="30"/>
        </w:rPr>
      </w:pPr>
      <w:r>
        <w:rPr>
          <w:rFonts w:hint="eastAsia" w:eastAsia="黑体"/>
          <w:sz w:val="30"/>
        </w:rPr>
        <w:t>五、预期研究成果</w:t>
      </w:r>
    </w:p>
    <w:tbl>
      <w:tblPr>
        <w:tblStyle w:val="17"/>
        <w:tblW w:w="90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6"/>
        <w:gridCol w:w="676"/>
        <w:gridCol w:w="1092"/>
        <w:gridCol w:w="1148"/>
        <w:gridCol w:w="1911"/>
        <w:gridCol w:w="951"/>
        <w:gridCol w:w="1417"/>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atLeast"/>
        </w:trPr>
        <w:tc>
          <w:tcPr>
            <w:tcW w:w="426" w:type="dxa"/>
            <w:vMerge w:val="restart"/>
            <w:vAlign w:val="center"/>
          </w:tcPr>
          <w:p>
            <w:pPr>
              <w:spacing w:line="400" w:lineRule="exact"/>
              <w:jc w:val="center"/>
              <w:rPr>
                <w:rFonts w:ascii="宋体"/>
              </w:rPr>
            </w:pPr>
            <w:r>
              <w:rPr>
                <w:rFonts w:hint="eastAsia" w:ascii="宋体" w:hAnsi="宋体"/>
              </w:rPr>
              <w:t>主</w:t>
            </w:r>
          </w:p>
          <w:p>
            <w:pPr>
              <w:spacing w:line="400" w:lineRule="exact"/>
              <w:jc w:val="center"/>
              <w:rPr>
                <w:rFonts w:ascii="宋体"/>
              </w:rPr>
            </w:pPr>
            <w:r>
              <w:rPr>
                <w:rFonts w:hint="eastAsia" w:ascii="宋体" w:hAnsi="宋体"/>
              </w:rPr>
              <w:t>要</w:t>
            </w:r>
          </w:p>
          <w:p>
            <w:pPr>
              <w:spacing w:line="400" w:lineRule="exact"/>
              <w:jc w:val="center"/>
              <w:rPr>
                <w:rFonts w:ascii="宋体"/>
              </w:rPr>
            </w:pPr>
            <w:r>
              <w:rPr>
                <w:rFonts w:hint="eastAsia" w:ascii="宋体" w:hAnsi="宋体"/>
              </w:rPr>
              <w:t>阶</w:t>
            </w:r>
          </w:p>
          <w:p>
            <w:pPr>
              <w:spacing w:line="400" w:lineRule="exact"/>
              <w:jc w:val="center"/>
              <w:rPr>
                <w:rFonts w:ascii="宋体"/>
              </w:rPr>
            </w:pPr>
            <w:r>
              <w:rPr>
                <w:rFonts w:hint="eastAsia" w:ascii="宋体" w:hAnsi="宋体"/>
              </w:rPr>
              <w:t>段</w:t>
            </w:r>
          </w:p>
          <w:p>
            <w:pPr>
              <w:spacing w:line="400" w:lineRule="exact"/>
              <w:jc w:val="center"/>
              <w:rPr>
                <w:rFonts w:ascii="宋体"/>
              </w:rPr>
            </w:pPr>
            <w:r>
              <w:rPr>
                <w:rFonts w:hint="eastAsia" w:ascii="宋体" w:hAnsi="宋体"/>
              </w:rPr>
              <w:t>性</w:t>
            </w:r>
          </w:p>
          <w:p>
            <w:pPr>
              <w:spacing w:line="400" w:lineRule="exact"/>
              <w:jc w:val="center"/>
              <w:rPr>
                <w:rFonts w:ascii="宋体"/>
              </w:rPr>
            </w:pPr>
            <w:r>
              <w:rPr>
                <w:rFonts w:hint="eastAsia" w:ascii="宋体" w:hAnsi="宋体"/>
              </w:rPr>
              <w:t>成</w:t>
            </w:r>
          </w:p>
          <w:p>
            <w:pPr>
              <w:spacing w:line="400" w:lineRule="exact"/>
              <w:jc w:val="center"/>
              <w:rPr>
                <w:rFonts w:ascii="宋体"/>
              </w:rPr>
            </w:pPr>
            <w:r>
              <w:rPr>
                <w:rFonts w:hint="eastAsia" w:ascii="宋体" w:hAnsi="宋体"/>
              </w:rPr>
              <w:t>果</w:t>
            </w:r>
          </w:p>
        </w:tc>
        <w:tc>
          <w:tcPr>
            <w:tcW w:w="676" w:type="dxa"/>
            <w:vAlign w:val="center"/>
          </w:tcPr>
          <w:p>
            <w:pPr>
              <w:jc w:val="center"/>
              <w:rPr>
                <w:rFonts w:ascii="宋体"/>
              </w:rPr>
            </w:pPr>
            <w:r>
              <w:rPr>
                <w:rFonts w:hint="eastAsia" w:ascii="宋体" w:hAnsi="宋体"/>
              </w:rPr>
              <w:t>序号</w:t>
            </w:r>
          </w:p>
        </w:tc>
        <w:tc>
          <w:tcPr>
            <w:tcW w:w="2240" w:type="dxa"/>
            <w:gridSpan w:val="2"/>
            <w:vAlign w:val="center"/>
          </w:tcPr>
          <w:p>
            <w:pPr>
              <w:jc w:val="center"/>
              <w:rPr>
                <w:rFonts w:ascii="宋体" w:hAnsi="宋体"/>
              </w:rPr>
            </w:pPr>
            <w:r>
              <w:rPr>
                <w:rFonts w:hint="eastAsia" w:ascii="宋体" w:hAnsi="宋体"/>
              </w:rPr>
              <w:t>研究阶段</w:t>
            </w:r>
          </w:p>
          <w:p>
            <w:pPr>
              <w:jc w:val="center"/>
              <w:rPr>
                <w:rFonts w:ascii="宋体"/>
              </w:rPr>
            </w:pPr>
            <w:r>
              <w:rPr>
                <w:rFonts w:hint="eastAsia" w:ascii="宋体" w:hAnsi="宋体"/>
              </w:rPr>
              <w:t>（起止时间）</w:t>
            </w:r>
          </w:p>
        </w:tc>
        <w:tc>
          <w:tcPr>
            <w:tcW w:w="2862" w:type="dxa"/>
            <w:gridSpan w:val="2"/>
            <w:vAlign w:val="center"/>
          </w:tcPr>
          <w:p>
            <w:pPr>
              <w:jc w:val="center"/>
              <w:rPr>
                <w:rFonts w:ascii="宋体"/>
              </w:rPr>
            </w:pPr>
            <w:r>
              <w:rPr>
                <w:rFonts w:hint="eastAsia" w:ascii="宋体" w:hAnsi="宋体"/>
              </w:rPr>
              <w:t>阶段成果名称</w:t>
            </w:r>
          </w:p>
        </w:tc>
        <w:tc>
          <w:tcPr>
            <w:tcW w:w="1417" w:type="dxa"/>
            <w:vAlign w:val="center"/>
          </w:tcPr>
          <w:p>
            <w:pPr>
              <w:jc w:val="center"/>
              <w:rPr>
                <w:rFonts w:ascii="宋体"/>
              </w:rPr>
            </w:pPr>
            <w:r>
              <w:rPr>
                <w:rFonts w:hint="eastAsia" w:ascii="宋体" w:hAnsi="宋体"/>
              </w:rPr>
              <w:t>成果形式</w:t>
            </w:r>
          </w:p>
        </w:tc>
        <w:tc>
          <w:tcPr>
            <w:tcW w:w="1418" w:type="dxa"/>
            <w:vAlign w:val="center"/>
          </w:tcPr>
          <w:p>
            <w:pPr>
              <w:jc w:val="center"/>
              <w:rPr>
                <w:rFonts w:ascii="宋体"/>
              </w:rPr>
            </w:pPr>
            <w:r>
              <w:rPr>
                <w:rFonts w:hint="eastAsia" w:ascii="宋体" w:hAnsi="宋体"/>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atLeast"/>
        </w:trPr>
        <w:tc>
          <w:tcPr>
            <w:tcW w:w="426" w:type="dxa"/>
            <w:vMerge w:val="continue"/>
            <w:vAlign w:val="center"/>
          </w:tcPr>
          <w:p>
            <w:pPr>
              <w:jc w:val="center"/>
              <w:rPr>
                <w:rFonts w:ascii="宋体"/>
              </w:rPr>
            </w:pPr>
          </w:p>
        </w:tc>
        <w:tc>
          <w:tcPr>
            <w:tcW w:w="676" w:type="dxa"/>
            <w:vAlign w:val="center"/>
          </w:tcPr>
          <w:p>
            <w:pPr>
              <w:rPr>
                <w:rFonts w:ascii="宋体"/>
              </w:rPr>
            </w:pPr>
          </w:p>
        </w:tc>
        <w:tc>
          <w:tcPr>
            <w:tcW w:w="2240" w:type="dxa"/>
            <w:gridSpan w:val="2"/>
            <w:vAlign w:val="center"/>
          </w:tcPr>
          <w:p>
            <w:pPr>
              <w:rPr>
                <w:rFonts w:ascii="宋体"/>
              </w:rPr>
            </w:pPr>
          </w:p>
        </w:tc>
        <w:tc>
          <w:tcPr>
            <w:tcW w:w="2862" w:type="dxa"/>
            <w:gridSpan w:val="2"/>
            <w:vAlign w:val="center"/>
          </w:tcPr>
          <w:p>
            <w:pPr>
              <w:rPr>
                <w:rFonts w:ascii="宋体"/>
              </w:rPr>
            </w:pPr>
          </w:p>
        </w:tc>
        <w:tc>
          <w:tcPr>
            <w:tcW w:w="1417" w:type="dxa"/>
            <w:vAlign w:val="center"/>
          </w:tcPr>
          <w:p>
            <w:pPr>
              <w:rPr>
                <w:rFonts w:ascii="宋体"/>
              </w:rPr>
            </w:pPr>
          </w:p>
        </w:tc>
        <w:tc>
          <w:tcPr>
            <w:tcW w:w="1418" w:type="dxa"/>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atLeast"/>
        </w:trPr>
        <w:tc>
          <w:tcPr>
            <w:tcW w:w="426" w:type="dxa"/>
            <w:vMerge w:val="continue"/>
            <w:vAlign w:val="center"/>
          </w:tcPr>
          <w:p>
            <w:pPr>
              <w:jc w:val="center"/>
              <w:rPr>
                <w:rFonts w:ascii="宋体"/>
              </w:rPr>
            </w:pPr>
          </w:p>
        </w:tc>
        <w:tc>
          <w:tcPr>
            <w:tcW w:w="676" w:type="dxa"/>
            <w:vAlign w:val="center"/>
          </w:tcPr>
          <w:p>
            <w:pPr>
              <w:rPr>
                <w:rFonts w:ascii="宋体"/>
              </w:rPr>
            </w:pPr>
          </w:p>
        </w:tc>
        <w:tc>
          <w:tcPr>
            <w:tcW w:w="2240" w:type="dxa"/>
            <w:gridSpan w:val="2"/>
            <w:vAlign w:val="center"/>
          </w:tcPr>
          <w:p>
            <w:pPr>
              <w:rPr>
                <w:rFonts w:ascii="宋体"/>
              </w:rPr>
            </w:pPr>
          </w:p>
        </w:tc>
        <w:tc>
          <w:tcPr>
            <w:tcW w:w="2862" w:type="dxa"/>
            <w:gridSpan w:val="2"/>
            <w:vAlign w:val="center"/>
          </w:tcPr>
          <w:p>
            <w:pPr>
              <w:rPr>
                <w:rFonts w:ascii="宋体"/>
              </w:rPr>
            </w:pPr>
          </w:p>
        </w:tc>
        <w:tc>
          <w:tcPr>
            <w:tcW w:w="1417" w:type="dxa"/>
            <w:vAlign w:val="center"/>
          </w:tcPr>
          <w:p>
            <w:pPr>
              <w:rPr>
                <w:rFonts w:ascii="宋体"/>
              </w:rPr>
            </w:pPr>
          </w:p>
        </w:tc>
        <w:tc>
          <w:tcPr>
            <w:tcW w:w="1418" w:type="dxa"/>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atLeast"/>
        </w:trPr>
        <w:tc>
          <w:tcPr>
            <w:tcW w:w="426" w:type="dxa"/>
            <w:vMerge w:val="continue"/>
            <w:vAlign w:val="center"/>
          </w:tcPr>
          <w:p>
            <w:pPr>
              <w:jc w:val="center"/>
              <w:rPr>
                <w:rFonts w:ascii="宋体"/>
              </w:rPr>
            </w:pPr>
          </w:p>
        </w:tc>
        <w:tc>
          <w:tcPr>
            <w:tcW w:w="676" w:type="dxa"/>
            <w:vAlign w:val="center"/>
          </w:tcPr>
          <w:p>
            <w:pPr>
              <w:rPr>
                <w:rFonts w:ascii="宋体"/>
              </w:rPr>
            </w:pPr>
          </w:p>
        </w:tc>
        <w:tc>
          <w:tcPr>
            <w:tcW w:w="2240" w:type="dxa"/>
            <w:gridSpan w:val="2"/>
            <w:vAlign w:val="center"/>
          </w:tcPr>
          <w:p>
            <w:pPr>
              <w:rPr>
                <w:rFonts w:ascii="宋体"/>
              </w:rPr>
            </w:pPr>
          </w:p>
        </w:tc>
        <w:tc>
          <w:tcPr>
            <w:tcW w:w="2862" w:type="dxa"/>
            <w:gridSpan w:val="2"/>
            <w:vAlign w:val="center"/>
          </w:tcPr>
          <w:p>
            <w:pPr>
              <w:rPr>
                <w:rFonts w:ascii="宋体"/>
              </w:rPr>
            </w:pPr>
          </w:p>
        </w:tc>
        <w:tc>
          <w:tcPr>
            <w:tcW w:w="1417" w:type="dxa"/>
            <w:vAlign w:val="center"/>
          </w:tcPr>
          <w:p>
            <w:pPr>
              <w:rPr>
                <w:rFonts w:ascii="宋体"/>
              </w:rPr>
            </w:pPr>
          </w:p>
        </w:tc>
        <w:tc>
          <w:tcPr>
            <w:tcW w:w="1418" w:type="dxa"/>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atLeast"/>
        </w:trPr>
        <w:tc>
          <w:tcPr>
            <w:tcW w:w="426" w:type="dxa"/>
            <w:vMerge w:val="continue"/>
            <w:vAlign w:val="center"/>
          </w:tcPr>
          <w:p>
            <w:pPr>
              <w:jc w:val="center"/>
              <w:rPr>
                <w:rFonts w:ascii="宋体"/>
              </w:rPr>
            </w:pPr>
          </w:p>
        </w:tc>
        <w:tc>
          <w:tcPr>
            <w:tcW w:w="676" w:type="dxa"/>
            <w:vAlign w:val="center"/>
          </w:tcPr>
          <w:p>
            <w:pPr>
              <w:rPr>
                <w:rFonts w:ascii="宋体"/>
              </w:rPr>
            </w:pPr>
          </w:p>
        </w:tc>
        <w:tc>
          <w:tcPr>
            <w:tcW w:w="2240" w:type="dxa"/>
            <w:gridSpan w:val="2"/>
            <w:vAlign w:val="center"/>
          </w:tcPr>
          <w:p>
            <w:pPr>
              <w:rPr>
                <w:rFonts w:ascii="宋体"/>
              </w:rPr>
            </w:pPr>
          </w:p>
        </w:tc>
        <w:tc>
          <w:tcPr>
            <w:tcW w:w="2862" w:type="dxa"/>
            <w:gridSpan w:val="2"/>
            <w:vAlign w:val="center"/>
          </w:tcPr>
          <w:p>
            <w:pPr>
              <w:rPr>
                <w:rFonts w:ascii="宋体"/>
              </w:rPr>
            </w:pPr>
          </w:p>
        </w:tc>
        <w:tc>
          <w:tcPr>
            <w:tcW w:w="1417" w:type="dxa"/>
            <w:vAlign w:val="center"/>
          </w:tcPr>
          <w:p>
            <w:pPr>
              <w:rPr>
                <w:rFonts w:ascii="宋体"/>
              </w:rPr>
            </w:pPr>
          </w:p>
        </w:tc>
        <w:tc>
          <w:tcPr>
            <w:tcW w:w="1418" w:type="dxa"/>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atLeast"/>
        </w:trPr>
        <w:tc>
          <w:tcPr>
            <w:tcW w:w="426" w:type="dxa"/>
            <w:vMerge w:val="restart"/>
            <w:vAlign w:val="center"/>
          </w:tcPr>
          <w:p>
            <w:pPr>
              <w:spacing w:line="420" w:lineRule="exact"/>
              <w:jc w:val="center"/>
              <w:rPr>
                <w:rFonts w:ascii="宋体"/>
              </w:rPr>
            </w:pPr>
            <w:r>
              <w:rPr>
                <w:rFonts w:hint="eastAsia" w:ascii="宋体" w:hAnsi="宋体"/>
              </w:rPr>
              <w:t>最</w:t>
            </w:r>
          </w:p>
          <w:p>
            <w:pPr>
              <w:spacing w:line="420" w:lineRule="exact"/>
              <w:jc w:val="center"/>
              <w:rPr>
                <w:rFonts w:ascii="宋体"/>
              </w:rPr>
            </w:pPr>
            <w:r>
              <w:rPr>
                <w:rFonts w:hint="eastAsia" w:ascii="宋体" w:hAnsi="宋体"/>
              </w:rPr>
              <w:t>终</w:t>
            </w:r>
          </w:p>
          <w:p>
            <w:pPr>
              <w:spacing w:line="420" w:lineRule="exact"/>
              <w:jc w:val="center"/>
              <w:rPr>
                <w:rFonts w:ascii="宋体"/>
              </w:rPr>
            </w:pPr>
            <w:r>
              <w:rPr>
                <w:rFonts w:hint="eastAsia" w:ascii="宋体" w:hAnsi="宋体"/>
              </w:rPr>
              <w:t>成</w:t>
            </w:r>
          </w:p>
          <w:p>
            <w:pPr>
              <w:spacing w:line="420" w:lineRule="exact"/>
              <w:jc w:val="center"/>
              <w:rPr>
                <w:rFonts w:ascii="宋体"/>
              </w:rPr>
            </w:pPr>
            <w:r>
              <w:rPr>
                <w:rFonts w:hint="eastAsia" w:ascii="宋体" w:hAnsi="宋体"/>
              </w:rPr>
              <w:t>果</w:t>
            </w:r>
          </w:p>
          <w:p>
            <w:pPr>
              <w:spacing w:line="420" w:lineRule="exact"/>
              <w:jc w:val="center"/>
              <w:rPr>
                <w:rFonts w:ascii="宋体"/>
              </w:rPr>
            </w:pPr>
          </w:p>
        </w:tc>
        <w:tc>
          <w:tcPr>
            <w:tcW w:w="676" w:type="dxa"/>
            <w:vAlign w:val="center"/>
          </w:tcPr>
          <w:p>
            <w:pPr>
              <w:jc w:val="center"/>
              <w:rPr>
                <w:rFonts w:ascii="宋体"/>
              </w:rPr>
            </w:pPr>
            <w:r>
              <w:rPr>
                <w:rFonts w:hint="eastAsia" w:ascii="宋体" w:hAnsi="宋体"/>
              </w:rPr>
              <w:t>序号</w:t>
            </w:r>
          </w:p>
        </w:tc>
        <w:tc>
          <w:tcPr>
            <w:tcW w:w="1092" w:type="dxa"/>
            <w:vAlign w:val="center"/>
          </w:tcPr>
          <w:p>
            <w:pPr>
              <w:jc w:val="center"/>
              <w:rPr>
                <w:rFonts w:ascii="宋体"/>
              </w:rPr>
            </w:pPr>
            <w:r>
              <w:rPr>
                <w:rFonts w:hint="eastAsia" w:ascii="宋体" w:hAnsi="宋体"/>
              </w:rPr>
              <w:t>完成时间</w:t>
            </w:r>
          </w:p>
        </w:tc>
        <w:tc>
          <w:tcPr>
            <w:tcW w:w="3059" w:type="dxa"/>
            <w:gridSpan w:val="2"/>
            <w:vAlign w:val="center"/>
          </w:tcPr>
          <w:p>
            <w:pPr>
              <w:jc w:val="center"/>
              <w:rPr>
                <w:rFonts w:ascii="宋体"/>
              </w:rPr>
            </w:pPr>
            <w:r>
              <w:rPr>
                <w:rFonts w:hint="eastAsia" w:ascii="宋体" w:hAnsi="宋体"/>
              </w:rPr>
              <w:t>最终成果名称</w:t>
            </w:r>
          </w:p>
        </w:tc>
        <w:tc>
          <w:tcPr>
            <w:tcW w:w="951" w:type="dxa"/>
            <w:vAlign w:val="center"/>
          </w:tcPr>
          <w:p>
            <w:pPr>
              <w:jc w:val="center"/>
              <w:rPr>
                <w:rFonts w:ascii="宋体" w:hAnsi="宋体"/>
              </w:rPr>
            </w:pPr>
            <w:r>
              <w:rPr>
                <w:rFonts w:hint="eastAsia" w:ascii="宋体" w:hAnsi="宋体"/>
              </w:rPr>
              <w:t>成果</w:t>
            </w:r>
          </w:p>
          <w:p>
            <w:pPr>
              <w:jc w:val="center"/>
              <w:rPr>
                <w:rFonts w:ascii="宋体"/>
              </w:rPr>
            </w:pPr>
            <w:r>
              <w:rPr>
                <w:rFonts w:hint="eastAsia" w:ascii="宋体" w:hAnsi="宋体"/>
              </w:rPr>
              <w:t>形式</w:t>
            </w:r>
          </w:p>
        </w:tc>
        <w:tc>
          <w:tcPr>
            <w:tcW w:w="1417" w:type="dxa"/>
            <w:vAlign w:val="center"/>
          </w:tcPr>
          <w:p>
            <w:pPr>
              <w:jc w:val="center"/>
              <w:rPr>
                <w:rFonts w:ascii="宋体"/>
              </w:rPr>
            </w:pPr>
            <w:r>
              <w:rPr>
                <w:rFonts w:hint="eastAsia" w:ascii="宋体" w:hAnsi="宋体"/>
              </w:rPr>
              <w:t>预计字数</w:t>
            </w:r>
          </w:p>
        </w:tc>
        <w:tc>
          <w:tcPr>
            <w:tcW w:w="1418" w:type="dxa"/>
            <w:vAlign w:val="center"/>
          </w:tcPr>
          <w:p>
            <w:pPr>
              <w:jc w:val="center"/>
              <w:rPr>
                <w:rFonts w:ascii="宋体"/>
              </w:rPr>
            </w:pPr>
            <w:r>
              <w:rPr>
                <w:rFonts w:hint="eastAsia" w:ascii="宋体" w:hAnsi="宋体"/>
              </w:rPr>
              <w:t>参加人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atLeast"/>
        </w:trPr>
        <w:tc>
          <w:tcPr>
            <w:tcW w:w="426" w:type="dxa"/>
            <w:vMerge w:val="continue"/>
            <w:vAlign w:val="center"/>
          </w:tcPr>
          <w:p>
            <w:pPr>
              <w:spacing w:line="420" w:lineRule="exact"/>
              <w:jc w:val="center"/>
              <w:rPr>
                <w:rFonts w:ascii="宋体" w:hAnsi="宋体"/>
              </w:rPr>
            </w:pPr>
          </w:p>
        </w:tc>
        <w:tc>
          <w:tcPr>
            <w:tcW w:w="676" w:type="dxa"/>
            <w:vAlign w:val="center"/>
          </w:tcPr>
          <w:p>
            <w:pPr>
              <w:jc w:val="left"/>
              <w:rPr>
                <w:rFonts w:ascii="宋体" w:hAnsi="宋体"/>
              </w:rPr>
            </w:pPr>
          </w:p>
        </w:tc>
        <w:tc>
          <w:tcPr>
            <w:tcW w:w="1092" w:type="dxa"/>
            <w:vAlign w:val="center"/>
          </w:tcPr>
          <w:p>
            <w:pPr>
              <w:jc w:val="left"/>
              <w:rPr>
                <w:rFonts w:ascii="宋体" w:hAnsi="宋体"/>
              </w:rPr>
            </w:pPr>
          </w:p>
        </w:tc>
        <w:tc>
          <w:tcPr>
            <w:tcW w:w="3059" w:type="dxa"/>
            <w:gridSpan w:val="2"/>
            <w:vAlign w:val="center"/>
          </w:tcPr>
          <w:p>
            <w:pPr>
              <w:jc w:val="left"/>
              <w:rPr>
                <w:rFonts w:ascii="宋体" w:hAnsi="宋体"/>
              </w:rPr>
            </w:pPr>
          </w:p>
        </w:tc>
        <w:tc>
          <w:tcPr>
            <w:tcW w:w="951" w:type="dxa"/>
            <w:vAlign w:val="center"/>
          </w:tcPr>
          <w:p>
            <w:pPr>
              <w:jc w:val="left"/>
              <w:rPr>
                <w:rFonts w:ascii="宋体" w:hAnsi="宋体"/>
              </w:rPr>
            </w:pPr>
          </w:p>
        </w:tc>
        <w:tc>
          <w:tcPr>
            <w:tcW w:w="1417" w:type="dxa"/>
            <w:vAlign w:val="center"/>
          </w:tcPr>
          <w:p>
            <w:pPr>
              <w:jc w:val="left"/>
              <w:rPr>
                <w:rFonts w:ascii="宋体" w:hAnsi="宋体"/>
              </w:rPr>
            </w:pPr>
          </w:p>
        </w:tc>
        <w:tc>
          <w:tcPr>
            <w:tcW w:w="1418" w:type="dxa"/>
            <w:vAlign w:val="center"/>
          </w:tcPr>
          <w:p>
            <w:pPr>
              <w:jc w:val="lef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5" w:hRule="atLeast"/>
        </w:trPr>
        <w:tc>
          <w:tcPr>
            <w:tcW w:w="426" w:type="dxa"/>
            <w:vMerge w:val="continue"/>
            <w:vAlign w:val="center"/>
          </w:tcPr>
          <w:p>
            <w:pPr>
              <w:jc w:val="center"/>
              <w:rPr>
                <w:rFonts w:ascii="宋体"/>
              </w:rPr>
            </w:pPr>
          </w:p>
        </w:tc>
        <w:tc>
          <w:tcPr>
            <w:tcW w:w="676" w:type="dxa"/>
            <w:vAlign w:val="center"/>
          </w:tcPr>
          <w:p>
            <w:pPr>
              <w:jc w:val="left"/>
              <w:rPr>
                <w:rFonts w:ascii="宋体"/>
              </w:rPr>
            </w:pPr>
          </w:p>
        </w:tc>
        <w:tc>
          <w:tcPr>
            <w:tcW w:w="1092" w:type="dxa"/>
            <w:vAlign w:val="center"/>
          </w:tcPr>
          <w:p>
            <w:pPr>
              <w:jc w:val="left"/>
              <w:rPr>
                <w:rFonts w:ascii="宋体"/>
              </w:rPr>
            </w:pPr>
          </w:p>
        </w:tc>
        <w:tc>
          <w:tcPr>
            <w:tcW w:w="3059" w:type="dxa"/>
            <w:gridSpan w:val="2"/>
            <w:vAlign w:val="center"/>
          </w:tcPr>
          <w:p>
            <w:pPr>
              <w:jc w:val="left"/>
              <w:rPr>
                <w:rFonts w:ascii="宋体"/>
              </w:rPr>
            </w:pPr>
          </w:p>
        </w:tc>
        <w:tc>
          <w:tcPr>
            <w:tcW w:w="951" w:type="dxa"/>
            <w:vAlign w:val="center"/>
          </w:tcPr>
          <w:p>
            <w:pPr>
              <w:jc w:val="left"/>
              <w:rPr>
                <w:rFonts w:ascii="宋体"/>
              </w:rPr>
            </w:pPr>
          </w:p>
        </w:tc>
        <w:tc>
          <w:tcPr>
            <w:tcW w:w="1417" w:type="dxa"/>
            <w:vAlign w:val="center"/>
          </w:tcPr>
          <w:p>
            <w:pPr>
              <w:jc w:val="left"/>
              <w:rPr>
                <w:rFonts w:ascii="宋体"/>
              </w:rPr>
            </w:pPr>
          </w:p>
        </w:tc>
        <w:tc>
          <w:tcPr>
            <w:tcW w:w="1418" w:type="dxa"/>
            <w:vAlign w:val="center"/>
          </w:tcPr>
          <w:p>
            <w:pPr>
              <w:jc w:val="left"/>
              <w:rPr>
                <w:rFonts w:ascii="宋体"/>
              </w:rPr>
            </w:pPr>
          </w:p>
        </w:tc>
      </w:tr>
    </w:tbl>
    <w:p>
      <w:pPr>
        <w:rPr>
          <w:rFonts w:ascii="黑体" w:eastAsia="黑体"/>
          <w:b/>
          <w:sz w:val="32"/>
        </w:rPr>
      </w:pPr>
    </w:p>
    <w:p>
      <w:pPr>
        <w:ind w:firstLine="105"/>
        <w:jc w:val="left"/>
        <w:rPr>
          <w:rFonts w:eastAsia="黑体"/>
          <w:sz w:val="30"/>
        </w:rPr>
      </w:pPr>
      <w:r>
        <w:rPr>
          <w:rFonts w:hint="eastAsia" w:eastAsia="黑体"/>
          <w:sz w:val="30"/>
        </w:rPr>
        <w:t>六、课题申请人所在单位审核意见</w:t>
      </w:r>
    </w:p>
    <w:tbl>
      <w:tblPr>
        <w:tblStyle w:val="17"/>
        <w:tblW w:w="9036"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11" w:hRule="atLeast"/>
        </w:trPr>
        <w:tc>
          <w:tcPr>
            <w:tcW w:w="9036" w:type="dxa"/>
          </w:tcPr>
          <w:p>
            <w:pPr>
              <w:pStyle w:val="6"/>
              <w:spacing w:before="156"/>
              <w:ind w:right="174" w:rightChars="83" w:firstLine="420"/>
            </w:pPr>
            <w:r>
              <w:rPr>
                <w:rFonts w:hint="eastAsia"/>
              </w:rPr>
              <w:t>申请书所填写的内容是否属实；该课题申请人和主要参加者的政治业务素质是否适合承担本课题的研究工作；本单位能否提供完成本课题所需的时间和条件；本单位是否同意承担本课题的管理任务和信誉保证。</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460" w:lineRule="exact"/>
              <w:ind w:firstLine="5670" w:firstLineChars="2700"/>
              <w:jc w:val="left"/>
            </w:pPr>
            <w:r>
              <w:rPr>
                <w:rFonts w:hint="eastAsia"/>
              </w:rPr>
              <w:t>单位公章：</w:t>
            </w:r>
          </w:p>
          <w:p>
            <w:pPr>
              <w:spacing w:line="460" w:lineRule="exact"/>
              <w:ind w:firstLine="5670" w:firstLineChars="2700"/>
              <w:jc w:val="left"/>
            </w:pPr>
            <w:r>
              <w:rPr>
                <w:rFonts w:hint="eastAsia"/>
              </w:rPr>
              <w:t>单位负责人签名：</w:t>
            </w:r>
          </w:p>
          <w:p>
            <w:pPr>
              <w:spacing w:line="460" w:lineRule="exact"/>
              <w:ind w:firstLine="7455" w:firstLineChars="3550"/>
              <w:jc w:val="left"/>
            </w:pPr>
            <w:r>
              <w:rPr>
                <w:rFonts w:hint="eastAsia"/>
              </w:rPr>
              <w:t xml:space="preserve">年 </w:t>
            </w:r>
            <w:r>
              <w:t xml:space="preserve"> </w:t>
            </w:r>
            <w:r>
              <w:rPr>
                <w:rFonts w:hint="eastAsia"/>
              </w:rPr>
              <w:t xml:space="preserve"> 月   日</w:t>
            </w:r>
          </w:p>
          <w:p>
            <w:pPr>
              <w:spacing w:line="460" w:lineRule="exact"/>
              <w:jc w:val="left"/>
            </w:pPr>
          </w:p>
        </w:tc>
      </w:tr>
    </w:tbl>
    <w:p>
      <w:pPr>
        <w:rPr>
          <w:rFonts w:ascii="黑体" w:eastAsia="黑体"/>
          <w:b/>
          <w:sz w:val="32"/>
        </w:rPr>
      </w:pPr>
    </w:p>
    <w:p>
      <w:pPr>
        <w:jc w:val="left"/>
        <w:rPr>
          <w:rFonts w:eastAsia="黑体"/>
          <w:sz w:val="30"/>
        </w:rPr>
      </w:pPr>
      <w:r>
        <w:rPr>
          <w:rFonts w:hint="eastAsia" w:eastAsia="黑体"/>
          <w:sz w:val="30"/>
        </w:rPr>
        <w:t>七、所在</w:t>
      </w:r>
      <w:r>
        <w:rPr>
          <w:rFonts w:hint="eastAsia" w:ascii="宋体"/>
          <w:b/>
          <w:color w:val="000000"/>
          <w:spacing w:val="-6"/>
          <w:kern w:val="0"/>
          <w:sz w:val="30"/>
          <w:szCs w:val="30"/>
        </w:rPr>
        <w:t>区德育研究管理部门</w:t>
      </w:r>
      <w:r>
        <w:rPr>
          <w:rFonts w:hint="eastAsia" w:ascii="宋体"/>
          <w:b/>
          <w:bCs/>
          <w:sz w:val="30"/>
        </w:rPr>
        <w:t>意见</w:t>
      </w:r>
    </w:p>
    <w:tbl>
      <w:tblPr>
        <w:tblStyle w:val="17"/>
        <w:tblW w:w="9036"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73" w:hRule="atLeast"/>
        </w:trPr>
        <w:tc>
          <w:tcPr>
            <w:tcW w:w="9036" w:type="dxa"/>
          </w:tcPr>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460" w:lineRule="exact"/>
              <w:ind w:right="1512" w:firstLine="5831" w:firstLineChars="2777"/>
            </w:pPr>
            <w:r>
              <w:rPr>
                <w:rFonts w:hint="eastAsia"/>
              </w:rPr>
              <w:t>盖章</w:t>
            </w:r>
          </w:p>
          <w:p>
            <w:pPr>
              <w:tabs>
                <w:tab w:val="left" w:pos="6912"/>
              </w:tabs>
              <w:spacing w:line="460" w:lineRule="exact"/>
              <w:ind w:right="1512" w:firstLine="5831" w:firstLineChars="2777"/>
            </w:pPr>
            <w:r>
              <w:rPr>
                <w:rFonts w:hint="eastAsia"/>
              </w:rPr>
              <w:t>负责人签章：</w:t>
            </w:r>
          </w:p>
          <w:p>
            <w:pPr>
              <w:tabs>
                <w:tab w:val="left" w:pos="8172"/>
              </w:tabs>
              <w:spacing w:line="460" w:lineRule="exact"/>
              <w:ind w:left="105" w:leftChars="50" w:right="72" w:firstLine="7245" w:firstLineChars="3450"/>
              <w:jc w:val="left"/>
            </w:pPr>
            <w:r>
              <w:rPr>
                <w:rFonts w:hint="eastAsia"/>
              </w:rPr>
              <w:t>年   月    日</w:t>
            </w:r>
            <w:r>
              <w:rPr>
                <w:rFonts w:hint="eastAsia"/>
              </w:rPr>
              <w:br w:type="textWrapping"/>
            </w:r>
          </w:p>
        </w:tc>
      </w:tr>
    </w:tbl>
    <w:p>
      <w:pPr>
        <w:jc w:val="left"/>
        <w:rPr>
          <w:rFonts w:ascii="宋体"/>
          <w:b/>
          <w:color w:val="000000"/>
          <w:spacing w:val="-6"/>
          <w:kern w:val="0"/>
          <w:sz w:val="30"/>
          <w:szCs w:val="30"/>
        </w:rPr>
      </w:pPr>
      <w:r>
        <w:rPr>
          <w:rFonts w:hint="eastAsia" w:ascii="Times New Roman" w:hAnsi="Times New Roman" w:eastAsia="黑体"/>
          <w:sz w:val="30"/>
          <w:szCs w:val="20"/>
        </w:rPr>
        <w:t>八、</w:t>
      </w:r>
      <w:r>
        <w:rPr>
          <w:rFonts w:hint="eastAsia" w:ascii="宋体"/>
          <w:b/>
          <w:color w:val="000000"/>
          <w:spacing w:val="-6"/>
          <w:kern w:val="0"/>
          <w:sz w:val="30"/>
          <w:szCs w:val="30"/>
        </w:rPr>
        <w:t>上海市</w:t>
      </w:r>
      <w:r>
        <w:rPr>
          <w:rFonts w:ascii="宋体"/>
          <w:b/>
          <w:color w:val="000000"/>
          <w:spacing w:val="-6"/>
          <w:kern w:val="0"/>
          <w:sz w:val="30"/>
          <w:szCs w:val="30"/>
        </w:rPr>
        <w:t>学生德育发展中心审核</w:t>
      </w:r>
      <w:r>
        <w:rPr>
          <w:rFonts w:hint="eastAsia" w:ascii="宋体"/>
          <w:b/>
          <w:color w:val="000000"/>
          <w:spacing w:val="-6"/>
          <w:kern w:val="0"/>
          <w:sz w:val="30"/>
          <w:szCs w:val="30"/>
        </w:rPr>
        <w:t>意见</w:t>
      </w:r>
    </w:p>
    <w:tbl>
      <w:tblPr>
        <w:tblStyle w:val="17"/>
        <w:tblW w:w="9036"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73" w:hRule="atLeast"/>
        </w:trPr>
        <w:tc>
          <w:tcPr>
            <w:tcW w:w="9036" w:type="dxa"/>
          </w:tcPr>
          <w:p>
            <w:pPr>
              <w:spacing w:before="156"/>
              <w:jc w:val="left"/>
            </w:pPr>
          </w:p>
          <w:p>
            <w:pPr>
              <w:jc w:val="left"/>
            </w:pPr>
          </w:p>
          <w:p>
            <w:pPr>
              <w:jc w:val="left"/>
            </w:pPr>
          </w:p>
          <w:p>
            <w:pPr>
              <w:jc w:val="left"/>
            </w:pPr>
          </w:p>
          <w:p>
            <w:pPr>
              <w:jc w:val="left"/>
            </w:pPr>
          </w:p>
          <w:p>
            <w:pPr>
              <w:jc w:val="left"/>
            </w:pPr>
          </w:p>
          <w:p>
            <w:pPr>
              <w:jc w:val="left"/>
            </w:pPr>
          </w:p>
          <w:p>
            <w:pPr>
              <w:jc w:val="left"/>
            </w:pPr>
          </w:p>
          <w:p>
            <w:pPr>
              <w:spacing w:line="460" w:lineRule="exact"/>
              <w:ind w:right="1512" w:firstLine="5831" w:firstLineChars="2777"/>
            </w:pPr>
            <w:r>
              <w:rPr>
                <w:rFonts w:hint="eastAsia"/>
              </w:rPr>
              <w:t>盖章</w:t>
            </w:r>
          </w:p>
          <w:p>
            <w:pPr>
              <w:tabs>
                <w:tab w:val="left" w:pos="6912"/>
              </w:tabs>
              <w:spacing w:line="460" w:lineRule="exact"/>
              <w:ind w:right="1512" w:firstLine="5831" w:firstLineChars="2777"/>
            </w:pPr>
            <w:r>
              <w:rPr>
                <w:rFonts w:hint="eastAsia"/>
              </w:rPr>
              <w:t>负责人签章：</w:t>
            </w:r>
          </w:p>
          <w:p>
            <w:pPr>
              <w:tabs>
                <w:tab w:val="left" w:pos="8172"/>
              </w:tabs>
              <w:spacing w:line="460" w:lineRule="exact"/>
              <w:ind w:left="105" w:leftChars="50" w:right="72" w:firstLine="7245" w:firstLineChars="3450"/>
              <w:jc w:val="left"/>
            </w:pPr>
            <w:r>
              <w:rPr>
                <w:rFonts w:hint="eastAsia"/>
              </w:rPr>
              <w:t>年   月    日</w:t>
            </w:r>
            <w:r>
              <w:rPr>
                <w:rFonts w:hint="eastAsia"/>
              </w:rPr>
              <w:br w:type="textWrapping"/>
            </w:r>
          </w:p>
        </w:tc>
      </w:tr>
    </w:tbl>
    <w:p>
      <w:pPr>
        <w:framePr w:w="8690" w:wrap="around" w:vAnchor="margin" w:hAnchor="text" w:y="1"/>
        <w:rPr>
          <w:rFonts w:ascii="仿宋_GB2312" w:hAnsi="仿宋" w:eastAsia="仿宋_GB2312" w:cs="Arial"/>
          <w:kern w:val="0"/>
          <w:sz w:val="28"/>
          <w:szCs w:val="28"/>
        </w:rPr>
        <w:sectPr>
          <w:pgSz w:w="11906" w:h="16838"/>
          <w:pgMar w:top="1440" w:right="1133" w:bottom="1440" w:left="1797" w:header="851" w:footer="992" w:gutter="0"/>
          <w:pgNumType w:fmt="numberInDash"/>
          <w:cols w:space="720" w:num="1"/>
          <w:docGrid w:type="lines" w:linePitch="312" w:charSpace="0"/>
        </w:sectPr>
      </w:pPr>
    </w:p>
    <w:p>
      <w:pPr>
        <w:spacing w:line="420" w:lineRule="exact"/>
        <w:rPr>
          <w:rFonts w:ascii="仿宋_GB2312" w:hAnsi="仿宋" w:eastAsia="仿宋_GB2312" w:cs="Arial"/>
          <w:kern w:val="0"/>
          <w:sz w:val="28"/>
          <w:szCs w:val="28"/>
        </w:rPr>
      </w:pPr>
      <w:r>
        <w:rPr>
          <w:rFonts w:hint="eastAsia" w:ascii="仿宋_GB2312" w:hAnsi="仿宋" w:eastAsia="仿宋_GB2312" w:cs="Arial"/>
          <w:kern w:val="0"/>
          <w:sz w:val="28"/>
          <w:szCs w:val="28"/>
        </w:rPr>
        <w:t>附件3</w:t>
      </w:r>
    </w:p>
    <w:p>
      <w:pPr>
        <w:widowControl/>
        <w:spacing w:after="156" w:afterLines="50" w:line="420" w:lineRule="exact"/>
        <w:jc w:val="center"/>
        <w:rPr>
          <w:rFonts w:ascii="宋体" w:hAnsi="宋体"/>
          <w:b/>
          <w:sz w:val="32"/>
          <w:szCs w:val="32"/>
        </w:rPr>
      </w:pPr>
      <w:r>
        <w:rPr>
          <w:rFonts w:hint="eastAsia" w:ascii="宋体" w:hAnsi="宋体"/>
          <w:b/>
          <w:sz w:val="32"/>
          <w:szCs w:val="32"/>
        </w:rPr>
        <w:t>上海学校德育“德尚”系列项目（幼儿</w:t>
      </w:r>
      <w:r>
        <w:rPr>
          <w:rFonts w:ascii="宋体" w:hAnsi="宋体"/>
          <w:b/>
          <w:sz w:val="32"/>
          <w:szCs w:val="32"/>
        </w:rPr>
        <w:t>德育）专项</w:t>
      </w:r>
      <w:r>
        <w:rPr>
          <w:rFonts w:hint="eastAsia" w:ascii="宋体" w:hAnsi="宋体"/>
          <w:b/>
          <w:sz w:val="32"/>
          <w:szCs w:val="32"/>
        </w:rPr>
        <w:t>申报汇总表</w:t>
      </w:r>
    </w:p>
    <w:p>
      <w:pPr>
        <w:widowControl/>
        <w:spacing w:line="420" w:lineRule="exact"/>
        <w:rPr>
          <w:rFonts w:ascii="宋体" w:hAnsi="宋体"/>
          <w:sz w:val="24"/>
        </w:rPr>
      </w:pPr>
      <w:r>
        <w:rPr>
          <w:rFonts w:hint="eastAsia"/>
          <w:sz w:val="24"/>
        </w:rPr>
        <w:t xml:space="preserve">所在区德育研究部门公章：               </w:t>
      </w:r>
      <w:r>
        <w:rPr>
          <w:rFonts w:hint="eastAsia" w:ascii="宋体" w:hAnsi="宋体"/>
          <w:sz w:val="24"/>
        </w:rPr>
        <w:t>填表人及手机</w:t>
      </w:r>
      <w:r>
        <w:rPr>
          <w:rFonts w:hint="eastAsia"/>
          <w:sz w:val="24"/>
        </w:rPr>
        <w:t xml:space="preserve">：               </w:t>
      </w:r>
      <w:r>
        <w:rPr>
          <w:sz w:val="24"/>
        </w:rPr>
        <w:t xml:space="preserve">  </w:t>
      </w:r>
      <w:r>
        <w:rPr>
          <w:rFonts w:hint="eastAsia"/>
          <w:sz w:val="24"/>
        </w:rPr>
        <w:t>通讯地址：</w:t>
      </w:r>
    </w:p>
    <w:tbl>
      <w:tblPr>
        <w:tblStyle w:val="17"/>
        <w:tblW w:w="1415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838"/>
        <w:gridCol w:w="1797"/>
        <w:gridCol w:w="1339"/>
        <w:gridCol w:w="980"/>
        <w:gridCol w:w="3485"/>
        <w:gridCol w:w="924"/>
        <w:gridCol w:w="1651"/>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6" w:type="dxa"/>
            <w:noWrap/>
            <w:vAlign w:val="center"/>
          </w:tcPr>
          <w:p>
            <w:pPr>
              <w:widowControl/>
              <w:spacing w:line="520" w:lineRule="exact"/>
              <w:jc w:val="center"/>
              <w:rPr>
                <w:rFonts w:ascii="宋体" w:hAnsi="宋体"/>
                <w:b/>
                <w:sz w:val="24"/>
              </w:rPr>
            </w:pPr>
            <w:r>
              <w:rPr>
                <w:rFonts w:hint="eastAsia" w:ascii="宋体" w:hAnsi="宋体"/>
                <w:b/>
                <w:sz w:val="24"/>
              </w:rPr>
              <w:t>序号</w:t>
            </w:r>
          </w:p>
        </w:tc>
        <w:tc>
          <w:tcPr>
            <w:tcW w:w="838" w:type="dxa"/>
            <w:noWrap/>
            <w:vAlign w:val="center"/>
          </w:tcPr>
          <w:p>
            <w:pPr>
              <w:widowControl/>
              <w:spacing w:line="520" w:lineRule="exact"/>
              <w:jc w:val="center"/>
              <w:rPr>
                <w:rFonts w:ascii="宋体" w:hAnsi="宋体"/>
                <w:b/>
                <w:sz w:val="24"/>
              </w:rPr>
            </w:pPr>
            <w:r>
              <w:rPr>
                <w:rFonts w:hint="eastAsia" w:ascii="宋体" w:hAnsi="宋体"/>
                <w:b/>
                <w:sz w:val="24"/>
              </w:rPr>
              <w:t>姓 名</w:t>
            </w:r>
          </w:p>
        </w:tc>
        <w:tc>
          <w:tcPr>
            <w:tcW w:w="1797" w:type="dxa"/>
            <w:noWrap/>
            <w:vAlign w:val="center"/>
          </w:tcPr>
          <w:p>
            <w:pPr>
              <w:widowControl/>
              <w:spacing w:line="520" w:lineRule="exact"/>
              <w:jc w:val="center"/>
              <w:rPr>
                <w:rFonts w:ascii="宋体" w:hAnsi="宋体"/>
                <w:b/>
                <w:sz w:val="24"/>
              </w:rPr>
            </w:pPr>
            <w:r>
              <w:rPr>
                <w:rFonts w:hint="eastAsia" w:ascii="宋体" w:hAnsi="宋体"/>
                <w:b/>
                <w:sz w:val="24"/>
              </w:rPr>
              <w:t>工作单位</w:t>
            </w:r>
          </w:p>
        </w:tc>
        <w:tc>
          <w:tcPr>
            <w:tcW w:w="1339" w:type="dxa"/>
            <w:noWrap/>
            <w:vAlign w:val="center"/>
          </w:tcPr>
          <w:p>
            <w:pPr>
              <w:widowControl/>
              <w:spacing w:line="520" w:lineRule="exact"/>
              <w:jc w:val="center"/>
              <w:rPr>
                <w:rFonts w:ascii="宋体" w:hAnsi="宋体"/>
                <w:b/>
                <w:sz w:val="24"/>
              </w:rPr>
            </w:pPr>
            <w:r>
              <w:rPr>
                <w:rFonts w:hint="eastAsia" w:ascii="宋体" w:hAnsi="宋体"/>
                <w:b/>
                <w:sz w:val="24"/>
              </w:rPr>
              <w:t>职 务</w:t>
            </w:r>
          </w:p>
        </w:tc>
        <w:tc>
          <w:tcPr>
            <w:tcW w:w="980" w:type="dxa"/>
            <w:noWrap/>
            <w:vAlign w:val="center"/>
          </w:tcPr>
          <w:p>
            <w:pPr>
              <w:widowControl/>
              <w:spacing w:line="520" w:lineRule="exact"/>
              <w:jc w:val="center"/>
              <w:rPr>
                <w:rFonts w:ascii="宋体" w:hAnsi="宋体"/>
                <w:b/>
                <w:sz w:val="24"/>
              </w:rPr>
            </w:pPr>
            <w:r>
              <w:rPr>
                <w:rFonts w:hint="eastAsia" w:ascii="宋体" w:hAnsi="宋体"/>
                <w:b/>
                <w:sz w:val="24"/>
              </w:rPr>
              <w:t>职 称</w:t>
            </w:r>
          </w:p>
        </w:tc>
        <w:tc>
          <w:tcPr>
            <w:tcW w:w="3485" w:type="dxa"/>
            <w:noWrap/>
            <w:vAlign w:val="center"/>
          </w:tcPr>
          <w:p>
            <w:pPr>
              <w:widowControl/>
              <w:spacing w:line="520" w:lineRule="exact"/>
              <w:jc w:val="center"/>
              <w:rPr>
                <w:rFonts w:ascii="宋体" w:hAnsi="宋体"/>
                <w:b/>
                <w:sz w:val="24"/>
              </w:rPr>
            </w:pPr>
            <w:r>
              <w:rPr>
                <w:rFonts w:hint="eastAsia" w:ascii="宋体" w:hAnsi="宋体"/>
                <w:b/>
                <w:sz w:val="24"/>
              </w:rPr>
              <w:t>项目名称</w:t>
            </w:r>
          </w:p>
        </w:tc>
        <w:tc>
          <w:tcPr>
            <w:tcW w:w="924" w:type="dxa"/>
            <w:noWrap/>
            <w:vAlign w:val="center"/>
          </w:tcPr>
          <w:p>
            <w:pPr>
              <w:widowControl/>
              <w:spacing w:line="240" w:lineRule="exact"/>
              <w:jc w:val="center"/>
              <w:rPr>
                <w:rFonts w:ascii="宋体" w:hAnsi="宋体"/>
                <w:b/>
                <w:sz w:val="24"/>
              </w:rPr>
            </w:pPr>
            <w:r>
              <w:rPr>
                <w:rFonts w:hint="eastAsia" w:ascii="宋体" w:hAnsi="宋体"/>
                <w:b/>
                <w:sz w:val="24"/>
              </w:rPr>
              <w:t>申报类别</w:t>
            </w:r>
          </w:p>
        </w:tc>
        <w:tc>
          <w:tcPr>
            <w:tcW w:w="1651" w:type="dxa"/>
            <w:noWrap/>
            <w:vAlign w:val="center"/>
          </w:tcPr>
          <w:p>
            <w:pPr>
              <w:widowControl/>
              <w:spacing w:line="520" w:lineRule="exact"/>
              <w:jc w:val="center"/>
              <w:rPr>
                <w:rFonts w:ascii="宋体" w:hAnsi="宋体"/>
                <w:b/>
                <w:sz w:val="24"/>
              </w:rPr>
            </w:pPr>
            <w:r>
              <w:rPr>
                <w:rFonts w:hint="eastAsia" w:ascii="宋体" w:hAnsi="宋体"/>
                <w:b/>
                <w:sz w:val="24"/>
              </w:rPr>
              <w:t>手机</w:t>
            </w:r>
          </w:p>
        </w:tc>
        <w:tc>
          <w:tcPr>
            <w:tcW w:w="2422" w:type="dxa"/>
            <w:noWrap/>
            <w:vAlign w:val="center"/>
          </w:tcPr>
          <w:p>
            <w:pPr>
              <w:widowControl/>
              <w:spacing w:line="520" w:lineRule="exact"/>
              <w:jc w:val="center"/>
              <w:rPr>
                <w:rFonts w:ascii="宋体" w:hAnsi="宋体"/>
                <w:b/>
                <w:sz w:val="24"/>
              </w:rPr>
            </w:pPr>
            <w:r>
              <w:rPr>
                <w:rFonts w:hint="eastAsia" w:ascii="宋体" w:hAnsi="宋体"/>
                <w:b/>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1</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2</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3</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4</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5</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6</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7</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8</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9</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10</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bl>
    <w:p>
      <w:pPr>
        <w:widowControl/>
        <w:spacing w:line="520" w:lineRule="exact"/>
        <w:jc w:val="left"/>
        <w:rPr>
          <w:rFonts w:hint="eastAsia"/>
          <w:sz w:val="24"/>
        </w:rPr>
      </w:pPr>
      <w:r>
        <w:rPr>
          <w:rFonts w:hint="eastAsia"/>
          <w:sz w:val="24"/>
        </w:rPr>
        <w:t>注：申报数量不得超过各区名额上限，超出部分将不予受理。</w:t>
      </w:r>
    </w:p>
    <w:p>
      <w:pPr>
        <w:widowControl/>
        <w:spacing w:line="520" w:lineRule="exact"/>
        <w:jc w:val="left"/>
        <w:rPr>
          <w:rFonts w:hint="eastAsia"/>
          <w:sz w:val="24"/>
        </w:rPr>
      </w:pPr>
    </w:p>
    <w:p>
      <w:pPr>
        <w:adjustRightInd w:val="0"/>
        <w:snapToGrid w:val="0"/>
        <w:spacing w:line="480" w:lineRule="exact"/>
        <w:jc w:val="center"/>
        <w:rPr>
          <w:rFonts w:hint="eastAsia" w:ascii="方正小标宋简体" w:eastAsia="方正小标宋简体"/>
          <w:color w:val="000000" w:themeColor="text1"/>
          <w:sz w:val="36"/>
          <w:szCs w:val="36"/>
          <w14:textFill>
            <w14:solidFill>
              <w14:schemeClr w14:val="tx1"/>
            </w14:solidFill>
          </w14:textFill>
        </w:rPr>
      </w:pPr>
    </w:p>
    <w:p>
      <w:pPr>
        <w:adjustRightInd w:val="0"/>
        <w:snapToGrid w:val="0"/>
        <w:spacing w:line="480" w:lineRule="exact"/>
        <w:jc w:val="center"/>
        <w:rPr>
          <w:rFonts w:hint="eastAsia" w:ascii="方正小标宋简体" w:eastAsia="方正小标宋简体"/>
          <w:color w:val="000000" w:themeColor="text1"/>
          <w:sz w:val="36"/>
          <w:szCs w:val="36"/>
          <w14:textFill>
            <w14:solidFill>
              <w14:schemeClr w14:val="tx1"/>
            </w14:solidFill>
          </w14:textFill>
        </w:rPr>
      </w:pPr>
    </w:p>
    <w:p>
      <w:pPr>
        <w:adjustRightInd w:val="0"/>
        <w:snapToGrid w:val="0"/>
        <w:spacing w:line="480" w:lineRule="exact"/>
        <w:jc w:val="center"/>
        <w:rPr>
          <w:rFonts w:hint="eastAsia" w:ascii="方正小标宋简体" w:eastAsia="方正小标宋简体"/>
          <w:color w:val="000000" w:themeColor="text1"/>
          <w:sz w:val="36"/>
          <w:szCs w:val="36"/>
          <w14:textFill>
            <w14:solidFill>
              <w14:schemeClr w14:val="tx1"/>
            </w14:solidFill>
          </w14:textFill>
        </w:rPr>
      </w:pPr>
    </w:p>
    <w:p>
      <w:pPr>
        <w:adjustRightInd w:val="0"/>
        <w:snapToGrid w:val="0"/>
        <w:spacing w:line="480" w:lineRule="exact"/>
        <w:jc w:val="center"/>
        <w:rPr>
          <w:rFonts w:hint="eastAsia" w:ascii="方正小标宋简体" w:eastAsia="方正小标宋简体"/>
          <w:color w:val="000000" w:themeColor="text1"/>
          <w:sz w:val="36"/>
          <w:szCs w:val="36"/>
          <w14:textFill>
            <w14:solidFill>
              <w14:schemeClr w14:val="tx1"/>
            </w14:solidFill>
          </w14:textFill>
        </w:rPr>
      </w:pPr>
    </w:p>
    <w:p>
      <w:pPr>
        <w:adjustRightInd w:val="0"/>
        <w:snapToGrid w:val="0"/>
        <w:spacing w:line="480" w:lineRule="exact"/>
        <w:jc w:val="center"/>
        <w:rPr>
          <w:rFonts w:hint="eastAsia" w:ascii="方正小标宋简体" w:eastAsia="方正小标宋简体"/>
          <w:color w:val="000000" w:themeColor="text1"/>
          <w:sz w:val="36"/>
          <w:szCs w:val="36"/>
          <w14:textFill>
            <w14:solidFill>
              <w14:schemeClr w14:val="tx1"/>
            </w14:solidFill>
          </w14:textFill>
        </w:rPr>
      </w:pPr>
    </w:p>
    <w:p>
      <w:pPr>
        <w:adjustRightInd w:val="0"/>
        <w:snapToGrid w:val="0"/>
        <w:spacing w:line="480" w:lineRule="exact"/>
        <w:jc w:val="center"/>
        <w:rPr>
          <w:rFonts w:hint="eastAsia" w:ascii="方正小标宋简体" w:eastAsia="方正小标宋简体"/>
          <w:color w:val="000000" w:themeColor="text1"/>
          <w:sz w:val="36"/>
          <w:szCs w:val="36"/>
          <w14:textFill>
            <w14:solidFill>
              <w14:schemeClr w14:val="tx1"/>
            </w14:solidFill>
          </w14:textFill>
        </w:rPr>
      </w:pPr>
    </w:p>
    <w:p>
      <w:pPr>
        <w:adjustRightInd w:val="0"/>
        <w:snapToGrid w:val="0"/>
        <w:spacing w:line="480" w:lineRule="exact"/>
        <w:jc w:val="center"/>
        <w:rPr>
          <w:rFonts w:hint="eastAsia" w:ascii="方正小标宋简体" w:eastAsia="方正小标宋简体"/>
          <w:color w:val="000000" w:themeColor="text1"/>
          <w:sz w:val="36"/>
          <w:szCs w:val="36"/>
          <w14:textFill>
            <w14:solidFill>
              <w14:schemeClr w14:val="tx1"/>
            </w14:solidFill>
          </w14:textFill>
        </w:rPr>
      </w:pPr>
    </w:p>
    <w:p>
      <w:pPr>
        <w:adjustRightInd w:val="0"/>
        <w:snapToGrid w:val="0"/>
        <w:spacing w:line="480" w:lineRule="exact"/>
        <w:jc w:val="center"/>
        <w:rPr>
          <w:rFonts w:hint="eastAsia" w:ascii="方正小标宋简体" w:eastAsia="方正小标宋简体"/>
          <w:color w:val="000000" w:themeColor="text1"/>
          <w:sz w:val="36"/>
          <w:szCs w:val="36"/>
          <w14:textFill>
            <w14:solidFill>
              <w14:schemeClr w14:val="tx1"/>
            </w14:solidFill>
          </w14:textFill>
        </w:rPr>
      </w:pPr>
    </w:p>
    <w:p>
      <w:pPr>
        <w:spacing w:line="360" w:lineRule="auto"/>
        <w:jc w:val="both"/>
        <w:rPr>
          <w:rFonts w:hint="eastAsia"/>
          <w:b/>
          <w:sz w:val="32"/>
          <w:szCs w:val="32"/>
          <w:lang w:eastAsia="zh-CN"/>
        </w:rPr>
      </w:pPr>
      <w:r>
        <w:rPr>
          <w:rFonts w:hint="eastAsia"/>
          <w:b/>
          <w:sz w:val="32"/>
          <w:szCs w:val="32"/>
          <w:lang w:eastAsia="zh-CN"/>
        </w:rPr>
        <w:t>通知五：</w:t>
      </w:r>
    </w:p>
    <w:p>
      <w:pPr>
        <w:adjustRightInd w:val="0"/>
        <w:snapToGrid w:val="0"/>
        <w:spacing w:line="480" w:lineRule="exact"/>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奉贤区教育局关于印发《</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奉贤区第三届新成长教育行动</w:t>
      </w:r>
    </w:p>
    <w:p>
      <w:pPr>
        <w:adjustRightInd w:val="0"/>
        <w:snapToGrid w:val="0"/>
        <w:spacing w:line="480" w:lineRule="exact"/>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研究成果征集评选方案》的通知</w:t>
      </w:r>
    </w:p>
    <w:p>
      <w:pPr>
        <w:keepNext w:val="0"/>
        <w:keepLines w:val="0"/>
        <w:pageBreakBefore w:val="0"/>
        <w:widowControl w:val="0"/>
        <w:kinsoku/>
        <w:wordWrap/>
        <w:overflowPunct/>
        <w:topLinePunct w:val="0"/>
        <w:autoSpaceDE/>
        <w:autoSpaceDN/>
        <w:bidi w:val="0"/>
        <w:adjustRightInd/>
        <w:snapToGrid/>
        <w:spacing w:beforeLines="50" w:afterLines="50" w:line="300" w:lineRule="exact"/>
        <w:jc w:val="center"/>
        <w:textAlignment w:val="auto"/>
        <w:rPr>
          <w:rFonts w:hint="eastAsia" w:ascii="仿宋" w:hAnsi="仿宋" w:eastAsia="仿宋"/>
          <w:b/>
          <w:spacing w:val="-9"/>
          <w:sz w:val="30"/>
          <w:szCs w:val="30"/>
        </w:rPr>
      </w:pPr>
    </w:p>
    <w:p>
      <w:pPr>
        <w:keepNext w:val="0"/>
        <w:keepLines w:val="0"/>
        <w:pageBreakBefore w:val="0"/>
        <w:widowControl w:val="0"/>
        <w:kinsoku/>
        <w:wordWrap/>
        <w:overflowPunct/>
        <w:topLinePunct w:val="0"/>
        <w:autoSpaceDE/>
        <w:autoSpaceDN/>
        <w:bidi w:val="0"/>
        <w:adjustRightInd/>
        <w:snapToGrid/>
        <w:spacing w:beforeLines="50" w:afterLines="50" w:line="300" w:lineRule="exact"/>
        <w:jc w:val="center"/>
        <w:textAlignment w:val="auto"/>
        <w:rPr>
          <w:rFonts w:ascii="仿宋" w:hAnsi="仿宋" w:eastAsia="仿宋"/>
          <w:b/>
          <w:spacing w:val="-9"/>
          <w:sz w:val="30"/>
          <w:szCs w:val="30"/>
        </w:rPr>
      </w:pPr>
      <w:r>
        <w:rPr>
          <w:rFonts w:hint="eastAsia" w:ascii="仿宋" w:hAnsi="仿宋" w:eastAsia="仿宋"/>
          <w:b/>
          <w:spacing w:val="-9"/>
          <w:sz w:val="30"/>
          <w:szCs w:val="30"/>
        </w:rPr>
        <w:t>奉教办</w:t>
      </w:r>
      <w:r>
        <w:rPr>
          <w:rFonts w:hint="eastAsia"/>
          <w:b/>
          <w:spacing w:val="7"/>
          <w:sz w:val="30"/>
          <w:szCs w:val="30"/>
        </w:rPr>
        <w:t>〔</w:t>
      </w:r>
      <w:r>
        <w:rPr>
          <w:b/>
          <w:spacing w:val="7"/>
          <w:sz w:val="30"/>
          <w:szCs w:val="30"/>
        </w:rPr>
        <w:t>202</w:t>
      </w:r>
      <w:r>
        <w:rPr>
          <w:rFonts w:hint="eastAsia"/>
          <w:b/>
          <w:spacing w:val="7"/>
          <w:sz w:val="30"/>
          <w:szCs w:val="30"/>
          <w:lang w:val="en-US" w:eastAsia="zh-CN"/>
        </w:rPr>
        <w:t>3</w:t>
      </w:r>
      <w:r>
        <w:rPr>
          <w:rFonts w:hint="eastAsia"/>
          <w:b/>
          <w:spacing w:val="7"/>
          <w:sz w:val="30"/>
          <w:szCs w:val="30"/>
        </w:rPr>
        <w:t>〕</w:t>
      </w:r>
      <w:r>
        <w:rPr>
          <w:rFonts w:hint="eastAsia"/>
          <w:b/>
          <w:spacing w:val="7"/>
          <w:sz w:val="30"/>
          <w:szCs w:val="30"/>
          <w:lang w:val="en-US" w:eastAsia="zh-CN"/>
        </w:rPr>
        <w:t>108</w:t>
      </w:r>
      <w:r>
        <w:rPr>
          <w:rFonts w:hint="eastAsia" w:ascii="仿宋" w:hAnsi="仿宋" w:eastAsia="仿宋"/>
          <w:b/>
          <w:spacing w:val="-9"/>
          <w:sz w:val="30"/>
          <w:szCs w:val="30"/>
        </w:rPr>
        <w:t>号</w:t>
      </w:r>
    </w:p>
    <w:p>
      <w:pPr>
        <w:rPr>
          <w:rFonts w:hint="eastAsia" w:ascii="仿宋_GB2312" w:hAnsi="Times New Roman" w:eastAsia="仿宋_GB2312"/>
          <w:color w:val="000000" w:themeColor="text1"/>
          <w:sz w:val="30"/>
          <w:szCs w:val="30"/>
          <w14:textFill>
            <w14:solidFill>
              <w14:schemeClr w14:val="tx1"/>
            </w14:solidFill>
          </w14:textFill>
        </w:rPr>
      </w:pPr>
    </w:p>
    <w:p>
      <w:pP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各基层单位：</w:t>
      </w:r>
    </w:p>
    <w:p>
      <w:pPr>
        <w:adjustRightInd w:val="0"/>
        <w:snapToGrid w:val="0"/>
        <w:spacing w:line="600" w:lineRule="exact"/>
        <w:ind w:firstLine="600" w:firstLineChars="200"/>
        <w:jc w:val="left"/>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现将《奉贤区第三届新成长教育行动研究成果征集评选方案》印发给你们，请各单位积极宣传发动，认真贯彻执行。</w:t>
      </w:r>
    </w:p>
    <w:p>
      <w:pPr>
        <w:adjustRightInd w:val="0"/>
        <w:snapToGrid w:val="0"/>
        <w:spacing w:line="600" w:lineRule="exact"/>
        <w:ind w:firstLine="600" w:firstLineChars="200"/>
        <w:jc w:val="left"/>
        <w:rPr>
          <w:rFonts w:hint="eastAsia" w:ascii="仿宋_GB2312" w:eastAsia="仿宋_GB2312"/>
          <w:color w:val="000000" w:themeColor="text1"/>
          <w:sz w:val="30"/>
          <w:szCs w:val="30"/>
          <w14:textFill>
            <w14:solidFill>
              <w14:schemeClr w14:val="tx1"/>
            </w14:solidFill>
          </w14:textFill>
        </w:rPr>
      </w:pPr>
    </w:p>
    <w:p>
      <w:pPr>
        <w:adjustRightInd w:val="0"/>
        <w:snapToGrid w:val="0"/>
        <w:spacing w:line="600" w:lineRule="exact"/>
        <w:jc w:val="center"/>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附件：奉贤区第三届新成长教育行动研究成果征集评选方案</w:t>
      </w:r>
    </w:p>
    <w:p>
      <w:pPr>
        <w:pStyle w:val="6"/>
        <w:spacing w:after="0" w:line="460" w:lineRule="exact"/>
        <w:ind w:firstLine="600" w:firstLineChars="200"/>
        <w:rPr>
          <w:rFonts w:hint="eastAsia" w:ascii="仿宋_GB2312" w:eastAsia="仿宋_GB2312"/>
          <w:color w:val="000000" w:themeColor="text1"/>
          <w:sz w:val="30"/>
          <w:szCs w:val="30"/>
          <w14:textFill>
            <w14:solidFill>
              <w14:schemeClr w14:val="tx1"/>
            </w14:solidFill>
          </w14:textFill>
        </w:rPr>
      </w:pPr>
    </w:p>
    <w:p>
      <w:pPr>
        <w:ind w:firstLine="600"/>
        <w:rPr>
          <w:rFonts w:hint="eastAsia" w:ascii="仿宋_GB2312" w:eastAsia="仿宋_GB2312"/>
          <w:color w:val="000000" w:themeColor="text1"/>
          <w:sz w:val="30"/>
          <w:szCs w:val="30"/>
          <w14:textFill>
            <w14:solidFill>
              <w14:schemeClr w14:val="tx1"/>
            </w14:solidFill>
          </w14:textFill>
        </w:rPr>
      </w:pPr>
    </w:p>
    <w:p>
      <w:pPr>
        <w:jc w:val="right"/>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奉贤区教育局办公室</w:t>
      </w:r>
    </w:p>
    <w:p>
      <w:pPr>
        <w:ind w:right="150" w:firstLine="5700" w:firstLineChars="1900"/>
        <w:jc w:val="right"/>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2023年12月27日</w:t>
      </w:r>
    </w:p>
    <w:p>
      <w:pPr>
        <w:ind w:right="150" w:firstLine="5700" w:firstLineChars="1900"/>
        <w:jc w:val="right"/>
        <w:rPr>
          <w:rFonts w:hint="eastAsia" w:ascii="仿宋_GB2312" w:eastAsia="仿宋_GB2312"/>
          <w:color w:val="000000" w:themeColor="text1"/>
          <w:sz w:val="30"/>
          <w:szCs w:val="30"/>
          <w14:textFill>
            <w14:solidFill>
              <w14:schemeClr w14:val="tx1"/>
            </w14:solidFill>
          </w14:textFill>
        </w:rPr>
      </w:pPr>
    </w:p>
    <w:p>
      <w:pPr>
        <w:ind w:right="150" w:firstLine="5700" w:firstLineChars="1900"/>
        <w:jc w:val="right"/>
        <w:rPr>
          <w:rFonts w:hint="eastAsia" w:ascii="仿宋_GB2312" w:eastAsia="仿宋_GB2312"/>
          <w:color w:val="000000" w:themeColor="text1"/>
          <w:sz w:val="30"/>
          <w:szCs w:val="30"/>
          <w14:textFill>
            <w14:solidFill>
              <w14:schemeClr w14:val="tx1"/>
            </w14:solidFill>
          </w14:textFill>
        </w:rPr>
      </w:pPr>
    </w:p>
    <w:p>
      <w:pPr>
        <w:rPr>
          <w:rFonts w:hint="eastAsia" w:ascii="Times New Roman" w:hAnsi="Times New Roman" w:eastAsia="宋体" w:cs="Times New Roman"/>
          <w:color w:val="000000" w:themeColor="text1"/>
          <w:szCs w:val="24"/>
          <w14:textFill>
            <w14:solidFill>
              <w14:schemeClr w14:val="tx1"/>
            </w14:solidFill>
          </w14:textFill>
        </w:rPr>
      </w:pPr>
    </w:p>
    <w:p>
      <w:pPr>
        <w:ind w:firstLine="600" w:firstLineChars="200"/>
        <w:jc w:val="right"/>
        <w:rPr>
          <w:rFonts w:ascii="仿宋_GB2312" w:eastAsia="仿宋_GB2312"/>
          <w:sz w:val="30"/>
          <w:szCs w:val="30"/>
        </w:rPr>
      </w:pPr>
    </w:p>
    <w:p>
      <w:pPr>
        <w:ind w:firstLine="600" w:firstLineChars="200"/>
        <w:jc w:val="right"/>
        <w:rPr>
          <w:rFonts w:ascii="仿宋_GB2312" w:eastAsia="仿宋_GB2312"/>
          <w:sz w:val="30"/>
          <w:szCs w:val="30"/>
        </w:rPr>
      </w:pPr>
    </w:p>
    <w:tbl>
      <w:tblPr>
        <w:tblStyle w:val="17"/>
        <w:tblpPr w:leftFromText="180" w:rightFromText="180" w:vertAnchor="text" w:tblpX="4" w:tblpY="61"/>
        <w:tblW w:w="913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13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8" w:hRule="atLeast"/>
        </w:trPr>
        <w:tc>
          <w:tcPr>
            <w:tcW w:w="9138" w:type="dxa"/>
            <w:tcBorders>
              <w:left w:val="nil"/>
              <w:bottom w:val="single" w:color="auto" w:sz="8" w:space="0"/>
              <w:right w:val="nil"/>
            </w:tcBorders>
          </w:tcPr>
          <w:p>
            <w:pPr>
              <w:tabs>
                <w:tab w:val="left" w:pos="8922"/>
              </w:tabs>
              <w:spacing w:line="500" w:lineRule="exact"/>
              <w:ind w:right="40" w:firstLine="150" w:firstLineChars="50"/>
              <w:rPr>
                <w:rFonts w:ascii="仿宋_GB2312" w:hAnsi="宋体" w:eastAsia="仿宋_GB2312"/>
                <w:sz w:val="30"/>
                <w:szCs w:val="30"/>
              </w:rPr>
            </w:pPr>
            <w:r>
              <w:rPr>
                <w:rFonts w:hint="eastAsia" w:ascii="仿宋_GB2312" w:hAnsi="宋体" w:eastAsia="仿宋_GB2312"/>
                <w:sz w:val="30"/>
                <w:szCs w:val="30"/>
              </w:rPr>
              <w:t>上海市奉贤区教育局</w:t>
            </w:r>
            <w:r>
              <w:rPr>
                <w:rFonts w:ascii="仿宋_GB2312" w:hAnsi="宋体" w:eastAsia="仿宋_GB2312"/>
                <w:sz w:val="30"/>
                <w:szCs w:val="30"/>
              </w:rPr>
              <w:t xml:space="preserve">                 </w:t>
            </w:r>
            <w:r>
              <w:rPr>
                <w:rFonts w:hint="eastAsia" w:ascii="仿宋_GB2312" w:hAnsi="宋体" w:eastAsia="仿宋_GB2312"/>
                <w:sz w:val="30"/>
                <w:szCs w:val="30"/>
                <w:lang w:val="en-US" w:eastAsia="zh-CN"/>
              </w:rPr>
              <w:t xml:space="preserve"> </w:t>
            </w:r>
            <w:r>
              <w:rPr>
                <w:rFonts w:ascii="仿宋_GB2312" w:hAnsi="宋体" w:eastAsia="仿宋_GB2312"/>
                <w:sz w:val="30"/>
                <w:szCs w:val="30"/>
              </w:rPr>
              <w:t xml:space="preserve">  202</w:t>
            </w:r>
            <w:r>
              <w:rPr>
                <w:rFonts w:hint="eastAsia" w:ascii="仿宋_GB2312" w:hAnsi="宋体" w:eastAsia="仿宋_GB2312"/>
                <w:sz w:val="30"/>
                <w:szCs w:val="30"/>
                <w:lang w:val="en-US" w:eastAsia="zh-CN"/>
              </w:rPr>
              <w:t>3</w:t>
            </w:r>
            <w:r>
              <w:rPr>
                <w:rFonts w:hint="eastAsia" w:ascii="仿宋_GB2312" w:hAnsi="宋体" w:eastAsia="仿宋_GB2312"/>
                <w:sz w:val="30"/>
                <w:szCs w:val="30"/>
              </w:rPr>
              <w:t>年</w:t>
            </w:r>
            <w:r>
              <w:rPr>
                <w:rFonts w:hint="eastAsia" w:ascii="仿宋_GB2312" w:hAnsi="宋体" w:eastAsia="仿宋_GB2312"/>
                <w:sz w:val="30"/>
                <w:szCs w:val="30"/>
                <w:lang w:val="en-US" w:eastAsia="zh-CN"/>
              </w:rPr>
              <w:t>12</w:t>
            </w:r>
            <w:r>
              <w:rPr>
                <w:rFonts w:hint="eastAsia" w:ascii="仿宋_GB2312" w:hAnsi="宋体" w:eastAsia="仿宋_GB2312"/>
                <w:sz w:val="30"/>
                <w:szCs w:val="30"/>
              </w:rPr>
              <w:t>月</w:t>
            </w:r>
            <w:r>
              <w:rPr>
                <w:rFonts w:hint="eastAsia" w:ascii="仿宋_GB2312" w:hAnsi="宋体" w:eastAsia="仿宋_GB2312"/>
                <w:sz w:val="30"/>
                <w:szCs w:val="30"/>
                <w:lang w:val="en-US" w:eastAsia="zh-CN"/>
              </w:rPr>
              <w:t>27</w:t>
            </w:r>
            <w:r>
              <w:rPr>
                <w:rFonts w:hint="eastAsia" w:ascii="仿宋_GB2312" w:hAnsi="宋体" w:eastAsia="仿宋_GB2312"/>
                <w:sz w:val="30"/>
                <w:szCs w:val="30"/>
              </w:rPr>
              <w:t>日印发</w:t>
            </w:r>
          </w:p>
        </w:tc>
      </w:tr>
    </w:tbl>
    <w:tbl>
      <w:tblPr>
        <w:tblStyle w:val="17"/>
        <w:tblW w:w="9149"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9149" w:type="dxa"/>
            <w:tcBorders>
              <w:top w:val="nil"/>
              <w:left w:val="nil"/>
              <w:bottom w:val="single" w:color="auto" w:sz="12" w:space="0"/>
              <w:right w:val="nil"/>
            </w:tcBorders>
          </w:tcPr>
          <w:p>
            <w:pPr>
              <w:spacing w:line="500" w:lineRule="exact"/>
              <w:ind w:right="-99" w:firstLine="150" w:firstLineChars="50"/>
              <w:rPr>
                <w:rFonts w:hint="default" w:ascii="仿宋_GB2312" w:hAnsi="宋体" w:eastAsia="仿宋_GB2312"/>
                <w:sz w:val="30"/>
                <w:szCs w:val="30"/>
                <w:lang w:val="en-US" w:eastAsia="zh-CN"/>
              </w:rPr>
            </w:pPr>
            <w:r>
              <w:rPr>
                <w:rFonts w:hint="eastAsia" w:ascii="仿宋_GB2312" w:hAnsi="宋体" w:eastAsia="仿宋_GB2312"/>
                <w:sz w:val="30"/>
                <w:szCs w:val="30"/>
              </w:rPr>
              <w:t>签发：施文龙</w:t>
            </w:r>
            <w:r>
              <w:rPr>
                <w:rFonts w:ascii="仿宋_GB2312" w:hAnsi="宋体" w:eastAsia="仿宋_GB2312"/>
                <w:sz w:val="30"/>
                <w:szCs w:val="30"/>
              </w:rPr>
              <w:t xml:space="preserve">           </w:t>
            </w:r>
            <w:r>
              <w:rPr>
                <w:rFonts w:hint="eastAsia" w:ascii="仿宋_GB2312" w:hAnsi="宋体" w:eastAsia="仿宋_GB2312"/>
                <w:sz w:val="30"/>
                <w:szCs w:val="30"/>
              </w:rPr>
              <w:t>核稿：骆之强</w:t>
            </w:r>
            <w:r>
              <w:rPr>
                <w:rFonts w:ascii="仿宋_GB2312" w:hAnsi="宋体" w:eastAsia="仿宋_GB2312"/>
                <w:sz w:val="30"/>
                <w:szCs w:val="30"/>
              </w:rPr>
              <w:t xml:space="preserve">           </w:t>
            </w:r>
            <w:r>
              <w:rPr>
                <w:rFonts w:hint="eastAsia" w:ascii="仿宋_GB2312" w:hAnsi="宋体" w:eastAsia="仿宋_GB2312"/>
                <w:sz w:val="30"/>
                <w:szCs w:val="30"/>
              </w:rPr>
              <w:t>校对：</w:t>
            </w:r>
            <w:r>
              <w:rPr>
                <w:rFonts w:hint="eastAsia" w:ascii="仿宋_GB2312" w:hAnsi="宋体" w:eastAsia="仿宋_GB2312"/>
                <w:sz w:val="30"/>
                <w:szCs w:val="30"/>
                <w:lang w:eastAsia="zh-CN"/>
              </w:rPr>
              <w:t>侯元丽</w:t>
            </w:r>
          </w:p>
        </w:tc>
      </w:tr>
    </w:tbl>
    <w:p>
      <w:pPr>
        <w:rPr>
          <w:rFonts w:hint="eastAsia" w:ascii="Times New Roman" w:hAnsi="Times New Roman" w:eastAsia="宋体" w:cs="Times New Roman"/>
          <w:color w:val="000000" w:themeColor="text1"/>
          <w:szCs w:val="24"/>
          <w14:textFill>
            <w14:solidFill>
              <w14:schemeClr w14:val="tx1"/>
            </w14:solidFill>
          </w14:textFill>
        </w:rPr>
      </w:pPr>
    </w:p>
    <w:p>
      <w:pPr>
        <w:adjustRightInd w:val="0"/>
        <w:snapToGrid w:val="0"/>
        <w:spacing w:line="600" w:lineRule="exact"/>
        <w:jc w:val="left"/>
        <w:rPr>
          <w:rFonts w:hint="eastAsia" w:ascii="方正小标宋简体" w:hAnsi="方正小标宋简体" w:eastAsia="方正小标宋简体" w:cs="方正小标宋简体"/>
          <w:color w:val="000000" w:themeColor="text1"/>
          <w:sz w:val="30"/>
          <w:szCs w:val="30"/>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0"/>
          <w:szCs w:val="30"/>
          <w14:textFill>
            <w14:solidFill>
              <w14:schemeClr w14:val="tx1"/>
            </w14:solidFill>
          </w14:textFill>
        </w:rPr>
        <w:t>附件</w:t>
      </w:r>
      <w:r>
        <w:rPr>
          <w:rFonts w:hint="eastAsia" w:ascii="方正小标宋简体" w:hAnsi="方正小标宋简体" w:eastAsia="方正小标宋简体" w:cs="方正小标宋简体"/>
          <w:color w:val="000000" w:themeColor="text1"/>
          <w:sz w:val="30"/>
          <w:szCs w:val="30"/>
          <w:lang w:val="en-US" w:eastAsia="zh-CN"/>
          <w14:textFill>
            <w14:solidFill>
              <w14:schemeClr w14:val="tx1"/>
            </w14:solidFill>
          </w14:textFill>
        </w:rPr>
        <w:t xml:space="preserve">   </w:t>
      </w:r>
      <w:bookmarkStart w:id="2" w:name="_GoBack"/>
      <w:r>
        <w:rPr>
          <w:rFonts w:hint="eastAsia" w:ascii="方正小标宋简体" w:hAnsi="方正小标宋简体" w:eastAsia="方正小标宋简体" w:cs="方正小标宋简体"/>
          <w:color w:val="0000FF"/>
          <w:sz w:val="30"/>
          <w:szCs w:val="30"/>
          <w:lang w:val="en-US" w:eastAsia="zh-CN"/>
        </w:rPr>
        <w:t>汪春落实</w:t>
      </w:r>
      <w:bookmarkEnd w:id="2"/>
    </w:p>
    <w:p>
      <w:pPr>
        <w:adjustRightInd w:val="0"/>
        <w:snapToGrid w:val="0"/>
        <w:spacing w:line="600" w:lineRule="exact"/>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奉贤区第三届新成长教育行动研究成果征集评选方案</w:t>
      </w:r>
    </w:p>
    <w:p>
      <w:pPr>
        <w:adjustRightInd w:val="0"/>
        <w:snapToGrid w:val="0"/>
        <w:spacing w:line="5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p>
    <w:p>
      <w:pPr>
        <w:adjustRightInd w:val="0"/>
        <w:snapToGrid w:val="0"/>
        <w:spacing w:line="5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为贯彻落实《奉贤区教育事业发展“十四五”规划》和《新成长教育行动纲要》等部署要求，激活基层单位和一线教师的教育行动研究热情，引导广大教职员工贯彻新理念，开展真研究，创造新成果，发挥优秀成果的推广辐射效应，促进教师专业成长，创新推进区域育人方式变革的新成长教育，全面建设“自然、活力、和润”的南上海品质教育区，组织开展奉贤区第三届新成长教育行动研究成果征集评选活动，特制定本评选方案。</w:t>
      </w:r>
    </w:p>
    <w:p>
      <w:pPr>
        <w:adjustRightInd w:val="0"/>
        <w:snapToGrid w:val="0"/>
        <w:spacing w:line="520" w:lineRule="exact"/>
        <w:ind w:firstLine="600" w:firstLineChars="20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一、指导思想</w:t>
      </w:r>
    </w:p>
    <w:p>
      <w:pPr>
        <w:adjustRightInd w:val="0"/>
        <w:snapToGrid w:val="0"/>
        <w:spacing w:line="520" w:lineRule="exact"/>
        <w:ind w:firstLine="600" w:firstLineChars="200"/>
        <w:rPr>
          <w:rFonts w:ascii="仿宋_GB2312" w:hAnsi="仿宋_GB2312" w:eastAsia="仿宋_GB2312" w:cs="仿宋_GB2312"/>
          <w:color w:val="000000" w:themeColor="text1"/>
          <w:sz w:val="30"/>
          <w:szCs w:val="30"/>
          <w:lang w:val="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全面贯彻落实党的二十大精神，以习近平新时代中国特色社会主义思想为指导，全面贯彻党的教育方针，落实</w:t>
      </w:r>
      <w:r>
        <w:rPr>
          <w:rFonts w:hint="eastAsia" w:ascii="仿宋_GB2312" w:hAnsi="仿宋_GB2312" w:eastAsia="仿宋_GB2312" w:cs="仿宋_GB2312"/>
          <w:color w:val="000000" w:themeColor="text1"/>
          <w:sz w:val="30"/>
          <w:szCs w:val="30"/>
          <w:lang w:val="zh-CN"/>
          <w14:textFill>
            <w14:solidFill>
              <w14:schemeClr w14:val="tx1"/>
            </w14:solidFill>
          </w14:textFill>
        </w:rPr>
        <w:t>立德树人根本任务，</w:t>
      </w:r>
      <w:r>
        <w:rPr>
          <w:rFonts w:hint="eastAsia" w:ascii="仿宋_GB2312" w:hAnsi="仿宋_GB2312" w:eastAsia="仿宋_GB2312" w:cs="仿宋_GB2312"/>
          <w:color w:val="000000" w:themeColor="text1"/>
          <w:sz w:val="30"/>
          <w:szCs w:val="30"/>
          <w14:textFill>
            <w14:solidFill>
              <w14:schemeClr w14:val="tx1"/>
            </w14:solidFill>
          </w14:textFill>
        </w:rPr>
        <w:t>坚持新成长教育理念，</w:t>
      </w:r>
      <w:r>
        <w:rPr>
          <w:rFonts w:hint="eastAsia" w:ascii="仿宋_GB2312" w:hAnsi="仿宋_GB2312" w:eastAsia="仿宋_GB2312" w:cs="仿宋_GB2312"/>
          <w:color w:val="000000" w:themeColor="text1"/>
          <w:sz w:val="30"/>
          <w:szCs w:val="30"/>
          <w:lang w:val="zh-CN"/>
          <w14:textFill>
            <w14:solidFill>
              <w14:schemeClr w14:val="tx1"/>
            </w14:solidFill>
          </w14:textFill>
        </w:rPr>
        <w:t>立足工作实际，以“问题解决、实践研究、提升质量、创建特色”为宗旨，引导教师主动参与</w:t>
      </w:r>
      <w:r>
        <w:rPr>
          <w:rFonts w:hint="eastAsia" w:ascii="仿宋_GB2312" w:hAnsi="仿宋_GB2312" w:eastAsia="仿宋_GB2312" w:cs="仿宋_GB2312"/>
          <w:color w:val="000000" w:themeColor="text1"/>
          <w:sz w:val="30"/>
          <w:szCs w:val="30"/>
          <w14:textFill>
            <w14:solidFill>
              <w14:schemeClr w14:val="tx1"/>
            </w14:solidFill>
          </w14:textFill>
        </w:rPr>
        <w:t>新成长教育行动研究，形成“校校有课题，人人有专题”的新成长教育行动研究生态。</w:t>
      </w:r>
    </w:p>
    <w:p>
      <w:pPr>
        <w:adjustRightInd w:val="0"/>
        <w:snapToGrid w:val="0"/>
        <w:spacing w:line="520" w:lineRule="exact"/>
        <w:ind w:firstLine="600" w:firstLineChars="200"/>
        <w:rPr>
          <w:rFonts w:ascii="黑体" w:hAnsi="黑体" w:eastAsia="黑体" w:cs="黑体"/>
          <w:color w:val="000000" w:themeColor="text1"/>
          <w:sz w:val="30"/>
          <w:szCs w:val="30"/>
          <w:lang w:val="zh-CN"/>
          <w14:textFill>
            <w14:solidFill>
              <w14:schemeClr w14:val="tx1"/>
            </w14:solidFill>
          </w14:textFill>
        </w:rPr>
      </w:pPr>
      <w:r>
        <w:rPr>
          <w:rFonts w:hint="eastAsia" w:ascii="黑体" w:hAnsi="黑体" w:eastAsia="黑体" w:cs="黑体"/>
          <w:color w:val="000000" w:themeColor="text1"/>
          <w:sz w:val="30"/>
          <w:szCs w:val="30"/>
          <w:lang w:val="zh-CN"/>
          <w14:textFill>
            <w14:solidFill>
              <w14:schemeClr w14:val="tx1"/>
            </w14:solidFill>
          </w14:textFill>
        </w:rPr>
        <w:t>二、评选要点</w:t>
      </w:r>
    </w:p>
    <w:p>
      <w:pPr>
        <w:adjustRightInd w:val="0"/>
        <w:snapToGrid w:val="0"/>
        <w:spacing w:line="520" w:lineRule="exact"/>
        <w:ind w:firstLine="602" w:firstLineChars="200"/>
        <w:rPr>
          <w:rFonts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（一）参评对象</w:t>
      </w:r>
    </w:p>
    <w:p>
      <w:pPr>
        <w:adjustRightInd w:val="0"/>
        <w:snapToGrid w:val="0"/>
        <w:spacing w:line="5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本区幼儿园、中小学校、中职校、成校和其他教育行政服务部门在编在岗的教职员工。</w:t>
      </w:r>
    </w:p>
    <w:p>
      <w:pPr>
        <w:adjustRightInd w:val="0"/>
        <w:snapToGrid w:val="0"/>
        <w:spacing w:line="520" w:lineRule="exact"/>
        <w:ind w:firstLine="602" w:firstLineChars="200"/>
        <w:rPr>
          <w:rFonts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（二）主要方向</w:t>
      </w:r>
    </w:p>
    <w:p>
      <w:pPr>
        <w:adjustRightInd w:val="0"/>
        <w:snapToGrid w:val="0"/>
        <w:spacing w:line="520" w:lineRule="exact"/>
        <w:ind w:firstLine="600" w:firstLineChars="200"/>
        <w:rPr>
          <w:rFonts w:ascii="仿宋_GB2312" w:hAnsi="仿宋_GB2312" w:eastAsia="仿宋_GB2312" w:cs="仿宋_GB2312"/>
          <w:color w:val="000000" w:themeColor="text1"/>
          <w:sz w:val="30"/>
          <w:szCs w:val="30"/>
          <w:lang w:val="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w:t>
      </w:r>
      <w:r>
        <w:rPr>
          <w:rFonts w:hint="eastAsia" w:ascii="仿宋_GB2312" w:hAnsi="仿宋_GB2312" w:eastAsia="仿宋_GB2312" w:cs="仿宋_GB2312"/>
          <w:color w:val="000000" w:themeColor="text1"/>
          <w:sz w:val="30"/>
          <w:szCs w:val="30"/>
          <w:lang w:val="zh-CN"/>
          <w14:textFill>
            <w14:solidFill>
              <w14:schemeClr w14:val="tx1"/>
            </w14:solidFill>
          </w14:textFill>
        </w:rPr>
        <w:t>在新成长课堂教学、新成长班集体建设、新成长家校合力育人、新成长学校管理变革等</w:t>
      </w:r>
      <w:r>
        <w:rPr>
          <w:rFonts w:hint="eastAsia" w:ascii="仿宋_GB2312" w:hAnsi="仿宋_GB2312" w:eastAsia="仿宋_GB2312" w:cs="仿宋_GB2312"/>
          <w:color w:val="000000" w:themeColor="text1"/>
          <w:sz w:val="30"/>
          <w:szCs w:val="30"/>
          <w14:textFill>
            <w14:solidFill>
              <w14:schemeClr w14:val="tx1"/>
            </w14:solidFill>
          </w14:textFill>
        </w:rPr>
        <w:t>方面</w:t>
      </w:r>
      <w:r>
        <w:rPr>
          <w:rFonts w:hint="eastAsia" w:ascii="仿宋_GB2312" w:hAnsi="仿宋_GB2312" w:eastAsia="仿宋_GB2312" w:cs="仿宋_GB2312"/>
          <w:color w:val="000000" w:themeColor="text1"/>
          <w:sz w:val="30"/>
          <w:szCs w:val="30"/>
          <w:lang w:val="zh-CN"/>
          <w14:textFill>
            <w14:solidFill>
              <w14:schemeClr w14:val="tx1"/>
            </w14:solidFill>
          </w14:textFill>
        </w:rPr>
        <w:t>的实践经验和创新探索。</w:t>
      </w:r>
    </w:p>
    <w:p>
      <w:pPr>
        <w:adjustRightInd w:val="0"/>
        <w:snapToGrid w:val="0"/>
        <w:spacing w:line="5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2.新成长教育背景下的教育行政和指导服务机制创新探索。</w:t>
      </w:r>
    </w:p>
    <w:p>
      <w:pPr>
        <w:tabs>
          <w:tab w:val="left" w:pos="780"/>
        </w:tabs>
        <w:spacing w:line="520" w:lineRule="exact"/>
        <w:ind w:firstLine="602" w:firstLineChars="200"/>
        <w:rPr>
          <w:rFonts w:ascii="仿宋_GB2312" w:hAnsi="仿宋_GB2312" w:eastAsia="仿宋_GB2312" w:cs="仿宋_GB2312"/>
          <w:b/>
          <w:color w:val="000000" w:themeColor="text1"/>
          <w:sz w:val="30"/>
          <w:szCs w:val="30"/>
          <w14:textFill>
            <w14:solidFill>
              <w14:schemeClr w14:val="tx1"/>
            </w14:solidFill>
          </w14:textFill>
        </w:rPr>
      </w:pPr>
      <w:bookmarkStart w:id="1" w:name="_Hlk60930325"/>
      <w:r>
        <w:rPr>
          <w:rFonts w:hint="eastAsia" w:ascii="仿宋_GB2312" w:hAnsi="仿宋_GB2312" w:eastAsia="仿宋_GB2312" w:cs="仿宋_GB2312"/>
          <w:b/>
          <w:color w:val="000000" w:themeColor="text1"/>
          <w:sz w:val="30"/>
          <w:szCs w:val="30"/>
          <w14:textFill>
            <w14:solidFill>
              <w14:schemeClr w14:val="tx1"/>
            </w14:solidFill>
          </w14:textFill>
        </w:rPr>
        <w:t>（三）参评范围</w:t>
      </w:r>
    </w:p>
    <w:p>
      <w:pPr>
        <w:tabs>
          <w:tab w:val="left" w:pos="780"/>
        </w:tabs>
        <w:spacing w:line="5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1.参评的成果主要为课题研究报告、科研论文、著作等。各种课例、教育反思和教育叙事等不作为参评范围。</w:t>
      </w:r>
    </w:p>
    <w:p>
      <w:pPr>
        <w:tabs>
          <w:tab w:val="left" w:pos="780"/>
        </w:tabs>
        <w:spacing w:line="5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2.参评成果应为2023年以来形成的新成长教育行动研究成果。</w:t>
      </w:r>
      <w:r>
        <w:rPr>
          <w:rFonts w:hint="eastAsia" w:ascii="仿宋_GB2312" w:hAnsi="仿宋_GB2312" w:eastAsia="仿宋_GB2312" w:cs="仿宋_GB2312"/>
          <w:b/>
          <w:color w:val="000000" w:themeColor="text1"/>
          <w:sz w:val="30"/>
          <w:szCs w:val="30"/>
          <w14:textFill>
            <w14:solidFill>
              <w14:schemeClr w14:val="tx1"/>
            </w14:solidFill>
          </w14:textFill>
        </w:rPr>
        <w:t>已参评过首届和第二届新成长教育行动研究成果奖评选的成果，在没有重大突破或进展情况下，本次不再重复参评。</w:t>
      </w:r>
    </w:p>
    <w:p>
      <w:pPr>
        <w:pStyle w:val="26"/>
        <w:spacing w:line="520" w:lineRule="exact"/>
        <w:ind w:firstLine="602" w:firstLineChars="200"/>
        <w:rPr>
          <w:rFonts w:ascii="仿宋_GB2312" w:hAnsi="仿宋_GB2312" w:eastAsia="仿宋_GB2312" w:cs="仿宋_GB2312"/>
          <w:b/>
          <w:bCs/>
          <w:color w:val="000000" w:themeColor="text1"/>
          <w:sz w:val="30"/>
          <w:szCs w:val="30"/>
          <w:lang w:val="en-US"/>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（四）</w:t>
      </w:r>
      <w:r>
        <w:rPr>
          <w:rFonts w:hint="eastAsia" w:ascii="仿宋_GB2312" w:hAnsi="仿宋_GB2312" w:eastAsia="仿宋_GB2312" w:cs="仿宋_GB2312"/>
          <w:b/>
          <w:bCs/>
          <w:color w:val="000000" w:themeColor="text1"/>
          <w:sz w:val="30"/>
          <w:szCs w:val="30"/>
          <w:lang w:val="en-US"/>
          <w14:textFill>
            <w14:solidFill>
              <w14:schemeClr w14:val="tx1"/>
            </w14:solidFill>
          </w14:textFill>
        </w:rPr>
        <w:t>评选分组</w:t>
      </w:r>
    </w:p>
    <w:p>
      <w:pPr>
        <w:pStyle w:val="26"/>
        <w:spacing w:line="520" w:lineRule="exact"/>
        <w:ind w:firstLine="600" w:firstLineChars="200"/>
        <w:rPr>
          <w:rFonts w:ascii="仿宋_GB2312" w:hAnsi="仿宋_GB2312" w:eastAsia="仿宋_GB2312" w:cs="仿宋_GB2312"/>
          <w:color w:val="000000" w:themeColor="text1"/>
          <w:sz w:val="30"/>
          <w:szCs w:val="30"/>
          <w:lang w:val="en-US"/>
          <w14:textFill>
            <w14:solidFill>
              <w14:schemeClr w14:val="tx1"/>
            </w14:solidFill>
          </w14:textFill>
        </w:rPr>
      </w:pPr>
      <w:r>
        <w:rPr>
          <w:rFonts w:hint="eastAsia" w:ascii="仿宋_GB2312" w:hAnsi="仿宋_GB2312" w:eastAsia="仿宋_GB2312" w:cs="仿宋_GB2312"/>
          <w:color w:val="000000" w:themeColor="text1"/>
          <w:sz w:val="30"/>
          <w:szCs w:val="30"/>
          <w:lang w:val="en-US"/>
          <w14:textFill>
            <w14:solidFill>
              <w14:schemeClr w14:val="tx1"/>
            </w14:solidFill>
          </w14:textFill>
        </w:rPr>
        <w:t>1.学校分类：（1）幼儿园；（2）小学；（3）一贯制学校；（4）初中；（5）高中中职；（6）成校；（7）其他教育行政服务部门。</w:t>
      </w:r>
    </w:p>
    <w:p>
      <w:pPr>
        <w:pStyle w:val="26"/>
        <w:spacing w:line="520" w:lineRule="exact"/>
        <w:ind w:firstLine="600" w:firstLineChars="200"/>
        <w:rPr>
          <w:rFonts w:ascii="仿宋_GB2312" w:hAnsi="仿宋_GB2312" w:eastAsia="仿宋_GB2312" w:cs="仿宋_GB2312"/>
          <w:color w:val="000000" w:themeColor="text1"/>
          <w:sz w:val="30"/>
          <w:szCs w:val="30"/>
          <w:lang w:val="en-US"/>
          <w14:textFill>
            <w14:solidFill>
              <w14:schemeClr w14:val="tx1"/>
            </w14:solidFill>
          </w14:textFill>
        </w:rPr>
      </w:pPr>
      <w:r>
        <w:rPr>
          <w:rFonts w:hint="eastAsia" w:ascii="仿宋_GB2312" w:hAnsi="仿宋_GB2312" w:eastAsia="仿宋_GB2312" w:cs="仿宋_GB2312"/>
          <w:color w:val="000000" w:themeColor="text1"/>
          <w:sz w:val="30"/>
          <w:szCs w:val="30"/>
          <w:lang w:val="en-US"/>
          <w14:textFill>
            <w14:solidFill>
              <w14:schemeClr w14:val="tx1"/>
            </w14:solidFill>
          </w14:textFill>
        </w:rPr>
        <w:t>2.成果分类：（1）学校</w:t>
      </w:r>
      <w:r>
        <w:rPr>
          <w:rFonts w:hint="eastAsia" w:ascii="仿宋_GB2312" w:hAnsi="仿宋_GB2312" w:eastAsia="仿宋_GB2312" w:cs="仿宋_GB2312"/>
          <w:color w:val="000000" w:themeColor="text1"/>
          <w:sz w:val="30"/>
          <w:szCs w:val="30"/>
          <w14:textFill>
            <w14:solidFill>
              <w14:schemeClr w14:val="tx1"/>
            </w14:solidFill>
          </w14:textFill>
        </w:rPr>
        <w:t>德育；（</w:t>
      </w:r>
      <w:r>
        <w:rPr>
          <w:rFonts w:hint="eastAsia" w:ascii="仿宋_GB2312" w:hAnsi="仿宋_GB2312" w:eastAsia="仿宋_GB2312" w:cs="仿宋_GB2312"/>
          <w:color w:val="000000" w:themeColor="text1"/>
          <w:sz w:val="30"/>
          <w:szCs w:val="30"/>
          <w:lang w:val="en-US"/>
          <w14:textFill>
            <w14:solidFill>
              <w14:schemeClr w14:val="tx1"/>
            </w14:solidFill>
          </w14:textFill>
        </w:rPr>
        <w:t>2</w:t>
      </w:r>
      <w:r>
        <w:rPr>
          <w:rFonts w:hint="eastAsia" w:ascii="仿宋_GB2312" w:hAnsi="仿宋_GB2312" w:eastAsia="仿宋_GB2312" w:cs="仿宋_GB2312"/>
          <w:color w:val="000000" w:themeColor="text1"/>
          <w:sz w:val="30"/>
          <w:szCs w:val="30"/>
          <w14:textFill>
            <w14:solidFill>
              <w14:schemeClr w14:val="tx1"/>
            </w14:solidFill>
          </w14:textFill>
        </w:rPr>
        <w:t>）课程教学</w:t>
      </w:r>
      <w:r>
        <w:rPr>
          <w:rFonts w:hint="eastAsia" w:ascii="仿宋_GB2312" w:hAnsi="仿宋_GB2312" w:eastAsia="仿宋_GB2312" w:cs="仿宋_GB2312"/>
          <w:color w:val="000000" w:themeColor="text1"/>
          <w:sz w:val="30"/>
          <w:szCs w:val="30"/>
          <w:lang w:val="en-US"/>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en-US"/>
          <w14:textFill>
            <w14:solidFill>
              <w14:schemeClr w14:val="tx1"/>
            </w14:solidFill>
          </w14:textFill>
        </w:rPr>
        <w:t>3</w:t>
      </w:r>
      <w:r>
        <w:rPr>
          <w:rFonts w:hint="eastAsia" w:ascii="仿宋_GB2312" w:hAnsi="仿宋_GB2312" w:eastAsia="仿宋_GB2312" w:cs="仿宋_GB2312"/>
          <w:color w:val="000000" w:themeColor="text1"/>
          <w:sz w:val="30"/>
          <w:szCs w:val="30"/>
          <w14:textFill>
            <w14:solidFill>
              <w14:schemeClr w14:val="tx1"/>
            </w14:solidFill>
          </w14:textFill>
        </w:rPr>
        <w:t>）学生成长；（</w:t>
      </w:r>
      <w:r>
        <w:rPr>
          <w:rFonts w:hint="eastAsia" w:ascii="仿宋_GB2312" w:hAnsi="仿宋_GB2312" w:eastAsia="仿宋_GB2312" w:cs="仿宋_GB2312"/>
          <w:color w:val="000000" w:themeColor="text1"/>
          <w:sz w:val="30"/>
          <w:szCs w:val="30"/>
          <w:lang w:val="en-US"/>
          <w14:textFill>
            <w14:solidFill>
              <w14:schemeClr w14:val="tx1"/>
            </w14:solidFill>
          </w14:textFill>
        </w:rPr>
        <w:t>4</w:t>
      </w:r>
      <w:r>
        <w:rPr>
          <w:rFonts w:hint="eastAsia" w:ascii="仿宋_GB2312" w:hAnsi="仿宋_GB2312" w:eastAsia="仿宋_GB2312" w:cs="仿宋_GB2312"/>
          <w:color w:val="000000" w:themeColor="text1"/>
          <w:sz w:val="30"/>
          <w:szCs w:val="30"/>
          <w14:textFill>
            <w14:solidFill>
              <w14:schemeClr w14:val="tx1"/>
            </w14:solidFill>
          </w14:textFill>
        </w:rPr>
        <w:t>）家校社合力育人；（</w:t>
      </w:r>
      <w:r>
        <w:rPr>
          <w:rFonts w:hint="eastAsia" w:ascii="仿宋_GB2312" w:hAnsi="仿宋_GB2312" w:eastAsia="仿宋_GB2312" w:cs="仿宋_GB2312"/>
          <w:color w:val="000000" w:themeColor="text1"/>
          <w:sz w:val="30"/>
          <w:szCs w:val="30"/>
          <w:lang w:val="en-US"/>
          <w14:textFill>
            <w14:solidFill>
              <w14:schemeClr w14:val="tx1"/>
            </w14:solidFill>
          </w14:textFill>
        </w:rPr>
        <w:t>5</w:t>
      </w:r>
      <w:r>
        <w:rPr>
          <w:rFonts w:hint="eastAsia" w:ascii="仿宋_GB2312" w:hAnsi="仿宋_GB2312" w:eastAsia="仿宋_GB2312" w:cs="仿宋_GB2312"/>
          <w:color w:val="000000" w:themeColor="text1"/>
          <w:sz w:val="30"/>
          <w:szCs w:val="30"/>
          <w14:textFill>
            <w14:solidFill>
              <w14:schemeClr w14:val="tx1"/>
            </w14:solidFill>
          </w14:textFill>
        </w:rPr>
        <w:t>）学校管理；（</w:t>
      </w:r>
      <w:r>
        <w:rPr>
          <w:rFonts w:hint="eastAsia" w:ascii="仿宋_GB2312" w:hAnsi="仿宋_GB2312" w:eastAsia="仿宋_GB2312" w:cs="仿宋_GB2312"/>
          <w:color w:val="000000" w:themeColor="text1"/>
          <w:sz w:val="30"/>
          <w:szCs w:val="30"/>
          <w:lang w:val="en-US"/>
          <w14:textFill>
            <w14:solidFill>
              <w14:schemeClr w14:val="tx1"/>
            </w14:solidFill>
          </w14:textFill>
        </w:rPr>
        <w:t>6</w:t>
      </w:r>
      <w:r>
        <w:rPr>
          <w:rFonts w:hint="eastAsia" w:ascii="仿宋_GB2312" w:hAnsi="仿宋_GB2312" w:eastAsia="仿宋_GB2312" w:cs="仿宋_GB2312"/>
          <w:color w:val="000000" w:themeColor="text1"/>
          <w:sz w:val="30"/>
          <w:szCs w:val="30"/>
          <w14:textFill>
            <w14:solidFill>
              <w14:schemeClr w14:val="tx1"/>
            </w14:solidFill>
          </w14:textFill>
        </w:rPr>
        <w:t>）教育行政、服务及其他。</w:t>
      </w:r>
    </w:p>
    <w:p>
      <w:pPr>
        <w:adjustRightInd w:val="0"/>
        <w:snapToGrid w:val="0"/>
        <w:spacing w:line="520" w:lineRule="exact"/>
        <w:ind w:firstLine="600" w:firstLineChars="200"/>
        <w:rPr>
          <w:rFonts w:ascii="黑体" w:hAnsi="黑体" w:eastAsia="黑体" w:cs="黑体"/>
          <w:color w:val="000000" w:themeColor="text1"/>
          <w:sz w:val="30"/>
          <w:szCs w:val="30"/>
          <w:lang w:val="zh-CN"/>
          <w14:textFill>
            <w14:solidFill>
              <w14:schemeClr w14:val="tx1"/>
            </w14:solidFill>
          </w14:textFill>
        </w:rPr>
      </w:pPr>
      <w:r>
        <w:rPr>
          <w:rFonts w:hint="eastAsia" w:ascii="黑体" w:hAnsi="黑体" w:eastAsia="黑体" w:cs="黑体"/>
          <w:color w:val="000000" w:themeColor="text1"/>
          <w:sz w:val="30"/>
          <w:szCs w:val="30"/>
          <w:lang w:val="zh-CN"/>
          <w14:textFill>
            <w14:solidFill>
              <w14:schemeClr w14:val="tx1"/>
            </w14:solidFill>
          </w14:textFill>
        </w:rPr>
        <w:t>三、评选标准与等级设置</w:t>
      </w:r>
    </w:p>
    <w:p>
      <w:pPr>
        <w:adjustRightInd w:val="0"/>
        <w:snapToGrid w:val="0"/>
        <w:spacing w:line="520" w:lineRule="exact"/>
        <w:ind w:firstLine="602" w:firstLineChars="200"/>
        <w:rPr>
          <w:rFonts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（一）评选标准</w:t>
      </w:r>
    </w:p>
    <w:p>
      <w:pPr>
        <w:adjustRightInd w:val="0"/>
        <w:snapToGrid w:val="0"/>
        <w:spacing w:line="520" w:lineRule="exact"/>
        <w:ind w:firstLine="600" w:firstLineChars="200"/>
        <w:rPr>
          <w:rFonts w:ascii="黑体" w:hAnsi="黑体" w:eastAsia="黑体" w:cs="黑体"/>
          <w:color w:val="000000" w:themeColor="text1"/>
          <w:sz w:val="30"/>
          <w:szCs w:val="30"/>
          <w:lang w:val="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主要考察成果的科学性、实践性和创新性。</w:t>
      </w:r>
    </w:p>
    <w:p>
      <w:pPr>
        <w:adjustRightInd w:val="0"/>
        <w:snapToGrid w:val="0"/>
        <w:spacing w:line="520" w:lineRule="exact"/>
        <w:ind w:firstLine="600" w:firstLineChars="200"/>
        <w:rPr>
          <w:rFonts w:ascii="黑体" w:hAnsi="黑体" w:eastAsia="黑体" w:cs="黑体"/>
          <w:color w:val="000000" w:themeColor="text1"/>
          <w:sz w:val="30"/>
          <w:szCs w:val="30"/>
          <w:lang w:val="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1.科学性。符合教育规律和教育政策，体现新成长教育理念，有充分的理论与实践依据；研究方法运用科学合理，研究过程清晰；研究结论有充分的数据与事实支撑。</w:t>
      </w:r>
    </w:p>
    <w:p>
      <w:pPr>
        <w:adjustRightInd w:val="0"/>
        <w:snapToGrid w:val="0"/>
        <w:spacing w:line="520" w:lineRule="exact"/>
        <w:ind w:firstLine="600" w:firstLineChars="200"/>
        <w:rPr>
          <w:rFonts w:ascii="黑体" w:hAnsi="黑体" w:eastAsia="黑体" w:cs="黑体"/>
          <w:color w:val="000000" w:themeColor="text1"/>
          <w:sz w:val="30"/>
          <w:szCs w:val="30"/>
          <w:lang w:val="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2.实践性。理论与实践相结合，是坚持新成长教育理念下，有效回应当前教育改革与学校发展面临的真实问题；成果源自于研究者的亲自实践，具有可操作性和实用性；成果应用已取得成效。</w:t>
      </w:r>
    </w:p>
    <w:p>
      <w:pPr>
        <w:adjustRightInd w:val="0"/>
        <w:snapToGrid w:val="0"/>
        <w:spacing w:line="520" w:lineRule="exact"/>
        <w:ind w:firstLine="600" w:firstLineChars="200"/>
        <w:rPr>
          <w:rFonts w:ascii="黑体" w:hAnsi="黑体" w:eastAsia="黑体" w:cs="黑体"/>
          <w:color w:val="000000" w:themeColor="text1"/>
          <w:sz w:val="30"/>
          <w:szCs w:val="30"/>
          <w:lang w:val="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3.创新性。成果应是坚持新成长教育理念的实践创新，对教育现象的规律性有新的认识，对教育的改革发展和教师专业成长有创新借鉴意义。</w:t>
      </w:r>
    </w:p>
    <w:p>
      <w:pPr>
        <w:spacing w:line="520" w:lineRule="exact"/>
        <w:ind w:firstLine="602" w:firstLineChars="200"/>
        <w:rPr>
          <w:rFonts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（二）等级设置</w:t>
      </w:r>
    </w:p>
    <w:p>
      <w:pPr>
        <w:spacing w:line="520" w:lineRule="exact"/>
        <w:ind w:firstLine="600" w:firstLineChars="200"/>
        <w:rPr>
          <w:rFonts w:ascii="黑体" w:hAnsi="黑体" w:eastAsia="黑体" w:cs="黑体"/>
          <w:color w:val="000000" w:themeColor="text1"/>
          <w:sz w:val="30"/>
          <w:szCs w:val="30"/>
          <w:lang w:val="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成果设一等、二等、三等3个等级。成果要在区域、上海市乃至全国具有一定影响力，并具有一定实践效果。</w:t>
      </w:r>
    </w:p>
    <w:bookmarkEnd w:id="1"/>
    <w:p>
      <w:pPr>
        <w:pStyle w:val="26"/>
        <w:spacing w:line="520" w:lineRule="exact"/>
        <w:ind w:firstLine="600" w:firstLineChars="200"/>
        <w:rPr>
          <w:rFonts w:ascii="黑体" w:hAnsi="黑体" w:eastAsia="黑体" w:cs="黑体"/>
          <w:color w:val="000000" w:themeColor="text1"/>
          <w:kern w:val="2"/>
          <w:sz w:val="30"/>
          <w:szCs w:val="30"/>
          <w14:textFill>
            <w14:solidFill>
              <w14:schemeClr w14:val="tx1"/>
            </w14:solidFill>
          </w14:textFill>
        </w:rPr>
      </w:pPr>
      <w:r>
        <w:rPr>
          <w:rFonts w:hint="eastAsia" w:ascii="黑体" w:hAnsi="黑体" w:eastAsia="黑体" w:cs="黑体"/>
          <w:color w:val="000000" w:themeColor="text1"/>
          <w:kern w:val="2"/>
          <w:sz w:val="30"/>
          <w:szCs w:val="30"/>
          <w14:textFill>
            <w14:solidFill>
              <w14:schemeClr w14:val="tx1"/>
            </w14:solidFill>
          </w14:textFill>
        </w:rPr>
        <w:t>四、材料报送</w:t>
      </w:r>
    </w:p>
    <w:p>
      <w:pPr>
        <w:pStyle w:val="26"/>
        <w:spacing w:line="520" w:lineRule="exact"/>
        <w:ind w:firstLine="602" w:firstLineChars="200"/>
        <w:rPr>
          <w:rFonts w:ascii="仿宋_GB2312" w:hAnsi="仿宋_GB2312" w:eastAsia="仿宋_GB2312" w:cs="仿宋_GB2312"/>
          <w:b/>
          <w:color w:val="000000" w:themeColor="text1"/>
          <w:sz w:val="30"/>
          <w:szCs w:val="30"/>
          <w:lang w:val="en-US"/>
          <w14:textFill>
            <w14:solidFill>
              <w14:schemeClr w14:val="tx1"/>
            </w14:solidFill>
          </w14:textFill>
        </w:rPr>
      </w:pPr>
      <w:r>
        <w:rPr>
          <w:rFonts w:hint="eastAsia" w:ascii="仿宋_GB2312" w:hAnsi="仿宋_GB2312" w:eastAsia="仿宋_GB2312" w:cs="仿宋_GB2312"/>
          <w:b/>
          <w:color w:val="000000" w:themeColor="text1"/>
          <w:sz w:val="30"/>
          <w:szCs w:val="30"/>
          <w:lang w:val="en-US"/>
          <w14:textFill>
            <w14:solidFill>
              <w14:schemeClr w14:val="tx1"/>
            </w14:solidFill>
          </w14:textFill>
        </w:rPr>
        <w:t>（一）注意事项</w:t>
      </w:r>
    </w:p>
    <w:p>
      <w:pPr>
        <w:pStyle w:val="26"/>
        <w:spacing w:line="520" w:lineRule="exact"/>
        <w:ind w:firstLine="600" w:firstLineChars="200"/>
        <w:rPr>
          <w:rFonts w:ascii="仿宋_GB2312" w:hAnsi="仿宋_GB2312" w:eastAsia="仿宋_GB2312" w:cs="仿宋_GB2312"/>
          <w:color w:val="000000" w:themeColor="text1"/>
          <w:sz w:val="30"/>
          <w:szCs w:val="30"/>
          <w:lang w:val="en-US"/>
          <w14:textFill>
            <w14:solidFill>
              <w14:schemeClr w14:val="tx1"/>
            </w14:solidFill>
          </w14:textFill>
        </w:rPr>
      </w:pPr>
      <w:r>
        <w:rPr>
          <w:rFonts w:hint="eastAsia" w:ascii="仿宋_GB2312" w:hAnsi="仿宋_GB2312" w:eastAsia="仿宋_GB2312" w:cs="仿宋_GB2312"/>
          <w:bCs/>
          <w:color w:val="000000" w:themeColor="text1"/>
          <w:sz w:val="30"/>
          <w:szCs w:val="30"/>
          <w14:textFill>
            <w14:solidFill>
              <w14:schemeClr w14:val="tx1"/>
            </w14:solidFill>
          </w14:textFill>
        </w:rPr>
        <w:t>1.</w:t>
      </w:r>
      <w:r>
        <w:rPr>
          <w:rFonts w:hint="eastAsia" w:ascii="仿宋_GB2312" w:hAnsi="仿宋_GB2312" w:eastAsia="仿宋_GB2312" w:cs="仿宋_GB2312"/>
          <w:color w:val="000000" w:themeColor="text1"/>
          <w:sz w:val="30"/>
          <w:szCs w:val="30"/>
          <w14:textFill>
            <w14:solidFill>
              <w14:schemeClr w14:val="tx1"/>
            </w14:solidFill>
          </w14:textFill>
        </w:rPr>
        <w:t>成果体例：研究报告、科研论文、著作</w:t>
      </w:r>
      <w:r>
        <w:rPr>
          <w:rFonts w:hint="eastAsia" w:ascii="仿宋_GB2312" w:hAnsi="仿宋_GB2312" w:eastAsia="仿宋_GB2312" w:cs="仿宋_GB2312"/>
          <w:color w:val="000000" w:themeColor="text1"/>
          <w:sz w:val="30"/>
          <w:szCs w:val="30"/>
          <w:lang w:val="en-US"/>
          <w14:textFill>
            <w14:solidFill>
              <w14:schemeClr w14:val="tx1"/>
            </w14:solidFill>
          </w14:textFill>
        </w:rPr>
        <w:t>。</w:t>
      </w:r>
    </w:p>
    <w:p>
      <w:pPr>
        <w:pStyle w:val="26"/>
        <w:spacing w:line="5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2.篇幅：课题报告一般不超过</w:t>
      </w:r>
      <w:r>
        <w:rPr>
          <w:rFonts w:hint="eastAsia" w:ascii="仿宋_GB2312" w:hAnsi="仿宋_GB2312" w:eastAsia="仿宋_GB2312" w:cs="仿宋_GB2312"/>
          <w:color w:val="000000" w:themeColor="text1"/>
          <w:sz w:val="30"/>
          <w:szCs w:val="30"/>
          <w:lang w:val="en-US"/>
          <w14:textFill>
            <w14:solidFill>
              <w14:schemeClr w14:val="tx1"/>
            </w14:solidFill>
          </w14:textFill>
        </w:rPr>
        <w:t>10000字，科研论文一般不超过5000字</w:t>
      </w:r>
      <w:r>
        <w:rPr>
          <w:rFonts w:hint="eastAsia" w:ascii="仿宋_GB2312" w:hAnsi="仿宋_GB2312" w:eastAsia="仿宋_GB2312" w:cs="仿宋_GB2312"/>
          <w:color w:val="000000" w:themeColor="text1"/>
          <w:sz w:val="30"/>
          <w:szCs w:val="30"/>
          <w14:textFill>
            <w14:solidFill>
              <w14:schemeClr w14:val="tx1"/>
            </w14:solidFill>
          </w14:textFill>
        </w:rPr>
        <w:t>。</w:t>
      </w:r>
    </w:p>
    <w:p>
      <w:pPr>
        <w:pStyle w:val="26"/>
        <w:spacing w:line="5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3.对已经在公开刊物上发表或参评市区级奖项并获奖的成果，必须注明有关情况。</w:t>
      </w:r>
    </w:p>
    <w:p>
      <w:pPr>
        <w:pStyle w:val="26"/>
        <w:spacing w:line="5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4.各单位原则上在普遍发动的基础上择优推荐不超过本校在编在岗教职工总人数</w:t>
      </w:r>
      <w:r>
        <w:rPr>
          <w:rFonts w:hint="eastAsia" w:ascii="仿宋_GB2312" w:hAnsi="仿宋_GB2312" w:eastAsia="仿宋_GB2312" w:cs="仿宋_GB2312"/>
          <w:color w:val="000000" w:themeColor="text1"/>
          <w:sz w:val="30"/>
          <w:szCs w:val="30"/>
          <w:lang w:val="en-US"/>
          <w14:textFill>
            <w14:solidFill>
              <w14:schemeClr w14:val="tx1"/>
            </w14:solidFill>
          </w14:textFill>
        </w:rPr>
        <w:t>10%的成果参评</w:t>
      </w:r>
      <w:r>
        <w:rPr>
          <w:rFonts w:hint="eastAsia" w:ascii="仿宋_GB2312" w:hAnsi="仿宋_GB2312" w:eastAsia="仿宋_GB2312" w:cs="仿宋_GB2312"/>
          <w:color w:val="000000" w:themeColor="text1"/>
          <w:sz w:val="30"/>
          <w:szCs w:val="30"/>
          <w14:textFill>
            <w14:solidFill>
              <w14:schemeClr w14:val="tx1"/>
            </w14:solidFill>
          </w14:textFill>
        </w:rPr>
        <w:t>（中小学、中职校选送参评的成果，原则上涵盖各类成果；幼儿园、成校和</w:t>
      </w:r>
      <w:r>
        <w:rPr>
          <w:rFonts w:hint="eastAsia" w:ascii="仿宋_GB2312" w:hAnsi="仿宋_GB2312" w:eastAsia="仿宋_GB2312" w:cs="仿宋_GB2312"/>
          <w:color w:val="000000" w:themeColor="text1"/>
          <w:sz w:val="30"/>
          <w:szCs w:val="30"/>
          <w:lang w:val="en-US"/>
          <w14:textFill>
            <w14:solidFill>
              <w14:schemeClr w14:val="tx1"/>
            </w14:solidFill>
          </w14:textFill>
        </w:rPr>
        <w:t>其他教育行政服务部门选送的参评成果，根据各自单位的工作特点申报</w:t>
      </w:r>
      <w:r>
        <w:rPr>
          <w:rFonts w:hint="eastAsia" w:ascii="仿宋_GB2312" w:hAnsi="仿宋_GB2312" w:eastAsia="仿宋_GB2312" w:cs="仿宋_GB2312"/>
          <w:color w:val="000000" w:themeColor="text1"/>
          <w:sz w:val="30"/>
          <w:szCs w:val="30"/>
          <w14:textFill>
            <w14:solidFill>
              <w14:schemeClr w14:val="tx1"/>
            </w14:solidFill>
          </w14:textFill>
        </w:rPr>
        <w:t>）。</w:t>
      </w:r>
    </w:p>
    <w:p>
      <w:pPr>
        <w:pStyle w:val="26"/>
        <w:spacing w:line="520" w:lineRule="exact"/>
        <w:ind w:firstLine="602" w:firstLineChars="200"/>
        <w:rPr>
          <w:rFonts w:ascii="仿宋_GB2312" w:hAnsi="仿宋_GB2312" w:eastAsia="仿宋_GB2312" w:cs="仿宋_GB2312"/>
          <w:b/>
          <w:color w:val="000000" w:themeColor="text1"/>
          <w:sz w:val="30"/>
          <w:szCs w:val="30"/>
          <w:lang w:val="en-US"/>
          <w14:textFill>
            <w14:solidFill>
              <w14:schemeClr w14:val="tx1"/>
            </w14:solidFill>
          </w14:textFill>
        </w:rPr>
      </w:pPr>
      <w:r>
        <w:rPr>
          <w:rFonts w:hint="eastAsia" w:ascii="仿宋_GB2312" w:hAnsi="仿宋_GB2312" w:eastAsia="仿宋_GB2312" w:cs="仿宋_GB2312"/>
          <w:b/>
          <w:color w:val="000000" w:themeColor="text1"/>
          <w:sz w:val="30"/>
          <w:szCs w:val="30"/>
          <w:lang w:val="en-US"/>
          <w14:textFill>
            <w14:solidFill>
              <w14:schemeClr w14:val="tx1"/>
            </w14:solidFill>
          </w14:textFill>
        </w:rPr>
        <w:t>（二）报送时间与要求</w:t>
      </w:r>
    </w:p>
    <w:p>
      <w:pPr>
        <w:pStyle w:val="26"/>
        <w:spacing w:line="520" w:lineRule="exact"/>
        <w:ind w:firstLine="600" w:firstLineChars="200"/>
        <w:rPr>
          <w:rFonts w:ascii="仿宋_GB2312" w:hAnsi="仿宋_GB2312" w:eastAsia="仿宋_GB2312" w:cs="仿宋_GB2312"/>
          <w:color w:val="000000" w:themeColor="text1"/>
          <w:sz w:val="30"/>
          <w:szCs w:val="30"/>
          <w:lang w:val="en-US"/>
          <w14:textFill>
            <w14:solidFill>
              <w14:schemeClr w14:val="tx1"/>
            </w14:solidFill>
          </w14:textFill>
        </w:rPr>
      </w:pPr>
      <w:r>
        <w:rPr>
          <w:rFonts w:hint="eastAsia" w:ascii="仿宋_GB2312" w:hAnsi="仿宋_GB2312" w:eastAsia="仿宋_GB2312" w:cs="仿宋_GB2312"/>
          <w:color w:val="000000" w:themeColor="text1"/>
          <w:sz w:val="30"/>
          <w:szCs w:val="30"/>
          <w:lang w:val="en-US"/>
          <w14:textFill>
            <w14:solidFill>
              <w14:schemeClr w14:val="tx1"/>
            </w14:solidFill>
          </w14:textFill>
        </w:rPr>
        <w:t>各单位在</w:t>
      </w:r>
      <w:r>
        <w:rPr>
          <w:rFonts w:hint="eastAsia" w:ascii="仿宋_GB2312" w:hAnsi="仿宋_GB2312" w:eastAsia="仿宋_GB2312" w:cs="仿宋_GB2312"/>
          <w:b/>
          <w:color w:val="000000" w:themeColor="text1"/>
          <w:sz w:val="30"/>
          <w:szCs w:val="30"/>
          <w:lang w:val="en-US"/>
          <w14:textFill>
            <w14:solidFill>
              <w14:schemeClr w14:val="tx1"/>
            </w14:solidFill>
          </w14:textFill>
        </w:rPr>
        <w:t>2024年6月30日</w:t>
      </w:r>
      <w:r>
        <w:rPr>
          <w:rFonts w:hint="eastAsia" w:ascii="仿宋_GB2312" w:hAnsi="仿宋_GB2312" w:eastAsia="仿宋_GB2312" w:cs="仿宋_GB2312"/>
          <w:color w:val="000000" w:themeColor="text1"/>
          <w:sz w:val="30"/>
          <w:szCs w:val="30"/>
          <w:lang w:val="en-US"/>
          <w14:textFill>
            <w14:solidFill>
              <w14:schemeClr w14:val="tx1"/>
            </w14:solidFill>
          </w14:textFill>
        </w:rPr>
        <w:t>前将学校成果申报书和学校汇总表的盖章电子版上传至区教育学院FTP/教育发展研究中心/“第三届新成长教师行动研究”相应成果的文件夹内（附件3以</w:t>
      </w:r>
      <w:r>
        <w:rPr>
          <w:rFonts w:hint="eastAsia" w:ascii="仿宋_GB2312" w:hAnsi="仿宋_GB2312" w:eastAsia="仿宋_GB2312" w:cs="仿宋_GB2312"/>
          <w:b/>
          <w:bCs/>
          <w:color w:val="000000" w:themeColor="text1"/>
          <w:sz w:val="30"/>
          <w:szCs w:val="30"/>
          <w:lang w:val="en-US"/>
          <w14:textFill>
            <w14:solidFill>
              <w14:schemeClr w14:val="tx1"/>
            </w14:solidFill>
          </w14:textFill>
        </w:rPr>
        <w:t>单个文件</w:t>
      </w:r>
      <w:r>
        <w:rPr>
          <w:rFonts w:hint="eastAsia" w:ascii="仿宋_GB2312" w:hAnsi="仿宋_GB2312" w:eastAsia="仿宋_GB2312" w:cs="仿宋_GB2312"/>
          <w:color w:val="000000" w:themeColor="text1"/>
          <w:sz w:val="30"/>
          <w:szCs w:val="30"/>
          <w:lang w:val="en-US"/>
          <w14:textFill>
            <w14:solidFill>
              <w14:schemeClr w14:val="tx1"/>
            </w14:solidFill>
          </w14:textFill>
        </w:rPr>
        <w:t>上传，以“篇名_作者_学校_成果类型_学段”命名），并由各单位科研室主任同步扫码填写好问卷。</w:t>
      </w:r>
    </w:p>
    <w:p>
      <w:pPr>
        <w:pStyle w:val="26"/>
        <w:spacing w:line="520" w:lineRule="exact"/>
        <w:ind w:firstLine="600" w:firstLineChars="200"/>
        <w:rPr>
          <w:rFonts w:ascii="仿宋_GB2312" w:hAnsi="仿宋_GB2312" w:eastAsia="仿宋_GB2312" w:cs="仿宋_GB2312"/>
          <w:color w:val="000000" w:themeColor="text1"/>
          <w:sz w:val="30"/>
          <w:szCs w:val="30"/>
          <w:lang w:val="en-US"/>
          <w14:textFill>
            <w14:solidFill>
              <w14:schemeClr w14:val="tx1"/>
            </w14:solidFill>
          </w14:textFill>
        </w:rPr>
      </w:pPr>
      <w:r>
        <w:rPr>
          <w:rFonts w:hint="eastAsia" w:ascii="仿宋_GB2312" w:hAnsi="仿宋_GB2312" w:eastAsia="仿宋_GB2312" w:cs="仿宋_GB2312"/>
          <w:color w:val="000000" w:themeColor="text1"/>
          <w:sz w:val="30"/>
          <w:szCs w:val="30"/>
          <w:lang w:val="en-US"/>
          <w14:textFill>
            <w14:solidFill>
              <w14:schemeClr w14:val="tx1"/>
            </w14:solidFill>
          </w14:textFill>
        </w:rPr>
        <w:drawing>
          <wp:anchor distT="0" distB="0" distL="114300" distR="114300" simplePos="0" relativeHeight="251659264" behindDoc="0" locked="0" layoutInCell="1" allowOverlap="1">
            <wp:simplePos x="0" y="0"/>
            <wp:positionH relativeFrom="column">
              <wp:posOffset>1799590</wp:posOffset>
            </wp:positionH>
            <wp:positionV relativeFrom="paragraph">
              <wp:posOffset>67945</wp:posOffset>
            </wp:positionV>
            <wp:extent cx="1980565" cy="1980565"/>
            <wp:effectExtent l="0" t="0" r="635" b="635"/>
            <wp:wrapSquare wrapText="bothSides"/>
            <wp:docPr id="1" name="图片 1" descr="8d2a80d0a0631bb8ab343342a2fc3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d2a80d0a0631bb8ab343342a2fc30c"/>
                    <pic:cNvPicPr>
                      <a:picLocks noChangeAspect="1"/>
                    </pic:cNvPicPr>
                  </pic:nvPicPr>
                  <pic:blipFill>
                    <a:blip r:embed="rId5"/>
                    <a:stretch>
                      <a:fillRect/>
                    </a:stretch>
                  </pic:blipFill>
                  <pic:spPr>
                    <a:xfrm>
                      <a:off x="0" y="0"/>
                      <a:ext cx="1980565" cy="1980565"/>
                    </a:xfrm>
                    <a:prstGeom prst="rect">
                      <a:avLst/>
                    </a:prstGeom>
                  </pic:spPr>
                </pic:pic>
              </a:graphicData>
            </a:graphic>
          </wp:anchor>
        </w:drawing>
      </w:r>
    </w:p>
    <w:p>
      <w:pPr>
        <w:pStyle w:val="26"/>
        <w:spacing w:line="520" w:lineRule="exact"/>
        <w:ind w:firstLine="600" w:firstLineChars="200"/>
        <w:rPr>
          <w:rFonts w:ascii="仿宋_GB2312" w:hAnsi="仿宋_GB2312" w:eastAsia="仿宋_GB2312" w:cs="仿宋_GB2312"/>
          <w:color w:val="000000" w:themeColor="text1"/>
          <w:sz w:val="30"/>
          <w:szCs w:val="30"/>
          <w:lang w:val="en-US"/>
          <w14:textFill>
            <w14:solidFill>
              <w14:schemeClr w14:val="tx1"/>
            </w14:solidFill>
          </w14:textFill>
        </w:rPr>
      </w:pPr>
    </w:p>
    <w:p>
      <w:pPr>
        <w:pStyle w:val="26"/>
        <w:spacing w:line="520" w:lineRule="exact"/>
        <w:ind w:firstLine="600" w:firstLineChars="200"/>
        <w:rPr>
          <w:rFonts w:ascii="仿宋_GB2312" w:hAnsi="仿宋_GB2312" w:eastAsia="仿宋_GB2312" w:cs="仿宋_GB2312"/>
          <w:color w:val="000000" w:themeColor="text1"/>
          <w:sz w:val="30"/>
          <w:szCs w:val="30"/>
          <w:lang w:val="en-US"/>
          <w14:textFill>
            <w14:solidFill>
              <w14:schemeClr w14:val="tx1"/>
            </w14:solidFill>
          </w14:textFill>
        </w:rPr>
      </w:pPr>
    </w:p>
    <w:p>
      <w:pPr>
        <w:pStyle w:val="26"/>
        <w:spacing w:line="520" w:lineRule="exact"/>
        <w:ind w:firstLine="600" w:firstLineChars="200"/>
        <w:rPr>
          <w:rFonts w:ascii="黑体" w:hAnsi="黑体" w:eastAsia="黑体" w:cs="黑体"/>
          <w:color w:val="000000" w:themeColor="text1"/>
          <w:kern w:val="2"/>
          <w:sz w:val="30"/>
          <w:szCs w:val="30"/>
          <w14:textFill>
            <w14:solidFill>
              <w14:schemeClr w14:val="tx1"/>
            </w14:solidFill>
          </w14:textFill>
        </w:rPr>
      </w:pPr>
      <w:r>
        <w:rPr>
          <w:rFonts w:hint="eastAsia" w:ascii="黑体" w:hAnsi="黑体" w:eastAsia="黑体" w:cs="黑体"/>
          <w:color w:val="000000" w:themeColor="text1"/>
          <w:kern w:val="2"/>
          <w:sz w:val="30"/>
          <w:szCs w:val="30"/>
          <w:lang w:val="en-US"/>
          <w14:textFill>
            <w14:solidFill>
              <w14:schemeClr w14:val="tx1"/>
            </w14:solidFill>
          </w14:textFill>
        </w:rPr>
        <w:t>五、</w:t>
      </w:r>
      <w:r>
        <w:rPr>
          <w:rFonts w:hint="eastAsia" w:ascii="黑体" w:hAnsi="黑体" w:eastAsia="黑体" w:cs="黑体"/>
          <w:color w:val="000000" w:themeColor="text1"/>
          <w:kern w:val="2"/>
          <w:sz w:val="30"/>
          <w:szCs w:val="30"/>
          <w14:textFill>
            <w14:solidFill>
              <w14:schemeClr w14:val="tx1"/>
            </w14:solidFill>
          </w14:textFill>
        </w:rPr>
        <w:t>评选保障</w:t>
      </w:r>
    </w:p>
    <w:p>
      <w:pPr>
        <w:pStyle w:val="26"/>
        <w:spacing w:line="520" w:lineRule="exact"/>
        <w:ind w:firstLine="600" w:firstLineChars="200"/>
        <w:rPr>
          <w:rFonts w:ascii="仿宋_GB2312" w:hAnsi="仿宋_GB2312" w:eastAsia="仿宋_GB2312" w:cs="仿宋_GB2312"/>
          <w:color w:val="000000" w:themeColor="text1"/>
          <w:sz w:val="30"/>
          <w:szCs w:val="30"/>
          <w:lang w:val="en-US"/>
          <w14:textFill>
            <w14:solidFill>
              <w14:schemeClr w14:val="tx1"/>
            </w14:solidFill>
          </w14:textFill>
        </w:rPr>
      </w:pPr>
      <w:r>
        <w:rPr>
          <w:rFonts w:hint="eastAsia" w:ascii="仿宋_GB2312" w:hAnsi="仿宋_GB2312" w:eastAsia="仿宋_GB2312" w:cs="仿宋_GB2312"/>
          <w:color w:val="000000" w:themeColor="text1"/>
          <w:sz w:val="30"/>
          <w:szCs w:val="30"/>
          <w:lang w:val="en-US"/>
          <w14:textFill>
            <w14:solidFill>
              <w14:schemeClr w14:val="tx1"/>
            </w14:solidFill>
          </w14:textFill>
        </w:rPr>
        <w:t>1.加强组织管理。</w:t>
      </w:r>
      <w:r>
        <w:rPr>
          <w:rFonts w:hint="eastAsia" w:ascii="仿宋_GB2312" w:hAnsi="仿宋_GB2312" w:eastAsia="仿宋_GB2312" w:cs="仿宋_GB2312"/>
          <w:color w:val="000000" w:themeColor="text1"/>
          <w:sz w:val="30"/>
          <w:szCs w:val="30"/>
          <w14:textFill>
            <w14:solidFill>
              <w14:schemeClr w14:val="tx1"/>
            </w14:solidFill>
          </w14:textFill>
        </w:rPr>
        <w:t>各单位应制定本学校的新成长教育行动研究成果评选方案，</w:t>
      </w:r>
      <w:r>
        <w:rPr>
          <w:rFonts w:hint="eastAsia" w:ascii="仿宋_GB2312" w:hAnsi="仿宋_GB2312" w:eastAsia="仿宋_GB2312" w:cs="仿宋_GB2312"/>
          <w:color w:val="000000" w:themeColor="text1"/>
          <w:sz w:val="30"/>
          <w:szCs w:val="30"/>
          <w:lang w:val="en-US"/>
          <w14:textFill>
            <w14:solidFill>
              <w14:schemeClr w14:val="tx1"/>
            </w14:solidFill>
          </w14:textFill>
        </w:rPr>
        <w:t>组建评选专班，加强指导与管理，</w:t>
      </w:r>
      <w:r>
        <w:rPr>
          <w:rFonts w:hint="eastAsia" w:ascii="仿宋_GB2312" w:hAnsi="仿宋_GB2312" w:eastAsia="仿宋_GB2312" w:cs="仿宋_GB2312"/>
          <w:color w:val="000000" w:themeColor="text1"/>
          <w:sz w:val="30"/>
          <w:szCs w:val="30"/>
          <w14:textFill>
            <w14:solidFill>
              <w14:schemeClr w14:val="tx1"/>
            </w14:solidFill>
          </w14:textFill>
        </w:rPr>
        <w:t>发动在编在岗教职员工人人参与</w:t>
      </w:r>
      <w:r>
        <w:rPr>
          <w:rFonts w:hint="eastAsia" w:ascii="仿宋_GB2312" w:hAnsi="仿宋_GB2312" w:eastAsia="仿宋_GB2312" w:cs="仿宋_GB2312"/>
          <w:color w:val="000000" w:themeColor="text1"/>
          <w:sz w:val="30"/>
          <w:szCs w:val="30"/>
          <w:lang w:val="en-US"/>
          <w14:textFill>
            <w14:solidFill>
              <w14:schemeClr w14:val="tx1"/>
            </w14:solidFill>
          </w14:textFill>
        </w:rPr>
        <w:t>，确保方案顺利实施。</w:t>
      </w:r>
    </w:p>
    <w:p>
      <w:pPr>
        <w:pStyle w:val="26"/>
        <w:spacing w:line="520" w:lineRule="exact"/>
        <w:ind w:firstLine="600" w:firstLineChars="200"/>
        <w:rPr>
          <w:rFonts w:ascii="仿宋_GB2312" w:hAnsi="仿宋_GB2312" w:eastAsia="仿宋_GB2312" w:cs="仿宋_GB2312"/>
          <w:color w:val="000000" w:themeColor="text1"/>
          <w:sz w:val="30"/>
          <w:szCs w:val="30"/>
          <w:lang w:val="en-US"/>
          <w14:textFill>
            <w14:solidFill>
              <w14:schemeClr w14:val="tx1"/>
            </w14:solidFill>
          </w14:textFill>
        </w:rPr>
      </w:pPr>
      <w:r>
        <w:rPr>
          <w:rFonts w:hint="eastAsia" w:ascii="仿宋_GB2312" w:hAnsi="仿宋_GB2312" w:eastAsia="仿宋_GB2312" w:cs="仿宋_GB2312"/>
          <w:color w:val="000000" w:themeColor="text1"/>
          <w:sz w:val="30"/>
          <w:szCs w:val="30"/>
          <w:lang w:val="en-US"/>
          <w14:textFill>
            <w14:solidFill>
              <w14:schemeClr w14:val="tx1"/>
            </w14:solidFill>
          </w14:textFill>
        </w:rPr>
        <w:t>2.加强正向激励。</w:t>
      </w:r>
      <w:r>
        <w:rPr>
          <w:rFonts w:hint="eastAsia" w:ascii="仿宋_GB2312" w:hAnsi="仿宋_GB2312" w:eastAsia="仿宋_GB2312" w:cs="仿宋_GB2312"/>
          <w:color w:val="000000" w:themeColor="text1"/>
          <w:sz w:val="30"/>
          <w:szCs w:val="30"/>
          <w14:textFill>
            <w14:solidFill>
              <w14:schemeClr w14:val="tx1"/>
            </w14:solidFill>
          </w14:textFill>
        </w:rPr>
        <w:t>各单位以此为契机，扎实开展</w:t>
      </w:r>
      <w:r>
        <w:rPr>
          <w:rFonts w:hint="eastAsia" w:ascii="仿宋_GB2312" w:hAnsi="仿宋_GB2312" w:eastAsia="仿宋_GB2312" w:cs="仿宋_GB2312"/>
          <w:color w:val="000000" w:themeColor="text1"/>
          <w:sz w:val="30"/>
          <w:szCs w:val="30"/>
          <w:lang w:val="en-US"/>
          <w14:textFill>
            <w14:solidFill>
              <w14:schemeClr w14:val="tx1"/>
            </w14:solidFill>
          </w14:textFill>
        </w:rPr>
        <w:t>基于实践和问题解决的行动研究，积极推荐优秀成果参加评选，促进教师专业发展。对获得区级奖项的成果将纳入当年度全区教师专业发展成果奖和单位新成长奖考核依据。</w:t>
      </w:r>
    </w:p>
    <w:p>
      <w:pPr>
        <w:pStyle w:val="26"/>
        <w:spacing w:line="520" w:lineRule="exact"/>
        <w:ind w:firstLine="600" w:firstLineChars="200"/>
        <w:rPr>
          <w:rFonts w:ascii="仿宋_GB2312" w:hAnsi="仿宋_GB2312" w:eastAsia="仿宋_GB2312" w:cs="仿宋_GB2312"/>
          <w:color w:val="000000" w:themeColor="text1"/>
          <w:sz w:val="30"/>
          <w:szCs w:val="30"/>
          <w:lang w:val="en-US"/>
          <w14:textFill>
            <w14:solidFill>
              <w14:schemeClr w14:val="tx1"/>
            </w14:solidFill>
          </w14:textFill>
        </w:rPr>
      </w:pPr>
      <w:r>
        <w:rPr>
          <w:rFonts w:hint="eastAsia" w:ascii="仿宋_GB2312" w:hAnsi="仿宋_GB2312" w:eastAsia="仿宋_GB2312" w:cs="仿宋_GB2312"/>
          <w:color w:val="000000" w:themeColor="text1"/>
          <w:sz w:val="30"/>
          <w:szCs w:val="30"/>
          <w:lang w:val="en-US"/>
          <w14:textFill>
            <w14:solidFill>
              <w14:schemeClr w14:val="tx1"/>
            </w14:solidFill>
          </w14:textFill>
        </w:rPr>
        <w:t>3.加强宣传引导。</w:t>
      </w:r>
      <w:r>
        <w:rPr>
          <w:rFonts w:hint="eastAsia" w:ascii="仿宋_GB2312" w:hAnsi="仿宋_GB2312" w:eastAsia="仿宋_GB2312" w:cs="仿宋_GB2312"/>
          <w:color w:val="000000" w:themeColor="text1"/>
          <w:sz w:val="30"/>
          <w:szCs w:val="30"/>
          <w14:textFill>
            <w14:solidFill>
              <w14:schemeClr w14:val="tx1"/>
            </w14:solidFill>
          </w14:textFill>
        </w:rPr>
        <w:t>各单位要</w:t>
      </w:r>
      <w:r>
        <w:rPr>
          <w:rFonts w:hint="eastAsia" w:ascii="仿宋_GB2312" w:hAnsi="仿宋_GB2312" w:eastAsia="仿宋_GB2312" w:cs="仿宋_GB2312"/>
          <w:color w:val="000000" w:themeColor="text1"/>
          <w:sz w:val="30"/>
          <w:szCs w:val="30"/>
          <w:lang w:val="en-US"/>
          <w14:textFill>
            <w14:solidFill>
              <w14:schemeClr w14:val="tx1"/>
            </w14:solidFill>
          </w14:textFill>
        </w:rPr>
        <w:t>根据“校校有课题，人人有专题”的要求，广泛发动，引导所有老师参与到新成长教育行动研究中来，及时宣传优秀研究成果，营造“人人都是新成长教育践行者、研究者”的浓厚氛围。</w:t>
      </w:r>
    </w:p>
    <w:p>
      <w:pPr>
        <w:pStyle w:val="26"/>
        <w:spacing w:line="520" w:lineRule="exact"/>
        <w:ind w:firstLine="600" w:firstLineChars="200"/>
        <w:rPr>
          <w:rFonts w:ascii="仿宋_GB2312" w:hAnsi="仿宋_GB2312" w:eastAsia="仿宋_GB2312" w:cs="仿宋_GB2312"/>
          <w:color w:val="000000" w:themeColor="text1"/>
          <w:sz w:val="30"/>
          <w:szCs w:val="30"/>
          <w:lang w:val="en-US"/>
          <w14:textFill>
            <w14:solidFill>
              <w14:schemeClr w14:val="tx1"/>
            </w14:solidFill>
          </w14:textFill>
        </w:rPr>
      </w:pPr>
      <w:r>
        <w:rPr>
          <w:rFonts w:hint="eastAsia" w:ascii="仿宋_GB2312" w:hAnsi="仿宋_GB2312" w:eastAsia="仿宋_GB2312" w:cs="仿宋_GB2312"/>
          <w:color w:val="000000" w:themeColor="text1"/>
          <w:sz w:val="30"/>
          <w:szCs w:val="30"/>
          <w:lang w:val="en-US"/>
          <w14:textFill>
            <w14:solidFill>
              <w14:schemeClr w14:val="tx1"/>
            </w14:solidFill>
          </w14:textFill>
        </w:rPr>
        <w:t xml:space="preserve">联系人：区教育学院教育发展研究中心陈越阳  </w:t>
      </w:r>
      <w:r>
        <w:rPr>
          <w:rFonts w:ascii="仿宋_GB2312" w:hAnsi="仿宋_GB2312" w:eastAsia="仿宋_GB2312" w:cs="仿宋_GB2312"/>
          <w:color w:val="000000" w:themeColor="text1"/>
          <w:sz w:val="30"/>
          <w:szCs w:val="30"/>
          <w:lang w:val="en-US"/>
          <w14:textFill>
            <w14:solidFill>
              <w14:schemeClr w14:val="tx1"/>
            </w14:solidFill>
          </w14:textFill>
        </w:rPr>
        <w:t>13801812578</w:t>
      </w:r>
    </w:p>
    <w:p>
      <w:pPr>
        <w:pStyle w:val="26"/>
        <w:spacing w:line="520" w:lineRule="exact"/>
        <w:ind w:firstLine="600" w:firstLineChars="200"/>
        <w:rPr>
          <w:rFonts w:ascii="仿宋_GB2312" w:hAnsi="仿宋_GB2312" w:eastAsia="仿宋_GB2312" w:cs="仿宋_GB2312"/>
          <w:color w:val="000000" w:themeColor="text1"/>
          <w:sz w:val="30"/>
          <w:szCs w:val="30"/>
          <w:lang w:val="en-US"/>
          <w14:textFill>
            <w14:solidFill>
              <w14:schemeClr w14:val="tx1"/>
            </w14:solidFill>
          </w14:textFill>
        </w:rPr>
      </w:pPr>
    </w:p>
    <w:p>
      <w:pPr>
        <w:pStyle w:val="26"/>
        <w:spacing w:line="520" w:lineRule="exact"/>
        <w:ind w:firstLine="600" w:firstLineChars="200"/>
        <w:rPr>
          <w:rFonts w:ascii="仿宋_GB2312" w:hAnsi="仿宋_GB2312" w:eastAsia="仿宋_GB2312" w:cs="仿宋_GB2312"/>
          <w:color w:val="000000" w:themeColor="text1"/>
          <w:sz w:val="30"/>
          <w:szCs w:val="30"/>
          <w:lang w:val="en-US"/>
          <w14:textFill>
            <w14:solidFill>
              <w14:schemeClr w14:val="tx1"/>
            </w14:solidFill>
          </w14:textFill>
        </w:rPr>
      </w:pPr>
      <w:r>
        <w:rPr>
          <w:rFonts w:hint="eastAsia" w:ascii="仿宋_GB2312" w:hAnsi="仿宋_GB2312" w:eastAsia="仿宋_GB2312" w:cs="仿宋_GB2312"/>
          <w:color w:val="000000" w:themeColor="text1"/>
          <w:sz w:val="30"/>
          <w:szCs w:val="30"/>
          <w:lang w:val="en-US"/>
          <w14:textFill>
            <w14:solidFill>
              <w14:schemeClr w14:val="tx1"/>
            </w14:solidFill>
          </w14:textFill>
        </w:rPr>
        <w:t>附件：1.奉贤区新成长教育行动研究成果评选工作领导小组</w:t>
      </w:r>
    </w:p>
    <w:p>
      <w:pPr>
        <w:pStyle w:val="26"/>
        <w:spacing w:line="520" w:lineRule="exact"/>
        <w:ind w:firstLine="1500" w:firstLineChars="500"/>
        <w:rPr>
          <w:rFonts w:ascii="仿宋_GB2312" w:hAnsi="仿宋_GB2312" w:eastAsia="仿宋_GB2312" w:cs="仿宋_GB2312"/>
          <w:color w:val="000000" w:themeColor="text1"/>
          <w:sz w:val="30"/>
          <w:szCs w:val="30"/>
          <w:lang w:val="en-US"/>
          <w14:textFill>
            <w14:solidFill>
              <w14:schemeClr w14:val="tx1"/>
            </w14:solidFill>
          </w14:textFill>
        </w:rPr>
      </w:pPr>
      <w:r>
        <w:rPr>
          <w:rFonts w:hint="eastAsia" w:ascii="仿宋_GB2312" w:hAnsi="仿宋_GB2312" w:eastAsia="仿宋_GB2312" w:cs="仿宋_GB2312"/>
          <w:color w:val="000000" w:themeColor="text1"/>
          <w:sz w:val="30"/>
          <w:szCs w:val="30"/>
          <w:lang w:val="en-US"/>
          <w14:textFill>
            <w14:solidFill>
              <w14:schemeClr w14:val="tx1"/>
            </w14:solidFill>
          </w14:textFill>
        </w:rPr>
        <w:t>2.新成长教育行动研究选题指南（2024版）</w:t>
      </w:r>
    </w:p>
    <w:p>
      <w:pPr>
        <w:pStyle w:val="26"/>
        <w:spacing w:line="520" w:lineRule="exact"/>
        <w:ind w:firstLine="1500" w:firstLineChars="500"/>
        <w:rPr>
          <w:rFonts w:ascii="仿宋_GB2312" w:hAnsi="仿宋_GB2312" w:eastAsia="仿宋_GB2312" w:cs="仿宋_GB2312"/>
          <w:color w:val="000000" w:themeColor="text1"/>
          <w:sz w:val="30"/>
          <w:szCs w:val="30"/>
          <w:lang w:val="en-US"/>
          <w14:textFill>
            <w14:solidFill>
              <w14:schemeClr w14:val="tx1"/>
            </w14:solidFill>
          </w14:textFill>
        </w:rPr>
      </w:pPr>
      <w:r>
        <w:rPr>
          <w:rFonts w:hint="eastAsia" w:ascii="仿宋_GB2312" w:hAnsi="仿宋_GB2312" w:eastAsia="仿宋_GB2312" w:cs="仿宋_GB2312"/>
          <w:color w:val="000000" w:themeColor="text1"/>
          <w:sz w:val="30"/>
          <w:szCs w:val="30"/>
          <w:lang w:val="en-US"/>
          <w14:textFill>
            <w14:solidFill>
              <w14:schemeClr w14:val="tx1"/>
            </w14:solidFill>
          </w14:textFill>
        </w:rPr>
        <w:t>3.新成长教育行动研究成果申报书</w:t>
      </w:r>
    </w:p>
    <w:p>
      <w:pPr>
        <w:pStyle w:val="26"/>
        <w:spacing w:line="520" w:lineRule="exact"/>
        <w:ind w:firstLine="1500" w:firstLineChars="500"/>
        <w:rPr>
          <w:rFonts w:ascii="仿宋_GB2312" w:hAnsi="仿宋_GB2312" w:eastAsia="仿宋_GB2312" w:cs="仿宋_GB2312"/>
          <w:color w:val="000000" w:themeColor="text1"/>
          <w:sz w:val="30"/>
          <w:szCs w:val="30"/>
          <w:lang w:val="en-US"/>
          <w14:textFill>
            <w14:solidFill>
              <w14:schemeClr w14:val="tx1"/>
            </w14:solidFill>
          </w14:textFill>
        </w:rPr>
      </w:pPr>
      <w:r>
        <w:rPr>
          <w:rFonts w:hint="eastAsia" w:ascii="仿宋_GB2312" w:hAnsi="仿宋_GB2312" w:eastAsia="仿宋_GB2312" w:cs="仿宋_GB2312"/>
          <w:color w:val="000000" w:themeColor="text1"/>
          <w:sz w:val="30"/>
          <w:szCs w:val="30"/>
          <w:lang w:val="en-US"/>
          <w14:textFill>
            <w14:solidFill>
              <w14:schemeClr w14:val="tx1"/>
            </w14:solidFill>
          </w14:textFill>
        </w:rPr>
        <w:t>4.新成长教育行动研究送评成果汇总表</w:t>
      </w:r>
    </w:p>
    <w:p>
      <w:pPr>
        <w:pStyle w:val="26"/>
        <w:spacing w:line="520" w:lineRule="exact"/>
        <w:ind w:firstLine="1500" w:firstLineChars="500"/>
        <w:rPr>
          <w:rFonts w:ascii="仿宋_GB2312" w:hAnsi="仿宋_GB2312" w:eastAsia="仿宋_GB2312" w:cs="仿宋_GB2312"/>
          <w:color w:val="000000" w:themeColor="text1"/>
          <w:sz w:val="30"/>
          <w:szCs w:val="30"/>
          <w:lang w:val="en-US"/>
          <w14:textFill>
            <w14:solidFill>
              <w14:schemeClr w14:val="tx1"/>
            </w14:solidFill>
          </w14:textFill>
        </w:rPr>
      </w:pPr>
    </w:p>
    <w:p>
      <w:pPr>
        <w:pStyle w:val="26"/>
        <w:spacing w:line="5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奉贤区教育局研究室</w:t>
      </w:r>
    </w:p>
    <w:p>
      <w:pPr>
        <w:pStyle w:val="26"/>
        <w:spacing w:line="5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奉贤区教育学院教育发展研究中心</w:t>
      </w:r>
    </w:p>
    <w:p>
      <w:pPr>
        <w:pStyle w:val="26"/>
        <w:spacing w:line="520" w:lineRule="exact"/>
        <w:ind w:right="1050" w:firstLine="300" w:firstLineChars="100"/>
        <w:jc w:val="righ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奉贤区教育督导评估中心</w:t>
      </w:r>
    </w:p>
    <w:p>
      <w:pPr>
        <w:pStyle w:val="26"/>
        <w:spacing w:line="520" w:lineRule="exact"/>
        <w:ind w:right="1050" w:firstLine="300" w:firstLineChars="100"/>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14:textFill>
            <w14:solidFill>
              <w14:schemeClr w14:val="tx1"/>
            </w14:solidFill>
          </w14:textFill>
        </w:rPr>
        <w:t xml:space="preserve">                           奉贤区</w:t>
      </w:r>
      <w:r>
        <w:rPr>
          <w:rFonts w:hint="eastAsia" w:ascii="仿宋_GB2312" w:hAnsi="仿宋_GB2312" w:eastAsia="仿宋_GB2312" w:cs="仿宋_GB2312"/>
          <w:color w:val="000000" w:themeColor="text1"/>
          <w:sz w:val="30"/>
          <w:szCs w:val="30"/>
          <w14:textFill>
            <w14:solidFill>
              <w14:schemeClr w14:val="tx1"/>
            </w14:solidFill>
          </w14:textFill>
        </w:rPr>
        <w:t>新成长教育研究所</w:t>
      </w:r>
    </w:p>
    <w:p>
      <w:pPr>
        <w:pStyle w:val="26"/>
        <w:spacing w:line="5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202</w:t>
      </w:r>
      <w:r>
        <w:rPr>
          <w:rFonts w:hint="eastAsia" w:ascii="仿宋_GB2312" w:hAnsi="仿宋_GB2312" w:eastAsia="仿宋_GB2312" w:cs="仿宋_GB2312"/>
          <w:color w:val="000000" w:themeColor="text1"/>
          <w:sz w:val="30"/>
          <w:szCs w:val="30"/>
          <w:lang w:val="en-US"/>
          <w14:textFill>
            <w14:solidFill>
              <w14:schemeClr w14:val="tx1"/>
            </w14:solidFill>
          </w14:textFill>
        </w:rPr>
        <w:t>3</w:t>
      </w:r>
      <w:r>
        <w:rPr>
          <w:rFonts w:hint="eastAsia" w:ascii="仿宋_GB2312" w:hAnsi="仿宋_GB2312" w:eastAsia="仿宋_GB2312" w:cs="仿宋_GB2312"/>
          <w:color w:val="000000" w:themeColor="text1"/>
          <w:sz w:val="30"/>
          <w:szCs w:val="30"/>
          <w14:textFill>
            <w14:solidFill>
              <w14:schemeClr w14:val="tx1"/>
            </w14:solidFill>
          </w14:textFill>
        </w:rPr>
        <w:t>年</w:t>
      </w:r>
      <w:r>
        <w:rPr>
          <w:rFonts w:hint="eastAsia" w:ascii="仿宋_GB2312" w:hAnsi="仿宋_GB2312" w:eastAsia="仿宋_GB2312" w:cs="仿宋_GB2312"/>
          <w:color w:val="000000" w:themeColor="text1"/>
          <w:sz w:val="30"/>
          <w:szCs w:val="30"/>
          <w:lang w:val="en-US"/>
          <w14:textFill>
            <w14:solidFill>
              <w14:schemeClr w14:val="tx1"/>
            </w14:solidFill>
          </w14:textFill>
        </w:rPr>
        <w:t>12</w:t>
      </w:r>
      <w:r>
        <w:rPr>
          <w:rFonts w:hint="eastAsia" w:ascii="仿宋_GB2312" w:hAnsi="仿宋_GB2312" w:eastAsia="仿宋_GB2312" w:cs="仿宋_GB2312"/>
          <w:color w:val="000000" w:themeColor="text1"/>
          <w:sz w:val="30"/>
          <w:szCs w:val="30"/>
          <w14:textFill>
            <w14:solidFill>
              <w14:schemeClr w14:val="tx1"/>
            </w14:solidFill>
          </w14:textFill>
        </w:rPr>
        <w:t>月</w:t>
      </w:r>
      <w:r>
        <w:rPr>
          <w:rFonts w:hint="eastAsia" w:ascii="仿宋_GB2312" w:hAnsi="仿宋_GB2312" w:eastAsia="仿宋_GB2312" w:cs="仿宋_GB2312"/>
          <w:color w:val="000000" w:themeColor="text1"/>
          <w:sz w:val="30"/>
          <w:szCs w:val="30"/>
          <w:lang w:val="en-US"/>
          <w14:textFill>
            <w14:solidFill>
              <w14:schemeClr w14:val="tx1"/>
            </w14:solidFill>
          </w14:textFill>
        </w:rPr>
        <w:t>27</w:t>
      </w:r>
      <w:r>
        <w:rPr>
          <w:rFonts w:hint="eastAsia" w:ascii="仿宋_GB2312" w:hAnsi="仿宋_GB2312" w:eastAsia="仿宋_GB2312" w:cs="仿宋_GB2312"/>
          <w:color w:val="000000" w:themeColor="text1"/>
          <w:sz w:val="30"/>
          <w:szCs w:val="30"/>
          <w14:textFill>
            <w14:solidFill>
              <w14:schemeClr w14:val="tx1"/>
            </w14:solidFill>
          </w14:textFill>
        </w:rPr>
        <w:t>日</w:t>
      </w:r>
    </w:p>
    <w:p>
      <w:pPr>
        <w:tabs>
          <w:tab w:val="left" w:pos="1875"/>
        </w:tabs>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附件1</w:t>
      </w:r>
    </w:p>
    <w:p>
      <w:pPr>
        <w:spacing w:line="600" w:lineRule="exact"/>
        <w:jc w:val="center"/>
        <w:rPr>
          <w:rFonts w:ascii="方正小标宋简体" w:hAnsi="仿宋_GB2312" w:eastAsia="方正小标宋简体" w:cs="仿宋_GB2312"/>
          <w:color w:val="000000" w:themeColor="text1"/>
          <w:kern w:val="0"/>
          <w:sz w:val="36"/>
          <w:szCs w:val="36"/>
          <w14:textFill>
            <w14:solidFill>
              <w14:schemeClr w14:val="tx1"/>
            </w14:solidFill>
          </w14:textFill>
        </w:rPr>
      </w:pPr>
      <w:r>
        <w:rPr>
          <w:rFonts w:hint="eastAsia" w:ascii="方正小标宋简体" w:hAnsi="仿宋_GB2312" w:eastAsia="方正小标宋简体" w:cs="仿宋_GB2312"/>
          <w:color w:val="000000" w:themeColor="text1"/>
          <w:kern w:val="0"/>
          <w:sz w:val="36"/>
          <w:szCs w:val="36"/>
          <w14:textFill>
            <w14:solidFill>
              <w14:schemeClr w14:val="tx1"/>
            </w14:solidFill>
          </w14:textFill>
        </w:rPr>
        <w:t>奉贤区新成长教育行动研究成果评选工作领导小组</w:t>
      </w:r>
    </w:p>
    <w:p>
      <w:pPr>
        <w:pStyle w:val="26"/>
        <w:spacing w:line="6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p>
    <w:p>
      <w:pPr>
        <w:pStyle w:val="26"/>
        <w:spacing w:line="600" w:lineRule="exact"/>
        <w:rPr>
          <w:rFonts w:ascii="仿宋_GB2312" w:hAnsi="仿宋_GB2312" w:eastAsia="仿宋_GB2312" w:cs="仿宋_GB2312"/>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组</w:t>
      </w:r>
      <w:r>
        <w:rPr>
          <w:rFonts w:hint="eastAsia" w:ascii="黑体" w:hAnsi="黑体" w:eastAsia="黑体" w:cs="黑体"/>
          <w:color w:val="000000" w:themeColor="text1"/>
          <w:sz w:val="30"/>
          <w:szCs w:val="30"/>
          <w:lang w:val="en-US"/>
          <w14:textFill>
            <w14:solidFill>
              <w14:schemeClr w14:val="tx1"/>
            </w14:solidFill>
          </w14:textFill>
        </w:rPr>
        <w:t xml:space="preserve">  </w:t>
      </w:r>
      <w:r>
        <w:rPr>
          <w:rFonts w:hint="eastAsia" w:ascii="黑体" w:hAnsi="黑体" w:eastAsia="黑体" w:cs="黑体"/>
          <w:color w:val="000000" w:themeColor="text1"/>
          <w:sz w:val="30"/>
          <w:szCs w:val="30"/>
          <w14:textFill>
            <w14:solidFill>
              <w14:schemeClr w14:val="tx1"/>
            </w14:solidFill>
          </w14:textFill>
        </w:rPr>
        <w:t>长：</w:t>
      </w:r>
      <w:r>
        <w:rPr>
          <w:rFonts w:hint="eastAsia" w:ascii="仿宋_GB2312" w:hAnsi="仿宋_GB2312" w:eastAsia="仿宋_GB2312" w:cs="仿宋_GB2312"/>
          <w:color w:val="000000" w:themeColor="text1"/>
          <w:sz w:val="30"/>
          <w:szCs w:val="30"/>
          <w14:textFill>
            <w14:solidFill>
              <w14:schemeClr w14:val="tx1"/>
            </w14:solidFill>
          </w14:textFill>
        </w:rPr>
        <w:t>施文龙</w:t>
      </w:r>
      <w:r>
        <w:rPr>
          <w:rFonts w:hint="eastAsia" w:ascii="仿宋_GB2312" w:hAnsi="仿宋_GB2312" w:eastAsia="仿宋_GB2312" w:cs="仿宋_GB2312"/>
          <w:color w:val="000000" w:themeColor="text1"/>
          <w:sz w:val="30"/>
          <w:szCs w:val="30"/>
          <w:lang w:val="en-US"/>
          <w14:textFill>
            <w14:solidFill>
              <w14:schemeClr w14:val="tx1"/>
            </w14:solidFill>
          </w14:textFill>
        </w:rPr>
        <w:t xml:space="preserve">  </w:t>
      </w:r>
      <w:r>
        <w:rPr>
          <w:rFonts w:hint="eastAsia" w:ascii="仿宋_GB2312" w:eastAsia="仿宋_GB2312"/>
          <w:color w:val="000000" w:themeColor="text1"/>
          <w:sz w:val="30"/>
          <w:szCs w:val="30"/>
          <w14:textFill>
            <w14:solidFill>
              <w14:schemeClr w14:val="tx1"/>
            </w14:solidFill>
          </w14:textFill>
        </w:rPr>
        <w:t>区教育工作党委书记、区教育局局长</w:t>
      </w:r>
    </w:p>
    <w:p>
      <w:pPr>
        <w:pStyle w:val="26"/>
        <w:spacing w:line="600" w:lineRule="exact"/>
        <w:rPr>
          <w:rFonts w:ascii="仿宋_GB2312" w:eastAsia="仿宋_GB2312"/>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副组长：</w:t>
      </w:r>
      <w:r>
        <w:rPr>
          <w:rFonts w:hint="eastAsia" w:ascii="仿宋_GB2312" w:hAnsi="仿宋_GB2312" w:eastAsia="仿宋_GB2312" w:cs="仿宋_GB2312"/>
          <w:color w:val="000000" w:themeColor="text1"/>
          <w:sz w:val="30"/>
          <w:szCs w:val="30"/>
          <w14:textFill>
            <w14:solidFill>
              <w14:schemeClr w14:val="tx1"/>
            </w14:solidFill>
          </w14:textFill>
        </w:rPr>
        <w:t>程立春</w:t>
      </w:r>
      <w:r>
        <w:rPr>
          <w:rFonts w:hint="eastAsia" w:ascii="仿宋_GB2312" w:hAnsi="仿宋_GB2312" w:eastAsia="仿宋_GB2312" w:cs="仿宋_GB2312"/>
          <w:color w:val="000000" w:themeColor="text1"/>
          <w:sz w:val="30"/>
          <w:szCs w:val="30"/>
          <w:lang w:val="en-US"/>
          <w14:textFill>
            <w14:solidFill>
              <w14:schemeClr w14:val="tx1"/>
            </w14:solidFill>
          </w14:textFill>
        </w:rPr>
        <w:t xml:space="preserve">  </w:t>
      </w:r>
      <w:r>
        <w:rPr>
          <w:rFonts w:hint="eastAsia" w:ascii="仿宋_GB2312" w:eastAsia="仿宋_GB2312"/>
          <w:color w:val="000000" w:themeColor="text1"/>
          <w:sz w:val="30"/>
          <w:szCs w:val="30"/>
          <w14:textFill>
            <w14:solidFill>
              <w14:schemeClr w14:val="tx1"/>
            </w14:solidFill>
          </w14:textFill>
        </w:rPr>
        <w:t>区教育工作党委委员、区教育局副局长</w:t>
      </w:r>
    </w:p>
    <w:p>
      <w:pPr>
        <w:pStyle w:val="26"/>
        <w:spacing w:line="600" w:lineRule="exac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 xml:space="preserve">  蒋东标  区教育学院院长</w:t>
      </w:r>
    </w:p>
    <w:p>
      <w:pPr>
        <w:pStyle w:val="26"/>
        <w:spacing w:line="600" w:lineRule="exact"/>
        <w:rPr>
          <w:rFonts w:ascii="仿宋_GB2312" w:hAnsi="仿宋_GB2312" w:eastAsia="仿宋_GB2312" w:cs="仿宋_GB2312"/>
          <w:color w:val="000000" w:themeColor="text1"/>
          <w:sz w:val="30"/>
          <w:szCs w:val="30"/>
          <w:lang w:val="en-US"/>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组</w:t>
      </w:r>
      <w:r>
        <w:rPr>
          <w:rFonts w:hint="eastAsia" w:ascii="黑体" w:hAnsi="黑体" w:eastAsia="黑体" w:cs="黑体"/>
          <w:color w:val="000000" w:themeColor="text1"/>
          <w:sz w:val="30"/>
          <w:szCs w:val="30"/>
          <w:lang w:val="en-US"/>
          <w14:textFill>
            <w14:solidFill>
              <w14:schemeClr w14:val="tx1"/>
            </w14:solidFill>
          </w14:textFill>
        </w:rPr>
        <w:t xml:space="preserve">  </w:t>
      </w:r>
      <w:r>
        <w:rPr>
          <w:rFonts w:hint="eastAsia" w:ascii="黑体" w:hAnsi="黑体" w:eastAsia="黑体" w:cs="黑体"/>
          <w:color w:val="000000" w:themeColor="text1"/>
          <w:sz w:val="30"/>
          <w:szCs w:val="30"/>
          <w14:textFill>
            <w14:solidFill>
              <w14:schemeClr w14:val="tx1"/>
            </w14:solidFill>
          </w14:textFill>
        </w:rPr>
        <w:t>员：</w:t>
      </w:r>
      <w:r>
        <w:rPr>
          <w:rFonts w:hint="eastAsia" w:ascii="仿宋_GB2312" w:hAnsi="仿宋_GB2312" w:eastAsia="仿宋_GB2312" w:cs="仿宋_GB2312"/>
          <w:color w:val="000000" w:themeColor="text1"/>
          <w:sz w:val="30"/>
          <w:szCs w:val="30"/>
          <w:lang w:val="en-US"/>
          <w14:textFill>
            <w14:solidFill>
              <w14:schemeClr w14:val="tx1"/>
            </w14:solidFill>
          </w14:textFill>
        </w:rPr>
        <w:t>张竹林  区教育学院副院长</w:t>
      </w:r>
    </w:p>
    <w:p>
      <w:pPr>
        <w:pStyle w:val="26"/>
        <w:spacing w:line="600" w:lineRule="exact"/>
        <w:ind w:firstLine="1200" w:firstLineChars="400"/>
        <w:rPr>
          <w:rFonts w:ascii="仿宋_GB2312" w:hAnsi="仿宋_GB2312" w:eastAsia="仿宋_GB2312" w:cs="仿宋_GB2312"/>
          <w:color w:val="000000" w:themeColor="text1"/>
          <w:sz w:val="30"/>
          <w:szCs w:val="30"/>
          <w:lang w:val="en-US"/>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骆之强  区教育局党政办主任</w:t>
      </w:r>
    </w:p>
    <w:p>
      <w:pPr>
        <w:pStyle w:val="26"/>
        <w:spacing w:line="600" w:lineRule="exact"/>
        <w:ind w:firstLine="1200" w:firstLineChars="400"/>
        <w:rPr>
          <w:rFonts w:ascii="仿宋_GB2312" w:hAnsi="仿宋_GB2312" w:eastAsia="仿宋_GB2312" w:cs="仿宋_GB2312"/>
          <w:color w:val="000000" w:themeColor="text1"/>
          <w:sz w:val="30"/>
          <w:szCs w:val="30"/>
          <w:lang w:val="en-US"/>
          <w14:textFill>
            <w14:solidFill>
              <w14:schemeClr w14:val="tx1"/>
            </w14:solidFill>
          </w14:textFill>
        </w:rPr>
      </w:pPr>
      <w:r>
        <w:rPr>
          <w:rFonts w:hint="eastAsia" w:ascii="仿宋_GB2312" w:hAnsi="仿宋_GB2312" w:eastAsia="仿宋_GB2312" w:cs="仿宋_GB2312"/>
          <w:color w:val="000000" w:themeColor="text1"/>
          <w:sz w:val="30"/>
          <w:szCs w:val="30"/>
          <w:lang w:val="en-US"/>
          <w14:textFill>
            <w14:solidFill>
              <w14:schemeClr w14:val="tx1"/>
            </w14:solidFill>
          </w14:textFill>
        </w:rPr>
        <w:t>詹恩东  区教育局督导室主任、区教育督导评估中心主任</w:t>
      </w:r>
    </w:p>
    <w:p>
      <w:pPr>
        <w:pStyle w:val="26"/>
        <w:spacing w:line="600" w:lineRule="exact"/>
        <w:ind w:firstLine="1200" w:firstLineChars="400"/>
        <w:rPr>
          <w:rFonts w:ascii="仿宋_GB2312" w:hAnsi="仿宋_GB2312" w:eastAsia="仿宋_GB2312" w:cs="仿宋_GB2312"/>
          <w:color w:val="000000" w:themeColor="text1"/>
          <w:sz w:val="30"/>
          <w:szCs w:val="30"/>
          <w:lang w:val="en-US"/>
          <w14:textFill>
            <w14:solidFill>
              <w14:schemeClr w14:val="tx1"/>
            </w14:solidFill>
          </w14:textFill>
        </w:rPr>
      </w:pPr>
      <w:r>
        <w:rPr>
          <w:rFonts w:hint="eastAsia" w:ascii="仿宋_GB2312" w:hAnsi="仿宋_GB2312" w:eastAsia="仿宋_GB2312" w:cs="仿宋_GB2312"/>
          <w:color w:val="000000" w:themeColor="text1"/>
          <w:sz w:val="30"/>
          <w:szCs w:val="30"/>
          <w:lang w:val="en-US"/>
          <w14:textFill>
            <w14:solidFill>
              <w14:schemeClr w14:val="tx1"/>
            </w14:solidFill>
          </w14:textFill>
        </w:rPr>
        <w:t>侯元丽  区教育局党政办副主任</w:t>
      </w:r>
    </w:p>
    <w:p>
      <w:pPr>
        <w:pStyle w:val="26"/>
        <w:spacing w:line="600" w:lineRule="exact"/>
        <w:ind w:firstLine="1200" w:firstLineChars="400"/>
        <w:rPr>
          <w:rFonts w:ascii="仿宋_GB2312" w:hAnsi="仿宋_GB2312" w:eastAsia="仿宋_GB2312" w:cs="仿宋_GB2312"/>
          <w:color w:val="000000" w:themeColor="text1"/>
          <w:sz w:val="30"/>
          <w:szCs w:val="30"/>
          <w:lang w:val="en-US"/>
          <w14:textFill>
            <w14:solidFill>
              <w14:schemeClr w14:val="tx1"/>
            </w14:solidFill>
          </w14:textFill>
        </w:rPr>
      </w:pPr>
      <w:r>
        <w:rPr>
          <w:rFonts w:hint="eastAsia" w:ascii="仿宋_GB2312" w:hAnsi="仿宋_GB2312" w:eastAsia="仿宋_GB2312" w:cs="仿宋_GB2312"/>
          <w:color w:val="000000" w:themeColor="text1"/>
          <w:sz w:val="30"/>
          <w:szCs w:val="30"/>
          <w:lang w:val="en-US"/>
          <w14:textFill>
            <w14:solidFill>
              <w14:schemeClr w14:val="tx1"/>
            </w14:solidFill>
          </w14:textFill>
        </w:rPr>
        <w:t>宋  华  区教育学院教育发展研究中心副主任（主持工作）</w:t>
      </w:r>
    </w:p>
    <w:p>
      <w:pPr>
        <w:pStyle w:val="26"/>
        <w:spacing w:line="600" w:lineRule="exact"/>
        <w:ind w:firstLine="1200" w:firstLineChars="400"/>
        <w:rPr>
          <w:rFonts w:ascii="仿宋_GB2312" w:hAnsi="仿宋_GB2312" w:eastAsia="仿宋_GB2312" w:cs="仿宋_GB2312"/>
          <w:color w:val="000000" w:themeColor="text1"/>
          <w:sz w:val="30"/>
          <w:szCs w:val="30"/>
          <w:lang w:val="en-US"/>
          <w14:textFill>
            <w14:solidFill>
              <w14:schemeClr w14:val="tx1"/>
            </w14:solidFill>
          </w14:textFill>
        </w:rPr>
      </w:pPr>
      <w:r>
        <w:rPr>
          <w:rFonts w:hint="eastAsia" w:ascii="仿宋_GB2312" w:hAnsi="仿宋_GB2312" w:eastAsia="仿宋_GB2312" w:cs="仿宋_GB2312"/>
          <w:color w:val="000000" w:themeColor="text1"/>
          <w:sz w:val="30"/>
          <w:szCs w:val="30"/>
          <w:lang w:val="en-US"/>
          <w14:textFill>
            <w14:solidFill>
              <w14:schemeClr w14:val="tx1"/>
            </w14:solidFill>
          </w14:textFill>
        </w:rPr>
        <w:t>秦丽斌  区新成长教育研究所理事长</w:t>
      </w:r>
    </w:p>
    <w:p>
      <w:pPr>
        <w:pStyle w:val="26"/>
        <w:spacing w:line="600" w:lineRule="exact"/>
        <w:ind w:firstLine="1200" w:firstLineChars="400"/>
        <w:rPr>
          <w:rFonts w:ascii="仿宋_GB2312" w:hAnsi="仿宋_GB2312" w:eastAsia="仿宋_GB2312" w:cs="仿宋_GB2312"/>
          <w:color w:val="000000" w:themeColor="text1"/>
          <w:sz w:val="30"/>
          <w:szCs w:val="30"/>
          <w:lang w:val="en-US"/>
          <w14:textFill>
            <w14:solidFill>
              <w14:schemeClr w14:val="tx1"/>
            </w14:solidFill>
          </w14:textFill>
        </w:rPr>
      </w:pPr>
      <w:r>
        <w:rPr>
          <w:rFonts w:hint="eastAsia" w:ascii="仿宋_GB2312" w:hAnsi="仿宋_GB2312" w:eastAsia="仿宋_GB2312" w:cs="仿宋_GB2312"/>
          <w:color w:val="000000" w:themeColor="text1"/>
          <w:sz w:val="30"/>
          <w:szCs w:val="30"/>
          <w:lang w:val="en-US"/>
          <w14:textFill>
            <w14:solidFill>
              <w14:schemeClr w14:val="tx1"/>
            </w14:solidFill>
          </w14:textFill>
        </w:rPr>
        <w:t>陈越阳  区教育学院教育发展研究中心科研条线负责人</w:t>
      </w:r>
    </w:p>
    <w:p>
      <w:pPr>
        <w:rPr>
          <w:color w:val="000000" w:themeColor="text1"/>
          <w14:textFill>
            <w14:solidFill>
              <w14:schemeClr w14:val="tx1"/>
            </w14:solidFill>
          </w14:textFill>
        </w:rPr>
      </w:pPr>
    </w:p>
    <w:p>
      <w:pPr>
        <w:pStyle w:val="26"/>
        <w:spacing w:line="600" w:lineRule="exact"/>
        <w:ind w:firstLine="600" w:firstLineChars="200"/>
        <w:rPr>
          <w:rFonts w:ascii="仿宋_GB2312" w:hAnsi="仿宋_GB2312" w:eastAsia="仿宋_GB2312" w:cs="仿宋_GB2312"/>
          <w:color w:val="000000" w:themeColor="text1"/>
          <w:sz w:val="30"/>
          <w:szCs w:val="30"/>
          <w:lang w:val="en-US"/>
          <w14:textFill>
            <w14:solidFill>
              <w14:schemeClr w14:val="tx1"/>
            </w14:solidFill>
          </w14:textFill>
        </w:rPr>
      </w:pPr>
    </w:p>
    <w:p>
      <w:pPr>
        <w:pStyle w:val="26"/>
        <w:spacing w:line="6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p>
    <w:p>
      <w:pPr>
        <w:pStyle w:val="26"/>
        <w:spacing w:line="6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p>
    <w:p>
      <w:pPr>
        <w:pStyle w:val="26"/>
        <w:spacing w:line="6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p>
    <w:p>
      <w:pPr>
        <w:pStyle w:val="26"/>
        <w:spacing w:line="6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p>
    <w:p>
      <w:pPr>
        <w:pStyle w:val="26"/>
        <w:spacing w:line="6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p>
    <w:p>
      <w:pPr>
        <w:pStyle w:val="26"/>
        <w:spacing w:line="6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p>
    <w:p>
      <w:pPr>
        <w:jc w:val="left"/>
        <w:rPr>
          <w:rFonts w:ascii="黑体" w:hAnsi="楷体" w:eastAsia="黑体"/>
          <w:bCs/>
          <w:color w:val="000000" w:themeColor="text1"/>
          <w:sz w:val="32"/>
          <w:szCs w:val="32"/>
          <w14:textFill>
            <w14:solidFill>
              <w14:schemeClr w14:val="tx1"/>
            </w14:solidFill>
          </w14:textFill>
        </w:rPr>
      </w:pPr>
      <w:r>
        <w:rPr>
          <w:rFonts w:hint="eastAsia" w:ascii="黑体" w:hAnsi="楷体" w:eastAsia="黑体"/>
          <w:bCs/>
          <w:color w:val="000000" w:themeColor="text1"/>
          <w:sz w:val="32"/>
          <w:szCs w:val="32"/>
          <w14:textFill>
            <w14:solidFill>
              <w14:schemeClr w14:val="tx1"/>
            </w14:solidFill>
          </w14:textFill>
        </w:rPr>
        <w:t>附件2</w:t>
      </w:r>
    </w:p>
    <w:p>
      <w:pPr>
        <w:spacing w:line="600" w:lineRule="exact"/>
        <w:jc w:val="center"/>
        <w:rPr>
          <w:rFonts w:ascii="方正小标宋简体" w:hAnsi="仿宋_GB2312" w:eastAsia="方正小标宋简体" w:cs="仿宋_GB2312"/>
          <w:color w:val="000000" w:themeColor="text1"/>
          <w:kern w:val="0"/>
          <w:sz w:val="36"/>
          <w:szCs w:val="36"/>
          <w14:textFill>
            <w14:solidFill>
              <w14:schemeClr w14:val="tx1"/>
            </w14:solidFill>
          </w14:textFill>
        </w:rPr>
      </w:pPr>
      <w:r>
        <w:rPr>
          <w:rFonts w:hint="eastAsia" w:ascii="方正小标宋简体" w:hAnsi="仿宋_GB2312" w:eastAsia="方正小标宋简体" w:cs="仿宋_GB2312"/>
          <w:color w:val="000000" w:themeColor="text1"/>
          <w:kern w:val="0"/>
          <w:sz w:val="36"/>
          <w:szCs w:val="36"/>
          <w14:textFill>
            <w14:solidFill>
              <w14:schemeClr w14:val="tx1"/>
            </w14:solidFill>
          </w14:textFill>
        </w:rPr>
        <w:t>奉贤区新成长教育行动研究选题指南（2024版）</w:t>
      </w:r>
    </w:p>
    <w:p>
      <w:pPr>
        <w:spacing w:line="600" w:lineRule="exact"/>
        <w:jc w:val="center"/>
        <w:rPr>
          <w:rFonts w:ascii="仿宋_GB2312" w:hAnsi="仿宋_GB2312" w:eastAsia="仿宋_GB2312" w:cs="仿宋_GB2312"/>
          <w:color w:val="000000" w:themeColor="text1"/>
          <w:kern w:val="0"/>
          <w:sz w:val="30"/>
          <w:szCs w:val="30"/>
          <w14:textFill>
            <w14:solidFill>
              <w14:schemeClr w14:val="tx1"/>
            </w14:solidFill>
          </w14:textFill>
        </w:rPr>
      </w:pPr>
    </w:p>
    <w:p>
      <w:pPr>
        <w:spacing w:line="540" w:lineRule="exact"/>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　　一、学校德育</w:t>
      </w:r>
    </w:p>
    <w:p>
      <w:pPr>
        <w:spacing w:line="540" w:lineRule="exact"/>
        <w:ind w:firstLine="6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1.中小学德育课程一体化建设</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2.学校德育课程建设</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3.学校思政教育研究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4.学科德育研究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5.新成长“六好”班集体建设</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6.学生行为规范教育研究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7.学生领导力培育研究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8.学生人文行走研学实践</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9.“贤文化”教育创新研究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10.创新推进劳动教育研究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11.新时代学校劳动教育研究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12.学生评价激励机制建设</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13.全员导师制的实施研究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14.心理健康教育研究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15.问题学生的转化教育研究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16.青春期学生的教育研究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17.网络时代的学生教育挑战</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18.新时代学校共青团、学生会、少先队工作创新</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19.学校班主任和德育工作者队伍建设</w:t>
      </w:r>
    </w:p>
    <w:p>
      <w:pPr>
        <w:spacing w:line="540" w:lineRule="exact"/>
        <w:ind w:firstLine="6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20.新成长教育背景下助力学校德育改革与创新的路径研究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21.立德树人任务驱动下的学校德育创新研究</w:t>
      </w:r>
    </w:p>
    <w:p>
      <w:pPr>
        <w:spacing w:line="540" w:lineRule="exact"/>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　　二、课程教学</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1.学校校本课程建设</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2.基于核心素养培育的学校课程建设</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3.跨学科课程整合研究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4.基础型课程校本化实施研究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5.校本课程资源平台创建与校际共享机制研究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6.项目化学习研究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7.小学主题式综合实践活动研究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8.课后服务模式的校本探索</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9.新成长“三型”课堂教学推进机制研究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10.教育部统编义务教育“三科教材”（ 道德与法治、语文、历史）的教学实践与研究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11.“双减”政策下课堂提质增效的研究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12.新成长课堂的价值取向、特质表现、评估标准研究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13.新课标与各学科教学研究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14.新课标与跨学科教学研究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15.“双新”背景下的课堂教学研究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16.智慧课堂建设</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17.数字化背景下的课堂教学</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18.中小学学业质量绿色指标深化研究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19.“减负增效”学科教学的行动研究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20.学科教学中培养学生创新意识与能力的实践研究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21.自主、合作、探究学习方式运用研究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22.“减负增效”作业设计的研究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23.学校教学常规管理优化</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24.校本教研机制建设</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25.学前“奉贤活教育”研究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26.基于幼儿学习基础素养培育的课程深化研究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27.基于学习基础素养培育的幼小有效衔接研究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28.义务教育阶段教学工作品质提升研究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29.教学节品牌建设研究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30.学校教学质量评价优化研究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31.成人职业教育课程建设的研究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32.职业教育中高职贯通培养模式研究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33.成职教育与学生创业融合的实践研究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34.中职学生就业指导的研究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35.职业精神培育研究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36.成职校学生创业就业指导研究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37.深化产教融合促进学生职业素养研究</w:t>
      </w:r>
    </w:p>
    <w:p>
      <w:pPr>
        <w:spacing w:line="540" w:lineRule="exact"/>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　　三、学生成长</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1.小学体育兴趣化、初中体育多样化、高中体育专项化教学的实践研究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2.艺术课程教学质量提升研究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3.学校膳食品质提升研究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4.儿童青少年近视肥胖及常见传染病防控研究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5.体育艺术科技特色发展“品牌”建设研究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6.学校特色社团建设研究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7.青少年活动中心“四院一团一部”项目建设研究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8.学生活动节建设</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9.以活动赛事促进学生成长的研究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10.学校兼职教师、特聘教师队伍建设</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11.特色特长教师队伍建设</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12.幼儿基础素养启蒙（科学素养、创新素养、审美素养、阅读素养、运动素养等）的实践研究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13.幼儿生活、学习、行为习惯养成的实践研究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14.促进幼儿亲社会性行为发展的研究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15.以幼儿学习（游戏、运动、生活）故事为载体，研读与回应幼儿的支持策略研究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16.基于幼儿发展需要的保教融合研究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17.“七彩成长”重要成果奖研究</w:t>
      </w:r>
    </w:p>
    <w:p>
      <w:pPr>
        <w:spacing w:line="540" w:lineRule="exact"/>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　　四、家校社合力育人</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1.新成长家校合力育人机制研究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2.家委会建设研究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3.学校社区教育委员会建设研究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4.“贤文化、新成长”校外教育基地建设研究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5.基于学生核心素养培育的校外教育基地建设研究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6.校外教育暨区域活动类课程的规划布局研究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7.家庭教育指导“三校”评估研究</w:t>
      </w:r>
    </w:p>
    <w:p>
      <w:pPr>
        <w:tabs>
          <w:tab w:val="left" w:pos="420"/>
          <w:tab w:val="center" w:pos="4722"/>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8.新成长家长学校建设研究</w:t>
      </w:r>
      <w:r>
        <w:rPr>
          <w:rFonts w:ascii="仿宋_GB2312" w:hAnsi="仿宋_GB2312" w:eastAsia="仿宋_GB2312" w:cs="仿宋_GB2312"/>
          <w:color w:val="000000" w:themeColor="text1"/>
          <w:sz w:val="30"/>
          <w:szCs w:val="30"/>
          <w14:textFill>
            <w14:solidFill>
              <w14:schemeClr w14:val="tx1"/>
            </w14:solidFill>
          </w14:textFill>
        </w:rPr>
        <w:tab/>
      </w:r>
    </w:p>
    <w:p>
      <w:pPr>
        <w:tabs>
          <w:tab w:val="left" w:pos="420"/>
        </w:tabs>
        <w:snapToGrid w:val="0"/>
        <w:spacing w:line="540" w:lineRule="exac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9.数字化家长学校建设研究</w:t>
      </w:r>
    </w:p>
    <w:p>
      <w:pPr>
        <w:tabs>
          <w:tab w:val="left" w:pos="420"/>
        </w:tabs>
        <w:snapToGrid w:val="0"/>
        <w:spacing w:line="540" w:lineRule="exact"/>
        <w:ind w:firstLine="6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10.“多孩”背景下的家庭教育指导研究</w:t>
      </w:r>
    </w:p>
    <w:p>
      <w:pPr>
        <w:tabs>
          <w:tab w:val="left" w:pos="420"/>
        </w:tabs>
        <w:snapToGrid w:val="0"/>
        <w:spacing w:line="540" w:lineRule="exac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11.家庭教育指导精品课程建设研究</w:t>
      </w:r>
    </w:p>
    <w:p>
      <w:pPr>
        <w:tabs>
          <w:tab w:val="left" w:pos="420"/>
        </w:tabs>
        <w:snapToGrid w:val="0"/>
        <w:spacing w:line="540" w:lineRule="exact"/>
        <w:ind w:firstLine="6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12.线上线下家庭教育指导体系建设研究</w:t>
      </w:r>
    </w:p>
    <w:p>
      <w:pPr>
        <w:tabs>
          <w:tab w:val="left" w:pos="420"/>
        </w:tabs>
        <w:snapToGrid w:val="0"/>
        <w:spacing w:line="540" w:lineRule="exact"/>
        <w:ind w:firstLine="6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13.社区家庭教育指导研究</w:t>
      </w:r>
    </w:p>
    <w:p>
      <w:pPr>
        <w:tabs>
          <w:tab w:val="left" w:pos="420"/>
        </w:tabs>
        <w:snapToGrid w:val="0"/>
        <w:spacing w:line="540" w:lineRule="exact"/>
        <w:ind w:firstLine="6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14.新成长关爱教育研究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15.新成长学校建设与育人功能发挥的研究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16.特殊幼儿家庭康复指导的实践研究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17.基于特殊学生（家庭）需求的区域支持系统研究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18.教师家庭教育指导和心理辅导能力提升研究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19.家长满意度调研与提升研究</w:t>
      </w:r>
    </w:p>
    <w:p>
      <w:pPr>
        <w:spacing w:line="540" w:lineRule="exact"/>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　　五、学校管理</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1.新成长“四化”学校管理变革</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2.“双减”背景下的学校管理优化</w:t>
      </w:r>
    </w:p>
    <w:p>
      <w:pPr>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3.数字化背景下的学校管理创新</w:t>
      </w:r>
    </w:p>
    <w:p>
      <w:pPr>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4.中小学校党组织领导的校长负责制研究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5.新时代学校党群工作创新</w:t>
      </w:r>
    </w:p>
    <w:p>
      <w:pPr>
        <w:spacing w:line="540" w:lineRule="exac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6.新时代背景下学校党组织建设研究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7.学校管理组织架构和管理团队建设</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8.提高学校发展规划与工作计划质量的实践研究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9.学校文化建设和学校管理文化建设创新</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10.学校学习空间建设创新</w:t>
      </w:r>
    </w:p>
    <w:p>
      <w:pPr>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11.品质校园建设研究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12.新成长教师队伍建设</w:t>
      </w:r>
    </w:p>
    <w:p>
      <w:pPr>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13.校园“四园”建设研究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14.深化师德建设工作机制的研究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15.校本研修创新</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16.学校教师评价与绩效激励的机制创新</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17.精细化管理下幼儿园“三大员”专业化操作的实践研究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18.提升幼儿园教师专业综合素养的实践研究</w:t>
      </w:r>
    </w:p>
    <w:p>
      <w:pPr>
        <w:spacing w:line="540" w:lineRule="exact"/>
        <w:ind w:firstLine="6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19.职业院校“双师型”教师队伍建设研究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20.管理者“四力”提升项目研究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21.学校评价研究</w:t>
      </w:r>
    </w:p>
    <w:p>
      <w:pPr>
        <w:spacing w:line="540" w:lineRule="exact"/>
        <w:ind w:firstLine="6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22.创新学校评价与激励机制研究</w:t>
      </w:r>
    </w:p>
    <w:p>
      <w:pPr>
        <w:spacing w:line="540" w:lineRule="exact"/>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　　六、教育行政服务</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1.中国式现代化奉贤教育样式探索</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2.区域教育治理机制创新</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3.提升区域教育行政和服务水平的实践研究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4.区域教育指导服务部门的职能转变与工作创新</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5.区域教育保障支持部门的职能转变与工作创新</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6.优化区域03早教管理、指导服务的研究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7.“双减”背景下区域教育生态建设研究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8.基于学校评价的区域教育管理改进研究</w:t>
      </w:r>
    </w:p>
    <w:p>
      <w:pPr>
        <w:tabs>
          <w:tab w:val="left" w:pos="420"/>
        </w:tabs>
        <w:snapToGrid w:val="0"/>
        <w:spacing w:line="54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9.特殊教育医教结合的实践研究</w:t>
      </w:r>
    </w:p>
    <w:p>
      <w:pPr>
        <w:spacing w:before="218" w:beforeLines="70" w:line="540" w:lineRule="exact"/>
        <w:ind w:firstLine="602"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说明：</w:t>
      </w:r>
      <w:r>
        <w:rPr>
          <w:rFonts w:hint="eastAsia" w:ascii="仿宋_GB2312" w:hAnsi="仿宋_GB2312" w:eastAsia="仿宋_GB2312" w:cs="仿宋_GB2312"/>
          <w:color w:val="000000" w:themeColor="text1"/>
          <w:sz w:val="30"/>
          <w:szCs w:val="30"/>
          <w14:textFill>
            <w14:solidFill>
              <w14:schemeClr w14:val="tx1"/>
            </w14:solidFill>
          </w14:textFill>
        </w:rPr>
        <w:t>本指南仅是研究方向的参考，教师要把这些研究方向和学校教育发展和教学实际相结合，找准研究切入的具体角度，不要照搬照抄。教师可以依据自己独特的教育教学实践，确定选题；也可将当前教育政策和自己的教育教学结合，确定选题；还可以科学预测教育未来发展的趋势，确定前瞻性选题。</w:t>
      </w:r>
    </w:p>
    <w:p>
      <w:pPr>
        <w:pStyle w:val="26"/>
        <w:spacing w:line="6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p>
    <w:p>
      <w:pPr>
        <w:pStyle w:val="26"/>
        <w:spacing w:line="6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p>
    <w:p>
      <w:pPr>
        <w:pStyle w:val="26"/>
        <w:spacing w:line="6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p>
    <w:p>
      <w:pPr>
        <w:pStyle w:val="26"/>
        <w:spacing w:line="6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p>
    <w:p>
      <w:pPr>
        <w:pStyle w:val="26"/>
        <w:spacing w:line="6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p>
    <w:p>
      <w:pPr>
        <w:pStyle w:val="26"/>
        <w:spacing w:line="6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p>
    <w:p>
      <w:pPr>
        <w:pStyle w:val="26"/>
        <w:spacing w:line="6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p>
    <w:p>
      <w:pPr>
        <w:pStyle w:val="26"/>
        <w:spacing w:line="6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p>
    <w:p>
      <w:pPr>
        <w:pStyle w:val="26"/>
        <w:spacing w:line="6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p>
    <w:p>
      <w:pPr>
        <w:pStyle w:val="26"/>
        <w:spacing w:line="6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p>
    <w:p>
      <w:pPr>
        <w:pStyle w:val="26"/>
        <w:spacing w:line="6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p>
    <w:p>
      <w:pPr>
        <w:pStyle w:val="26"/>
        <w:spacing w:line="6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p>
    <w:p>
      <w:pPr>
        <w:pStyle w:val="26"/>
        <w:spacing w:line="6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p>
    <w:p>
      <w:pPr>
        <w:pStyle w:val="26"/>
        <w:spacing w:line="6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p>
    <w:p>
      <w:pPr>
        <w:pStyle w:val="26"/>
        <w:spacing w:line="6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p>
    <w:p>
      <w:pPr>
        <w:pStyle w:val="26"/>
        <w:spacing w:line="6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p>
    <w:p>
      <w:pPr>
        <w:tabs>
          <w:tab w:val="left" w:pos="1875"/>
        </w:tabs>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附件3</w:t>
      </w:r>
    </w:p>
    <w:p>
      <w:pPr>
        <w:rPr>
          <w:rFonts w:ascii="仿宋_GB2312" w:hAnsi="仿宋" w:eastAsia="仿宋_GB2312"/>
          <w:color w:val="000000" w:themeColor="text1"/>
          <w:sz w:val="30"/>
          <w:szCs w:val="30"/>
          <w14:textFill>
            <w14:solidFill>
              <w14:schemeClr w14:val="tx1"/>
            </w14:solidFill>
          </w14:textFill>
        </w:rPr>
      </w:pPr>
    </w:p>
    <w:p>
      <w:pPr>
        <w:jc w:val="center"/>
        <w:rPr>
          <w:rFonts w:ascii="黑体" w:hAnsi="黑体" w:eastAsia="黑体"/>
          <w:b/>
          <w:color w:val="000000" w:themeColor="text1"/>
          <w:sz w:val="40"/>
          <w:szCs w:val="40"/>
          <w14:textFill>
            <w14:solidFill>
              <w14:schemeClr w14:val="tx1"/>
            </w14:solidFill>
          </w14:textFill>
        </w:rPr>
      </w:pPr>
      <w:r>
        <w:rPr>
          <w:rFonts w:hint="eastAsia" w:ascii="黑体" w:hAnsi="黑体" w:eastAsia="黑体"/>
          <w:b/>
          <w:color w:val="000000" w:themeColor="text1"/>
          <w:sz w:val="40"/>
          <w:szCs w:val="40"/>
          <w14:textFill>
            <w14:solidFill>
              <w14:schemeClr w14:val="tx1"/>
            </w14:solidFill>
          </w14:textFill>
        </w:rPr>
        <w:t>奉贤区新成长教育行动研究成果申报书</w:t>
      </w:r>
    </w:p>
    <w:p>
      <w:pPr>
        <w:jc w:val="right"/>
        <w:rPr>
          <w:rFonts w:ascii="仿宋_GB2312" w:hAnsi="仿宋" w:eastAsia="仿宋_GB2312"/>
          <w:color w:val="000000" w:themeColor="text1"/>
          <w:sz w:val="32"/>
          <w:szCs w:val="32"/>
          <w14:textFill>
            <w14:solidFill>
              <w14:schemeClr w14:val="tx1"/>
            </w14:solidFill>
          </w14:textFill>
        </w:rPr>
      </w:pPr>
    </w:p>
    <w:p>
      <w:pPr>
        <w:jc w:val="right"/>
        <w:rPr>
          <w:rFonts w:ascii="仿宋_GB2312" w:hAnsi="仿宋" w:eastAsia="仿宋_GB2312"/>
          <w:color w:val="000000" w:themeColor="text1"/>
          <w:sz w:val="32"/>
          <w:szCs w:val="32"/>
          <w14:textFill>
            <w14:solidFill>
              <w14:schemeClr w14:val="tx1"/>
            </w14:solidFill>
          </w14:textFill>
        </w:rPr>
      </w:pPr>
    </w:p>
    <w:p>
      <w:pPr>
        <w:ind w:firstLine="1200" w:firstLineChars="400"/>
        <w:jc w:val="lef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成  果  名  称   </w:t>
      </w:r>
      <w:r>
        <w:rPr>
          <w:rFonts w:hint="eastAsia" w:ascii="仿宋" w:hAnsi="仿宋" w:eastAsia="仿宋"/>
          <w:color w:val="000000" w:themeColor="text1"/>
          <w:sz w:val="30"/>
          <w:szCs w:val="30"/>
          <w:u w:val="single"/>
          <w14:textFill>
            <w14:solidFill>
              <w14:schemeClr w14:val="tx1"/>
            </w14:solidFill>
          </w14:textFill>
        </w:rPr>
        <w:t xml:space="preserve">                              </w:t>
      </w:r>
    </w:p>
    <w:p>
      <w:pPr>
        <w:ind w:firstLine="1200" w:firstLineChars="400"/>
        <w:jc w:val="left"/>
        <w:rPr>
          <w:rFonts w:ascii="仿宋" w:hAnsi="仿宋" w:eastAsia="仿宋"/>
          <w:color w:val="000000" w:themeColor="text1"/>
          <w:sz w:val="30"/>
          <w:szCs w:val="30"/>
          <w:u w:val="single"/>
          <w14:textFill>
            <w14:solidFill>
              <w14:schemeClr w14:val="tx1"/>
            </w14:solidFill>
          </w14:textFill>
        </w:rPr>
      </w:pPr>
    </w:p>
    <w:p>
      <w:pPr>
        <w:ind w:left="3893" w:leftChars="568" w:hanging="2700" w:hangingChars="900"/>
        <w:jc w:val="left"/>
        <w:rPr>
          <w:rFonts w:ascii="仿宋" w:hAnsi="仿宋" w:eastAsia="仿宋"/>
          <w:color w:val="000000" w:themeColor="text1"/>
          <w:sz w:val="30"/>
          <w:szCs w:val="30"/>
          <w:u w:val="single"/>
          <w14:textFill>
            <w14:solidFill>
              <w14:schemeClr w14:val="tx1"/>
            </w14:solidFill>
          </w14:textFill>
        </w:rPr>
      </w:pPr>
    </w:p>
    <w:p>
      <w:pPr>
        <w:ind w:firstLine="1200" w:firstLineChars="40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成 果 完 成 者   </w:t>
      </w:r>
      <w:r>
        <w:rPr>
          <w:rFonts w:hint="eastAsia" w:ascii="仿宋" w:hAnsi="仿宋" w:eastAsia="仿宋"/>
          <w:color w:val="000000" w:themeColor="text1"/>
          <w:sz w:val="30"/>
          <w:szCs w:val="30"/>
          <w:u w:val="single"/>
          <w14:textFill>
            <w14:solidFill>
              <w14:schemeClr w14:val="tx1"/>
            </w14:solidFill>
          </w14:textFill>
        </w:rPr>
        <w:t xml:space="preserve">                              </w:t>
      </w:r>
    </w:p>
    <w:p>
      <w:pPr>
        <w:ind w:firstLine="1200" w:firstLineChars="400"/>
        <w:rPr>
          <w:rFonts w:ascii="仿宋" w:hAnsi="仿宋" w:eastAsia="仿宋"/>
          <w:color w:val="000000" w:themeColor="text1"/>
          <w:sz w:val="30"/>
          <w:szCs w:val="30"/>
          <w:u w:val="single"/>
          <w14:textFill>
            <w14:solidFill>
              <w14:schemeClr w14:val="tx1"/>
            </w14:solidFill>
          </w14:textFill>
        </w:rPr>
      </w:pPr>
    </w:p>
    <w:p>
      <w:pPr>
        <w:ind w:firstLine="1079"/>
        <w:rPr>
          <w:rFonts w:ascii="仿宋" w:hAnsi="仿宋" w:eastAsia="仿宋"/>
          <w:color w:val="000000" w:themeColor="text1"/>
          <w:sz w:val="30"/>
          <w:szCs w:val="30"/>
          <w14:textFill>
            <w14:solidFill>
              <w14:schemeClr w14:val="tx1"/>
            </w14:solidFill>
          </w14:textFill>
        </w:rPr>
      </w:pPr>
    </w:p>
    <w:p>
      <w:pPr>
        <w:ind w:firstLine="1079"/>
        <w:rPr>
          <w:rFonts w:ascii="仿宋" w:hAnsi="仿宋" w:eastAsia="仿宋"/>
          <w:color w:val="000000" w:themeColor="text1"/>
          <w:spacing w:val="-10"/>
          <w:sz w:val="30"/>
          <w:szCs w:val="30"/>
          <w:u w:val="single"/>
          <w14:textFill>
            <w14:solidFill>
              <w14:schemeClr w14:val="tx1"/>
            </w14:solidFill>
          </w14:textFill>
        </w:rPr>
      </w:pPr>
      <w:r>
        <w:rPr>
          <w:rFonts w:hint="eastAsia" w:ascii="仿宋" w:hAnsi="仿宋" w:eastAsia="仿宋"/>
          <w:color w:val="000000" w:themeColor="text1"/>
          <w:spacing w:val="-10"/>
          <w:sz w:val="30"/>
          <w:szCs w:val="30"/>
          <w14:textFill>
            <w14:solidFill>
              <w14:schemeClr w14:val="tx1"/>
            </w14:solidFill>
          </w14:textFill>
        </w:rPr>
        <w:t xml:space="preserve">所在单位名称及盖章  </w:t>
      </w:r>
      <w:r>
        <w:rPr>
          <w:rFonts w:hint="eastAsia" w:ascii="仿宋" w:hAnsi="仿宋" w:eastAsia="仿宋"/>
          <w:color w:val="000000" w:themeColor="text1"/>
          <w:spacing w:val="-10"/>
          <w:sz w:val="30"/>
          <w:szCs w:val="30"/>
          <w:u w:val="single"/>
          <w14:textFill>
            <w14:solidFill>
              <w14:schemeClr w14:val="tx1"/>
            </w14:solidFill>
          </w14:textFill>
        </w:rPr>
        <w:t xml:space="preserve">                                   </w:t>
      </w:r>
    </w:p>
    <w:p>
      <w:pPr>
        <w:ind w:firstLine="1079"/>
        <w:rPr>
          <w:rFonts w:ascii="仿宋" w:hAnsi="仿宋" w:eastAsia="仿宋"/>
          <w:color w:val="000000" w:themeColor="text1"/>
          <w:spacing w:val="-10"/>
          <w:sz w:val="30"/>
          <w:szCs w:val="30"/>
          <w:u w:val="single"/>
          <w14:textFill>
            <w14:solidFill>
              <w14:schemeClr w14:val="tx1"/>
            </w14:solidFill>
          </w14:textFill>
        </w:rPr>
      </w:pPr>
    </w:p>
    <w:p>
      <w:pPr>
        <w:ind w:firstLine="1079"/>
        <w:rPr>
          <w:rFonts w:ascii="仿宋" w:hAnsi="仿宋" w:eastAsia="仿宋"/>
          <w:color w:val="000000" w:themeColor="text1"/>
          <w:sz w:val="30"/>
          <w:szCs w:val="30"/>
          <w14:textFill>
            <w14:solidFill>
              <w14:schemeClr w14:val="tx1"/>
            </w14:solidFill>
          </w14:textFill>
        </w:rPr>
      </w:pPr>
    </w:p>
    <w:p>
      <w:pPr>
        <w:ind w:firstLine="1079"/>
        <w:rPr>
          <w:rFonts w:ascii="仿宋" w:hAnsi="仿宋" w:eastAsia="仿宋"/>
          <w:color w:val="000000" w:themeColor="text1"/>
          <w:sz w:val="30"/>
          <w:szCs w:val="30"/>
          <w14:textFill>
            <w14:solidFill>
              <w14:schemeClr w14:val="tx1"/>
            </w14:solidFill>
          </w14:textFill>
        </w:rPr>
      </w:pPr>
    </w:p>
    <w:p>
      <w:pPr>
        <w:ind w:firstLine="1079"/>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编       号 </w:t>
      </w:r>
      <w:r>
        <w:rPr>
          <w:rFonts w:hint="eastAsia" w:ascii="仿宋" w:hAnsi="仿宋" w:eastAsia="仿宋"/>
          <w:color w:val="000000" w:themeColor="text1"/>
          <w:sz w:val="30"/>
          <w:szCs w:val="30"/>
          <w:u w:val="single"/>
          <w14:textFill>
            <w14:solidFill>
              <w14:schemeClr w14:val="tx1"/>
            </w14:solidFill>
          </w14:textFill>
        </w:rPr>
        <w:t xml:space="preserve">             </w:t>
      </w: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上 海 市 奉 贤 区 教 育 局 制</w:t>
      </w:r>
    </w:p>
    <w:p>
      <w:pPr>
        <w:rPr>
          <w:rFonts w:ascii="仿宋_GB2312" w:eastAsia="仿宋_GB2312"/>
          <w:b/>
          <w:color w:val="000000" w:themeColor="text1"/>
          <w:sz w:val="30"/>
          <w:szCs w:val="30"/>
          <w14:textFill>
            <w14:solidFill>
              <w14:schemeClr w14:val="tx1"/>
            </w14:solidFill>
          </w14:textFill>
        </w:rPr>
      </w:pPr>
    </w:p>
    <w:p>
      <w:pPr>
        <w:rPr>
          <w:rFonts w:ascii="仿宋_GB2312" w:eastAsia="仿宋_GB2312"/>
          <w:b/>
          <w:color w:val="000000" w:themeColor="text1"/>
          <w:sz w:val="30"/>
          <w:szCs w:val="30"/>
          <w14:textFill>
            <w14:solidFill>
              <w14:schemeClr w14:val="tx1"/>
            </w14:solidFill>
          </w14:textFill>
        </w:rPr>
      </w:pPr>
    </w:p>
    <w:p>
      <w:pPr>
        <w:ind w:firstLine="2512" w:firstLineChars="695"/>
        <w:rPr>
          <w:rFonts w:ascii="黑体" w:hAnsi="黑体" w:eastAsia="黑体"/>
          <w:b/>
          <w:color w:val="000000" w:themeColor="text1"/>
          <w:sz w:val="36"/>
          <w:szCs w:val="36"/>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成果持有者承诺书</w:t>
      </w:r>
    </w:p>
    <w:p>
      <w:pPr>
        <w:rPr>
          <w:rFonts w:ascii="仿宋_GB2312" w:eastAsia="仿宋_GB2312"/>
          <w:b/>
          <w:color w:val="000000" w:themeColor="text1"/>
          <w:sz w:val="30"/>
          <w:szCs w:val="30"/>
          <w14:textFill>
            <w14:solidFill>
              <w14:schemeClr w14:val="tx1"/>
            </w14:solidFill>
          </w14:textFill>
        </w:rPr>
      </w:pP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在申报成果过程中，本人自愿做出如下承诺：</w:t>
      </w:r>
    </w:p>
    <w:p>
      <w:pPr>
        <w:ind w:firstLine="600" w:firstLineChars="200"/>
        <w:rPr>
          <w:rFonts w:ascii="仿宋" w:hAnsi="仿宋" w:eastAsia="仿宋"/>
          <w:color w:val="000000" w:themeColor="text1"/>
          <w:sz w:val="30"/>
          <w:szCs w:val="30"/>
          <w14:textFill>
            <w14:solidFill>
              <w14:schemeClr w14:val="tx1"/>
            </w14:solidFill>
          </w14:textFill>
        </w:rPr>
      </w:pP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对填写的各项内容负责，成果申报材料真实、可靠，不存在知识产权争议，未弄虚作假、未剽窃他人成果。</w:t>
      </w:r>
    </w:p>
    <w:p>
      <w:pPr>
        <w:ind w:firstLine="600" w:firstLineChars="200"/>
        <w:rPr>
          <w:rFonts w:ascii="仿宋" w:hAnsi="仿宋" w:eastAsia="仿宋"/>
          <w:color w:val="000000" w:themeColor="text1"/>
          <w:sz w:val="30"/>
          <w:szCs w:val="30"/>
          <w14:textFill>
            <w14:solidFill>
              <w14:schemeClr w14:val="tx1"/>
            </w14:solidFill>
          </w14:textFill>
        </w:rPr>
      </w:pPr>
    </w:p>
    <w:p>
      <w:pPr>
        <w:ind w:firstLine="600" w:firstLineChars="200"/>
        <w:rPr>
          <w:rFonts w:ascii="仿宋" w:hAnsi="仿宋" w:eastAsia="仿宋"/>
          <w:color w:val="000000" w:themeColor="text1"/>
          <w:sz w:val="30"/>
          <w:szCs w:val="30"/>
          <w14:textFill>
            <w14:solidFill>
              <w14:schemeClr w14:val="tx1"/>
            </w14:solidFill>
          </w14:textFill>
        </w:rPr>
      </w:pPr>
    </w:p>
    <w:p>
      <w:pPr>
        <w:ind w:firstLine="600" w:firstLineChars="200"/>
        <w:rPr>
          <w:rFonts w:ascii="仿宋" w:hAnsi="仿宋" w:eastAsia="仿宋"/>
          <w:color w:val="000000" w:themeColor="text1"/>
          <w:sz w:val="30"/>
          <w:szCs w:val="30"/>
          <w14:textFill>
            <w14:solidFill>
              <w14:schemeClr w14:val="tx1"/>
            </w14:solidFill>
          </w14:textFill>
        </w:rPr>
      </w:pPr>
    </w:p>
    <w:p>
      <w:pPr>
        <w:ind w:firstLine="600" w:firstLineChars="200"/>
        <w:rPr>
          <w:rFonts w:ascii="仿宋" w:hAnsi="仿宋" w:eastAsia="仿宋"/>
          <w:color w:val="000000" w:themeColor="text1"/>
          <w:sz w:val="30"/>
          <w:szCs w:val="30"/>
          <w14:textFill>
            <w14:solidFill>
              <w14:schemeClr w14:val="tx1"/>
            </w14:solidFill>
          </w14:textFill>
        </w:rPr>
      </w:pPr>
    </w:p>
    <w:p>
      <w:pPr>
        <w:ind w:firstLine="600" w:firstLineChars="200"/>
        <w:rPr>
          <w:rFonts w:ascii="仿宋" w:hAnsi="仿宋" w:eastAsia="仿宋"/>
          <w:color w:val="000000" w:themeColor="text1"/>
          <w:sz w:val="30"/>
          <w:szCs w:val="30"/>
          <w14:textFill>
            <w14:solidFill>
              <w14:schemeClr w14:val="tx1"/>
            </w14:solidFill>
          </w14:textFill>
        </w:rPr>
      </w:pPr>
    </w:p>
    <w:p>
      <w:pPr>
        <w:ind w:firstLine="600" w:firstLineChars="200"/>
        <w:rPr>
          <w:rFonts w:ascii="仿宋" w:hAnsi="仿宋" w:eastAsia="仿宋"/>
          <w:color w:val="000000" w:themeColor="text1"/>
          <w:sz w:val="30"/>
          <w:szCs w:val="30"/>
          <w14:textFill>
            <w14:solidFill>
              <w14:schemeClr w14:val="tx1"/>
            </w14:solidFill>
          </w14:textFill>
        </w:rPr>
      </w:pPr>
    </w:p>
    <w:p>
      <w:pPr>
        <w:ind w:firstLine="600" w:firstLineChars="20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成果持有者签字：      </w:t>
      </w:r>
      <w:r>
        <w:rPr>
          <w:rFonts w:hint="eastAsia" w:ascii="仿宋" w:hAnsi="仿宋" w:eastAsia="仿宋"/>
          <w:color w:val="000000" w:themeColor="text1"/>
          <w:sz w:val="30"/>
          <w:szCs w:val="30"/>
          <w:u w:val="single"/>
          <w14:textFill>
            <w14:solidFill>
              <w14:schemeClr w14:val="tx1"/>
            </w14:solidFill>
          </w14:textFill>
        </w:rPr>
        <w:t xml:space="preserve">                         </w:t>
      </w:r>
      <w:r>
        <w:rPr>
          <w:rFonts w:ascii="仿宋" w:hAnsi="仿宋" w:eastAsia="仿宋"/>
          <w:color w:val="000000" w:themeColor="text1"/>
          <w:sz w:val="30"/>
          <w:szCs w:val="30"/>
          <w:u w:val="single"/>
          <w14:textFill>
            <w14:solidFill>
              <w14:schemeClr w14:val="tx1"/>
            </w14:solidFill>
          </w14:textFill>
        </w:rPr>
        <w:t xml:space="preserve">     </w:t>
      </w:r>
    </w:p>
    <w:p>
      <w:pPr>
        <w:ind w:firstLine="600" w:firstLineChars="20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所在单位主要负责人签字（签章）：</w:t>
      </w:r>
      <w:r>
        <w:rPr>
          <w:rFonts w:hint="eastAsia" w:ascii="仿宋" w:hAnsi="仿宋" w:eastAsia="仿宋"/>
          <w:color w:val="000000" w:themeColor="text1"/>
          <w:sz w:val="30"/>
          <w:szCs w:val="30"/>
          <w:u w:val="single"/>
          <w14:textFill>
            <w14:solidFill>
              <w14:schemeClr w14:val="tx1"/>
            </w14:solidFill>
          </w14:textFill>
        </w:rPr>
        <w:t xml:space="preserve">                     </w:t>
      </w:r>
    </w:p>
    <w:p>
      <w:pPr>
        <w:ind w:firstLine="4050" w:firstLineChars="1350"/>
        <w:rPr>
          <w:rFonts w:ascii="仿宋" w:hAnsi="仿宋" w:eastAsia="仿宋"/>
          <w:color w:val="000000" w:themeColor="text1"/>
          <w:sz w:val="30"/>
          <w:szCs w:val="30"/>
          <w14:textFill>
            <w14:solidFill>
              <w14:schemeClr w14:val="tx1"/>
            </w14:solidFill>
          </w14:textFill>
        </w:rPr>
      </w:pPr>
    </w:p>
    <w:p>
      <w:pPr>
        <w:ind w:firstLine="6000" w:firstLineChars="20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年    月    日</w:t>
      </w:r>
    </w:p>
    <w:p>
      <w:pPr>
        <w:snapToGrid w:val="0"/>
        <w:spacing w:line="360" w:lineRule="auto"/>
        <w:jc w:val="center"/>
        <w:rPr>
          <w:rFonts w:ascii="黑体" w:hAnsi="黑体" w:eastAsia="黑体"/>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br w:type="page"/>
      </w:r>
      <w:r>
        <w:rPr>
          <w:rFonts w:hint="eastAsia" w:ascii="黑体" w:hAnsi="黑体" w:eastAsia="黑体"/>
          <w:b/>
          <w:color w:val="000000" w:themeColor="text1"/>
          <w:sz w:val="30"/>
          <w:szCs w:val="30"/>
          <w14:textFill>
            <w14:solidFill>
              <w14:schemeClr w14:val="tx1"/>
            </w14:solidFill>
          </w14:textFill>
        </w:rPr>
        <w:t>填  表  说  明</w:t>
      </w:r>
    </w:p>
    <w:p>
      <w:pPr>
        <w:snapToGrid w:val="0"/>
        <w:spacing w:line="360" w:lineRule="auto"/>
        <w:ind w:firstLine="355" w:firstLineChars="148"/>
        <w:rPr>
          <w:rFonts w:ascii="仿宋" w:hAnsi="仿宋" w:eastAsia="仿宋"/>
          <w:color w:val="000000" w:themeColor="text1"/>
          <w:sz w:val="24"/>
          <w:szCs w:val="28"/>
          <w14:textFill>
            <w14:solidFill>
              <w14:schemeClr w14:val="tx1"/>
            </w14:solidFill>
          </w14:textFill>
        </w:rPr>
      </w:pPr>
    </w:p>
    <w:p>
      <w:pPr>
        <w:snapToGrid w:val="0"/>
        <w:spacing w:line="440" w:lineRule="exact"/>
        <w:ind w:firstLine="355" w:firstLineChars="148"/>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《奉贤区第三届新成长教育行动研究成果申报书》（以下简称《申报表》）是研究成果申请、推荐、评审的重要依据，必须严格按照规定的格式、栏目，客观、真实地填写。</w:t>
      </w:r>
    </w:p>
    <w:p>
      <w:pPr>
        <w:tabs>
          <w:tab w:val="left" w:pos="615"/>
        </w:tabs>
        <w:adjustRightInd w:val="0"/>
        <w:snapToGrid w:val="0"/>
        <w:spacing w:line="440" w:lineRule="exact"/>
        <w:ind w:firstLine="482" w:firstLineChars="200"/>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一、封面</w:t>
      </w:r>
    </w:p>
    <w:p>
      <w:pPr>
        <w:snapToGrid w:val="0"/>
        <w:spacing w:line="440" w:lineRule="exact"/>
        <w:ind w:firstLine="480" w:firstLineChars="200"/>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1．成果名称：应准确、简明地反映出成果的主要内容和特征，字数（含符号）不超过35个。</w:t>
      </w:r>
    </w:p>
    <w:p>
      <w:pPr>
        <w:snapToGrid w:val="0"/>
        <w:spacing w:line="440" w:lineRule="exact"/>
        <w:ind w:firstLine="480" w:firstLineChars="200"/>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2．成果完成者：个人名义申报的，填写成果主持人姓名，并写上所在单位名称；以单位名义申报的，填写成果主持单位名称。</w:t>
      </w:r>
    </w:p>
    <w:p>
      <w:pPr>
        <w:snapToGrid w:val="0"/>
        <w:spacing w:line="440" w:lineRule="exact"/>
        <w:ind w:firstLine="480" w:firstLineChars="200"/>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3</w:t>
      </w:r>
      <w:r>
        <w:rPr>
          <w:rFonts w:hint="eastAsia" w:ascii="仿宋" w:hAnsi="仿宋" w:eastAsia="仿宋"/>
          <w:color w:val="000000" w:themeColor="text1"/>
          <w:sz w:val="24"/>
          <w:szCs w:val="28"/>
          <w14:textFill>
            <w14:solidFill>
              <w14:schemeClr w14:val="tx1"/>
            </w14:solidFill>
          </w14:textFill>
        </w:rPr>
        <w:t>．编号：由上海市奉贤区新成长教育行动研究成果奖评审工作办公室填写。</w:t>
      </w:r>
    </w:p>
    <w:p>
      <w:pPr>
        <w:snapToGrid w:val="0"/>
        <w:spacing w:line="440" w:lineRule="exact"/>
        <w:ind w:firstLine="560"/>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二、成果简介</w:t>
      </w:r>
    </w:p>
    <w:p>
      <w:pPr>
        <w:snapToGrid w:val="0"/>
        <w:spacing w:line="440" w:lineRule="exact"/>
        <w:ind w:firstLine="480" w:firstLineChars="200"/>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1.所属类别：是指成果类别栏中的“新成长教育实践探索领域”，如“学校德育”等。</w:t>
      </w:r>
    </w:p>
    <w:p>
      <w:pPr>
        <w:snapToGrid w:val="0"/>
        <w:spacing w:line="440" w:lineRule="exact"/>
        <w:ind w:firstLine="480" w:firstLineChars="200"/>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2.研究起止时间：起始时间指提出问题、开始研究日期;完成时间指解决问题、形成最终成果的日期。</w:t>
      </w:r>
    </w:p>
    <w:p>
      <w:pPr>
        <w:snapToGrid w:val="0"/>
        <w:spacing w:line="440" w:lineRule="exact"/>
        <w:ind w:firstLine="480" w:firstLineChars="200"/>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3.成果概要：对成果的主要内容做说明，均应直接叙述，请勿采取“见××附件”的表达形式。</w:t>
      </w:r>
    </w:p>
    <w:p>
      <w:pPr>
        <w:snapToGrid w:val="0"/>
        <w:spacing w:line="440" w:lineRule="exact"/>
        <w:ind w:firstLine="480" w:firstLineChars="200"/>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4.解决的主要问题、解决问题的过程与方法：具体指出成果要解决的主要问题及解决问题的思路、阶段、所采用的方法等，问题要明确，思路、阶段要清晰，方法要有针对性。</w:t>
      </w:r>
    </w:p>
    <w:p>
      <w:pPr>
        <w:snapToGrid w:val="0"/>
        <w:spacing w:line="440" w:lineRule="exact"/>
        <w:ind w:firstLine="480" w:firstLineChars="200"/>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5.成果创新点：对成果在实践中的突破、理论上的创新进行归纳与提炼。应简明、准确、完整地阐述，每个创新点相对独立。</w:t>
      </w:r>
    </w:p>
    <w:p>
      <w:pPr>
        <w:snapToGrid w:val="0"/>
        <w:spacing w:line="440" w:lineRule="exact"/>
        <w:ind w:firstLine="482" w:firstLineChars="200"/>
        <w:rPr>
          <w:rFonts w:ascii="仿宋" w:hAnsi="仿宋" w:eastAsia="仿宋"/>
          <w:b/>
          <w:color w:val="000000" w:themeColor="text1"/>
          <w:sz w:val="24"/>
          <w:szCs w:val="28"/>
          <w14:textFill>
            <w14:solidFill>
              <w14:schemeClr w14:val="tx1"/>
            </w14:solidFill>
          </w14:textFill>
        </w:rPr>
      </w:pPr>
      <w:r>
        <w:rPr>
          <w:rFonts w:hint="eastAsia" w:ascii="仿宋" w:hAnsi="仿宋" w:eastAsia="仿宋"/>
          <w:b/>
          <w:bCs/>
          <w:color w:val="000000" w:themeColor="text1"/>
          <w:sz w:val="24"/>
          <w:szCs w:val="28"/>
          <w14:textFill>
            <w14:solidFill>
              <w14:schemeClr w14:val="tx1"/>
            </w14:solidFill>
          </w14:textFill>
        </w:rPr>
        <w:t>三</w:t>
      </w:r>
      <w:r>
        <w:rPr>
          <w:rFonts w:hint="eastAsia" w:ascii="仿宋" w:hAnsi="仿宋" w:eastAsia="仿宋"/>
          <w:b/>
          <w:color w:val="000000" w:themeColor="text1"/>
          <w:sz w:val="24"/>
          <w:szCs w:val="28"/>
          <w14:textFill>
            <w14:solidFill>
              <w14:schemeClr w14:val="tx1"/>
            </w14:solidFill>
          </w14:textFill>
        </w:rPr>
        <w:t>、成果曾获奖励情况</w:t>
      </w:r>
    </w:p>
    <w:p>
      <w:pPr>
        <w:snapToGrid w:val="0"/>
        <w:spacing w:line="440" w:lineRule="exact"/>
        <w:ind w:firstLine="480" w:firstLineChars="200"/>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指成果在2023年以来获得的区级及以上的奖励。</w:t>
      </w:r>
    </w:p>
    <w:p>
      <w:pPr>
        <w:snapToGrid w:val="0"/>
        <w:spacing w:line="440" w:lineRule="exact"/>
        <w:ind w:firstLine="482" w:firstLineChars="200"/>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四、成果持有者情况</w:t>
      </w:r>
    </w:p>
    <w:p>
      <w:pPr>
        <w:snapToGrid w:val="0"/>
        <w:spacing w:line="440" w:lineRule="exact"/>
        <w:ind w:firstLine="480" w:firstLineChars="200"/>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1.以个人名义申报的成果，在个人名义申报栏中填写。每项成果持有人不超过6人（含主持人）。</w:t>
      </w:r>
    </w:p>
    <w:p>
      <w:pPr>
        <w:snapToGrid w:val="0"/>
        <w:spacing w:line="440" w:lineRule="exact"/>
        <w:ind w:firstLine="480" w:firstLineChars="200"/>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2．以单位名义申报的成果，在单位名义申报栏中填写。每项成果持有单位不超过3个（含主持单位）。单位是指学校或其它法人单位。</w:t>
      </w:r>
    </w:p>
    <w:p>
      <w:pPr>
        <w:snapToGrid w:val="0"/>
        <w:spacing w:line="440" w:lineRule="exact"/>
        <w:ind w:firstLine="482" w:firstLineChars="200"/>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五、成果报告</w:t>
      </w:r>
    </w:p>
    <w:p>
      <w:pPr>
        <w:spacing w:line="5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（一）需反映成果主要内容和实践探索（包括检验）过程。具体</w:t>
      </w:r>
      <w:r>
        <w:rPr>
          <w:rFonts w:hint="eastAsia" w:ascii="仿宋" w:hAnsi="仿宋" w:eastAsia="仿宋"/>
          <w:color w:val="000000" w:themeColor="text1"/>
          <w:sz w:val="24"/>
          <w:szCs w:val="24"/>
          <w14:textFill>
            <w14:solidFill>
              <w14:schemeClr w14:val="tx1"/>
            </w14:solidFill>
          </w14:textFill>
        </w:rPr>
        <w:t>参照以下要点撰写：问题的提出、解决问题的过程与方法、成果的主要内容、效果与反思。</w:t>
      </w:r>
    </w:p>
    <w:p>
      <w:pPr>
        <w:spacing w:line="560" w:lineRule="exact"/>
        <w:ind w:firstLine="480" w:firstLineChars="200"/>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（二）字数要求：课题报告不超10000字，科研论文不超过5000字。</w:t>
      </w:r>
    </w:p>
    <w:p>
      <w:pPr>
        <w:spacing w:line="360" w:lineRule="auto"/>
        <w:rPr>
          <w:rFonts w:ascii="宋体" w:hAnsi="宋体" w:eastAsia="宋体"/>
          <w:b/>
          <w:color w:val="000000" w:themeColor="text1"/>
          <w:sz w:val="32"/>
          <w:szCs w:val="32"/>
          <w14:textFill>
            <w14:solidFill>
              <w14:schemeClr w14:val="tx1"/>
            </w14:solidFill>
          </w14:textFill>
        </w:rPr>
      </w:pPr>
    </w:p>
    <w:p>
      <w:pPr>
        <w:snapToGrid w:val="0"/>
        <w:spacing w:line="440" w:lineRule="exact"/>
        <w:ind w:firstLine="602" w:firstLineChars="200"/>
        <w:rPr>
          <w:rFonts w:ascii="黑体" w:hAnsi="黑体" w:eastAsia="黑体"/>
          <w:b/>
          <w:color w:val="000000" w:themeColor="text1"/>
          <w:sz w:val="28"/>
          <w:szCs w:val="28"/>
          <w14:textFill>
            <w14:solidFill>
              <w14:schemeClr w14:val="tx1"/>
            </w14:solidFill>
          </w14:textFill>
        </w:rPr>
      </w:pPr>
      <w:r>
        <w:rPr>
          <w:rFonts w:ascii="仿宋_GB2312" w:eastAsia="仿宋_GB2312"/>
          <w:b/>
          <w:color w:val="000000" w:themeColor="text1"/>
          <w:sz w:val="30"/>
          <w:szCs w:val="30"/>
          <w14:textFill>
            <w14:solidFill>
              <w14:schemeClr w14:val="tx1"/>
            </w14:solidFill>
          </w14:textFill>
        </w:rPr>
        <w:br w:type="page"/>
      </w:r>
      <w:r>
        <w:rPr>
          <w:rFonts w:hint="eastAsia" w:ascii="黑体" w:hAnsi="黑体" w:eastAsia="黑体"/>
          <w:b/>
          <w:color w:val="000000" w:themeColor="text1"/>
          <w:sz w:val="30"/>
          <w:szCs w:val="30"/>
          <w14:textFill>
            <w14:solidFill>
              <w14:schemeClr w14:val="tx1"/>
            </w14:solidFill>
          </w14:textFill>
        </w:rPr>
        <w:t>一、</w:t>
      </w:r>
      <w:r>
        <w:rPr>
          <w:rFonts w:hint="eastAsia" w:ascii="黑体" w:hAnsi="黑体" w:eastAsia="黑体"/>
          <w:b/>
          <w:color w:val="000000" w:themeColor="text1"/>
          <w:sz w:val="28"/>
          <w:szCs w:val="28"/>
          <w14:textFill>
            <w14:solidFill>
              <w14:schemeClr w14:val="tx1"/>
            </w14:solidFill>
          </w14:textFill>
        </w:rPr>
        <w:t>成果类别</w:t>
      </w:r>
    </w:p>
    <w:p>
      <w:pPr>
        <w:snapToGrid w:val="0"/>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（一）在下列新成长教育实践探索领域中打“√”</w:t>
      </w:r>
      <w:r>
        <w:rPr>
          <w:rFonts w:hint="eastAsia" w:ascii="仿宋" w:hAnsi="仿宋" w:eastAsia="仿宋"/>
          <w:color w:val="000000" w:themeColor="text1"/>
          <w:sz w:val="28"/>
          <w:szCs w:val="28"/>
          <w14:textFill>
            <w14:solidFill>
              <w14:schemeClr w14:val="tx1"/>
            </w14:solidFill>
          </w14:textFill>
        </w:rPr>
        <w:t>（限选一项）</w:t>
      </w:r>
    </w:p>
    <w:p>
      <w:pPr>
        <w:snapToGrid w:val="0"/>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□1—学校</w:t>
      </w:r>
      <w:r>
        <w:rPr>
          <w:rFonts w:hint="eastAsia" w:ascii="仿宋" w:hAnsi="仿宋" w:eastAsia="仿宋"/>
          <w:color w:val="000000" w:themeColor="text1"/>
          <w:sz w:val="28"/>
          <w:szCs w:val="28"/>
          <w:lang w:val="zh-CN"/>
          <w14:textFill>
            <w14:solidFill>
              <w14:schemeClr w14:val="tx1"/>
            </w14:solidFill>
          </w14:textFill>
        </w:rPr>
        <w:t>德育</w:t>
      </w:r>
    </w:p>
    <w:p>
      <w:pPr>
        <w:snapToGrid w:val="0"/>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zh-CN"/>
          <w14:textFill>
            <w14:solidFill>
              <w14:schemeClr w14:val="tx1"/>
            </w14:solidFill>
          </w14:textFill>
        </w:rPr>
        <w:t>课程教学</w:t>
      </w:r>
      <w:r>
        <w:rPr>
          <w:rFonts w:hint="eastAsia" w:ascii="仿宋" w:hAnsi="仿宋" w:eastAsia="仿宋"/>
          <w:color w:val="000000" w:themeColor="text1"/>
          <w:sz w:val="28"/>
          <w:szCs w:val="28"/>
          <w14:textFill>
            <w14:solidFill>
              <w14:schemeClr w14:val="tx1"/>
            </w14:solidFill>
          </w14:textFill>
        </w:rPr>
        <w:t xml:space="preserve">   </w:t>
      </w:r>
    </w:p>
    <w:p>
      <w:pPr>
        <w:snapToGrid w:val="0"/>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lang w:val="zh-CN"/>
          <w14:textFill>
            <w14:solidFill>
              <w14:schemeClr w14:val="tx1"/>
            </w14:solidFill>
          </w14:textFill>
        </w:rPr>
        <w:t>学生成长</w:t>
      </w:r>
      <w:r>
        <w:rPr>
          <w:rFonts w:hint="eastAsia" w:ascii="仿宋" w:hAnsi="仿宋" w:eastAsia="仿宋"/>
          <w:color w:val="000000" w:themeColor="text1"/>
          <w:sz w:val="28"/>
          <w:szCs w:val="28"/>
          <w14:textFill>
            <w14:solidFill>
              <w14:schemeClr w14:val="tx1"/>
            </w14:solidFill>
          </w14:textFill>
        </w:rPr>
        <w:t xml:space="preserve">  </w:t>
      </w:r>
    </w:p>
    <w:p>
      <w:pPr>
        <w:snapToGrid w:val="0"/>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lang w:val="zh-CN"/>
          <w14:textFill>
            <w14:solidFill>
              <w14:schemeClr w14:val="tx1"/>
            </w14:solidFill>
          </w14:textFill>
        </w:rPr>
        <w:t>家校社合力育人</w:t>
      </w:r>
      <w:r>
        <w:rPr>
          <w:rFonts w:hint="eastAsia" w:ascii="仿宋" w:hAnsi="仿宋" w:eastAsia="仿宋"/>
          <w:color w:val="000000" w:themeColor="text1"/>
          <w:sz w:val="28"/>
          <w:szCs w:val="28"/>
          <w14:textFill>
            <w14:solidFill>
              <w14:schemeClr w14:val="tx1"/>
            </w14:solidFill>
          </w14:textFill>
        </w:rPr>
        <w:t xml:space="preserve">       </w:t>
      </w:r>
    </w:p>
    <w:p>
      <w:pPr>
        <w:snapToGrid w:val="0"/>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lang w:val="zh-CN"/>
          <w14:textFill>
            <w14:solidFill>
              <w14:schemeClr w14:val="tx1"/>
            </w14:solidFill>
          </w14:textFill>
        </w:rPr>
        <w:t>学校管理</w:t>
      </w:r>
    </w:p>
    <w:p>
      <w:pPr>
        <w:snapToGrid w:val="0"/>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□6—教育行政、服务及其他</w:t>
      </w:r>
    </w:p>
    <w:p>
      <w:pPr>
        <w:snapToGrid w:val="0"/>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二）在下列成果申报者类别中打“√”</w:t>
      </w:r>
      <w:r>
        <w:rPr>
          <w:rFonts w:hint="eastAsia" w:ascii="仿宋" w:hAnsi="仿宋" w:eastAsia="仿宋"/>
          <w:color w:val="000000" w:themeColor="text1"/>
          <w:sz w:val="28"/>
          <w:szCs w:val="28"/>
          <w14:textFill>
            <w14:solidFill>
              <w14:schemeClr w14:val="tx1"/>
            </w14:solidFill>
          </w14:textFill>
        </w:rPr>
        <w:t>（限选一项）</w:t>
      </w:r>
    </w:p>
    <w:p>
      <w:pPr>
        <w:snapToGrid w:val="0"/>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□1—以个人名义申报         </w:t>
      </w:r>
    </w:p>
    <w:p>
      <w:pPr>
        <w:snapToGrid w:val="0"/>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□2—以单位名义申报</w:t>
      </w:r>
    </w:p>
    <w:p>
      <w:pPr>
        <w:snapToGrid w:val="0"/>
        <w:spacing w:line="300" w:lineRule="auto"/>
        <w:rPr>
          <w:rFonts w:ascii="仿宋" w:hAnsi="仿宋" w:eastAsia="仿宋"/>
          <w:color w:val="000000" w:themeColor="text1"/>
          <w:sz w:val="28"/>
          <w:szCs w:val="28"/>
          <w14:textFill>
            <w14:solidFill>
              <w14:schemeClr w14:val="tx1"/>
            </w14:solidFill>
          </w14:textFill>
        </w:rPr>
      </w:pPr>
    </w:p>
    <w:p>
      <w:pPr>
        <w:snapToGrid w:val="0"/>
        <w:spacing w:line="400" w:lineRule="exact"/>
        <w:rPr>
          <w:rFonts w:ascii="仿宋_GB2312" w:eastAsia="仿宋_GB2312"/>
          <w:b/>
          <w:color w:val="000000" w:themeColor="text1"/>
          <w:sz w:val="30"/>
          <w:szCs w:val="30"/>
          <w14:textFill>
            <w14:solidFill>
              <w14:schemeClr w14:val="tx1"/>
            </w14:solidFill>
          </w14:textFill>
        </w:rPr>
      </w:pPr>
    </w:p>
    <w:p>
      <w:pPr>
        <w:widowControl/>
        <w:jc w:val="left"/>
        <w:rPr>
          <w:rFonts w:ascii="黑体" w:hAnsi="黑体" w:eastAsia="黑体"/>
          <w:b/>
          <w:color w:val="000000" w:themeColor="text1"/>
          <w:sz w:val="28"/>
          <w:szCs w:val="28"/>
          <w14:textFill>
            <w14:solidFill>
              <w14:schemeClr w14:val="tx1"/>
            </w14:solidFill>
          </w14:textFill>
        </w:rPr>
      </w:pPr>
      <w:r>
        <w:rPr>
          <w:rFonts w:ascii="仿宋_GB2312" w:eastAsia="仿宋_GB2312"/>
          <w:b/>
          <w:color w:val="000000" w:themeColor="text1"/>
          <w:sz w:val="30"/>
          <w:szCs w:val="30"/>
          <w14:textFill>
            <w14:solidFill>
              <w14:schemeClr w14:val="tx1"/>
            </w14:solidFill>
          </w14:textFill>
        </w:rPr>
        <w:br w:type="page"/>
      </w:r>
      <w:r>
        <w:rPr>
          <w:rFonts w:hint="eastAsia" w:ascii="黑体" w:hAnsi="黑体" w:eastAsia="黑体"/>
          <w:b/>
          <w:color w:val="000000" w:themeColor="text1"/>
          <w:sz w:val="28"/>
          <w:szCs w:val="28"/>
          <w14:textFill>
            <w14:solidFill>
              <w14:schemeClr w14:val="tx1"/>
            </w14:solidFill>
          </w14:textFill>
        </w:rPr>
        <w:t>二、成果简介</w:t>
      </w:r>
    </w:p>
    <w:tbl>
      <w:tblPr>
        <w:tblStyle w:val="17"/>
        <w:tblW w:w="9168"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
        <w:gridCol w:w="1143"/>
        <w:gridCol w:w="3456"/>
        <w:gridCol w:w="1843"/>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414" w:type="dxa"/>
            <w:gridSpan w:val="2"/>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成果名称</w:t>
            </w:r>
          </w:p>
        </w:tc>
        <w:tc>
          <w:tcPr>
            <w:tcW w:w="7754" w:type="dxa"/>
            <w:gridSpan w:val="3"/>
            <w:vAlign w:val="center"/>
          </w:tcPr>
          <w:p>
            <w:pPr>
              <w:snapToGrid w:val="0"/>
              <w:spacing w:line="400" w:lineRule="exac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414" w:type="dxa"/>
            <w:gridSpan w:val="2"/>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所属类别</w:t>
            </w:r>
          </w:p>
        </w:tc>
        <w:tc>
          <w:tcPr>
            <w:tcW w:w="3456" w:type="dxa"/>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p>
        </w:tc>
        <w:tc>
          <w:tcPr>
            <w:tcW w:w="1843" w:type="dxa"/>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研究起止</w:t>
            </w:r>
          </w:p>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时间</w:t>
            </w:r>
          </w:p>
        </w:tc>
        <w:tc>
          <w:tcPr>
            <w:tcW w:w="2455" w:type="dxa"/>
            <w:vAlign w:val="center"/>
          </w:tcPr>
          <w:p>
            <w:pPr>
              <w:snapToGrid w:val="0"/>
              <w:spacing w:line="400" w:lineRule="exac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9168" w:type="dxa"/>
            <w:gridSpan w:val="5"/>
            <w:vAlign w:val="center"/>
          </w:tcPr>
          <w:p>
            <w:pPr>
              <w:snapToGrid w:val="0"/>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关键词（3-5个）：</w:t>
            </w:r>
          </w:p>
          <w:p>
            <w:pPr>
              <w:snapToGrid w:val="0"/>
              <w:spacing w:line="400" w:lineRule="exact"/>
              <w:ind w:firstLine="1960" w:firstLineChars="7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0" w:hRule="atLeast"/>
        </w:trPr>
        <w:tc>
          <w:tcPr>
            <w:tcW w:w="9168" w:type="dxa"/>
            <w:gridSpan w:val="5"/>
          </w:tcPr>
          <w:p>
            <w:pPr>
              <w:numPr>
                <w:ilvl w:val="0"/>
                <w:numId w:val="1"/>
              </w:numPr>
              <w:snapToGrid w:val="0"/>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成果概要（500字以内）</w:t>
            </w:r>
          </w:p>
          <w:p>
            <w:pPr>
              <w:snapToGrid w:val="0"/>
              <w:spacing w:line="4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snapToGrid w:val="0"/>
              <w:spacing w:line="400" w:lineRule="exact"/>
              <w:rPr>
                <w:rFonts w:ascii="仿宋" w:hAnsi="仿宋" w:eastAsia="仿宋"/>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271" w:type="dxa"/>
          <w:trHeight w:val="13840" w:hRule="atLeast"/>
        </w:trPr>
        <w:tc>
          <w:tcPr>
            <w:tcW w:w="8897" w:type="dxa"/>
            <w:gridSpan w:val="4"/>
          </w:tcPr>
          <w:p>
            <w:pPr>
              <w:numPr>
                <w:ilvl w:val="0"/>
                <w:numId w:val="1"/>
              </w:numPr>
              <w:snapToGrid w:val="0"/>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解决的主要问题、解决问题的过程与方法（800字以内）</w:t>
            </w:r>
          </w:p>
          <w:p>
            <w:pPr>
              <w:snapToGrid w:val="0"/>
              <w:spacing w:line="400" w:lineRule="exact"/>
              <w:rPr>
                <w:rFonts w:ascii="仿宋" w:hAnsi="仿宋" w:eastAsia="仿宋"/>
                <w:color w:val="000000" w:themeColor="text1"/>
                <w:sz w:val="28"/>
                <w:szCs w:val="28"/>
                <w14:textFill>
                  <w14:solidFill>
                    <w14:schemeClr w14:val="tx1"/>
                  </w14:solidFill>
                </w14:textFill>
              </w:rPr>
            </w:pPr>
          </w:p>
          <w:p>
            <w:pPr>
              <w:pStyle w:val="27"/>
              <w:snapToGrid w:val="0"/>
              <w:spacing w:line="440" w:lineRule="exact"/>
              <w:ind w:firstLine="560"/>
              <w:rPr>
                <w:rFonts w:eastAsia="黑体"/>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271" w:type="dxa"/>
          <w:trHeight w:val="13850" w:hRule="atLeast"/>
        </w:trPr>
        <w:tc>
          <w:tcPr>
            <w:tcW w:w="8897" w:type="dxa"/>
            <w:gridSpan w:val="4"/>
          </w:tcPr>
          <w:p>
            <w:pPr>
              <w:snapToGrid w:val="0"/>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3．成果创新点（500字以内）</w:t>
            </w:r>
          </w:p>
          <w:p>
            <w:pPr>
              <w:spacing w:line="440" w:lineRule="exact"/>
              <w:ind w:firstLine="482" w:firstLineChars="200"/>
              <w:rPr>
                <w:rFonts w:ascii="宋体" w:hAnsi="宋体" w:eastAsia="宋体" w:cs="宋体"/>
                <w:b/>
                <w:bCs/>
                <w:color w:val="000000" w:themeColor="text1"/>
                <w:sz w:val="24"/>
                <w:szCs w:val="24"/>
                <w14:textFill>
                  <w14:solidFill>
                    <w14:schemeClr w14:val="tx1"/>
                  </w14:solidFill>
                </w14:textFill>
              </w:rPr>
            </w:pPr>
          </w:p>
          <w:p>
            <w:pPr>
              <w:snapToGrid w:val="0"/>
              <w:spacing w:line="400" w:lineRule="exact"/>
              <w:rPr>
                <w:rFonts w:ascii="仿宋" w:hAnsi="仿宋" w:eastAsia="仿宋"/>
                <w:color w:val="000000" w:themeColor="text1"/>
                <w:sz w:val="28"/>
                <w:szCs w:val="28"/>
                <w14:textFill>
                  <w14:solidFill>
                    <w14:schemeClr w14:val="tx1"/>
                  </w14:solidFill>
                </w14:textFill>
              </w:rPr>
            </w:pPr>
          </w:p>
        </w:tc>
      </w:tr>
    </w:tbl>
    <w:p>
      <w:pPr>
        <w:snapToGrid w:val="0"/>
        <w:spacing w:line="400" w:lineRule="exact"/>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三、成果曾获奖励情况（限填3项）</w:t>
      </w:r>
    </w:p>
    <w:tbl>
      <w:tblPr>
        <w:tblStyle w:val="17"/>
        <w:tblW w:w="8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3574"/>
        <w:gridCol w:w="1476"/>
        <w:gridCol w:w="131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06" w:type="dxa"/>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时间</w:t>
            </w:r>
          </w:p>
        </w:tc>
        <w:tc>
          <w:tcPr>
            <w:tcW w:w="3574" w:type="dxa"/>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成果名称</w:t>
            </w:r>
          </w:p>
        </w:tc>
        <w:tc>
          <w:tcPr>
            <w:tcW w:w="1476" w:type="dxa"/>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奖项名称</w:t>
            </w:r>
          </w:p>
        </w:tc>
        <w:tc>
          <w:tcPr>
            <w:tcW w:w="1313" w:type="dxa"/>
            <w:vAlign w:val="center"/>
          </w:tcPr>
          <w:p>
            <w:pPr>
              <w:snapToGrid w:val="0"/>
              <w:spacing w:line="400" w:lineRule="exact"/>
              <w:ind w:right="-57" w:rightChars="-27"/>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获奖</w:t>
            </w:r>
          </w:p>
          <w:p>
            <w:pPr>
              <w:snapToGrid w:val="0"/>
              <w:spacing w:line="400" w:lineRule="exact"/>
              <w:ind w:right="-57" w:rightChars="-27"/>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等级</w:t>
            </w:r>
          </w:p>
        </w:tc>
        <w:tc>
          <w:tcPr>
            <w:tcW w:w="1368" w:type="dxa"/>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颁奖</w:t>
            </w:r>
          </w:p>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06" w:type="dxa"/>
          </w:tcPr>
          <w:p>
            <w:pPr>
              <w:snapToGrid w:val="0"/>
              <w:spacing w:line="400" w:lineRule="exact"/>
              <w:rPr>
                <w:rFonts w:ascii="仿宋" w:hAnsi="仿宋" w:eastAsia="仿宋"/>
                <w:b/>
                <w:color w:val="000000" w:themeColor="text1"/>
                <w:sz w:val="28"/>
                <w:szCs w:val="28"/>
                <w14:textFill>
                  <w14:solidFill>
                    <w14:schemeClr w14:val="tx1"/>
                  </w14:solidFill>
                </w14:textFill>
              </w:rPr>
            </w:pPr>
          </w:p>
        </w:tc>
        <w:tc>
          <w:tcPr>
            <w:tcW w:w="3574" w:type="dxa"/>
          </w:tcPr>
          <w:p>
            <w:pPr>
              <w:snapToGrid w:val="0"/>
              <w:spacing w:line="400" w:lineRule="exact"/>
              <w:rPr>
                <w:rFonts w:ascii="仿宋" w:hAnsi="仿宋" w:eastAsia="仿宋"/>
                <w:b/>
                <w:color w:val="000000" w:themeColor="text1"/>
                <w:sz w:val="28"/>
                <w:szCs w:val="28"/>
                <w14:textFill>
                  <w14:solidFill>
                    <w14:schemeClr w14:val="tx1"/>
                  </w14:solidFill>
                </w14:textFill>
              </w:rPr>
            </w:pPr>
          </w:p>
          <w:p>
            <w:pPr>
              <w:snapToGrid w:val="0"/>
              <w:spacing w:line="400" w:lineRule="exact"/>
              <w:rPr>
                <w:rFonts w:ascii="仿宋" w:hAnsi="仿宋" w:eastAsia="仿宋"/>
                <w:b/>
                <w:color w:val="000000" w:themeColor="text1"/>
                <w:sz w:val="28"/>
                <w:szCs w:val="28"/>
                <w14:textFill>
                  <w14:solidFill>
                    <w14:schemeClr w14:val="tx1"/>
                  </w14:solidFill>
                </w14:textFill>
              </w:rPr>
            </w:pPr>
          </w:p>
        </w:tc>
        <w:tc>
          <w:tcPr>
            <w:tcW w:w="1476" w:type="dxa"/>
          </w:tcPr>
          <w:p>
            <w:pPr>
              <w:snapToGrid w:val="0"/>
              <w:spacing w:line="400" w:lineRule="exact"/>
              <w:rPr>
                <w:rFonts w:ascii="仿宋" w:hAnsi="仿宋" w:eastAsia="仿宋"/>
                <w:b/>
                <w:color w:val="000000" w:themeColor="text1"/>
                <w:sz w:val="28"/>
                <w:szCs w:val="28"/>
                <w14:textFill>
                  <w14:solidFill>
                    <w14:schemeClr w14:val="tx1"/>
                  </w14:solidFill>
                </w14:textFill>
              </w:rPr>
            </w:pPr>
          </w:p>
        </w:tc>
        <w:tc>
          <w:tcPr>
            <w:tcW w:w="1313" w:type="dxa"/>
          </w:tcPr>
          <w:p>
            <w:pPr>
              <w:snapToGrid w:val="0"/>
              <w:spacing w:line="400" w:lineRule="exact"/>
              <w:rPr>
                <w:rFonts w:ascii="仿宋" w:hAnsi="仿宋" w:eastAsia="仿宋"/>
                <w:b/>
                <w:color w:val="000000" w:themeColor="text1"/>
                <w:sz w:val="28"/>
                <w:szCs w:val="28"/>
                <w14:textFill>
                  <w14:solidFill>
                    <w14:schemeClr w14:val="tx1"/>
                  </w14:solidFill>
                </w14:textFill>
              </w:rPr>
            </w:pPr>
          </w:p>
        </w:tc>
        <w:tc>
          <w:tcPr>
            <w:tcW w:w="1368" w:type="dxa"/>
          </w:tcPr>
          <w:p>
            <w:pPr>
              <w:snapToGrid w:val="0"/>
              <w:spacing w:line="400" w:lineRule="exact"/>
              <w:rPr>
                <w:rFonts w:ascii="仿宋" w:hAnsi="仿宋" w:eastAsia="仿宋"/>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06" w:type="dxa"/>
          </w:tcPr>
          <w:p>
            <w:pPr>
              <w:snapToGrid w:val="0"/>
              <w:spacing w:line="400" w:lineRule="exact"/>
              <w:rPr>
                <w:rFonts w:ascii="仿宋" w:hAnsi="仿宋" w:eastAsia="仿宋"/>
                <w:b/>
                <w:color w:val="000000" w:themeColor="text1"/>
                <w:sz w:val="28"/>
                <w:szCs w:val="28"/>
                <w14:textFill>
                  <w14:solidFill>
                    <w14:schemeClr w14:val="tx1"/>
                  </w14:solidFill>
                </w14:textFill>
              </w:rPr>
            </w:pPr>
          </w:p>
        </w:tc>
        <w:tc>
          <w:tcPr>
            <w:tcW w:w="3574" w:type="dxa"/>
          </w:tcPr>
          <w:p>
            <w:pPr>
              <w:snapToGrid w:val="0"/>
              <w:spacing w:line="400" w:lineRule="exact"/>
              <w:rPr>
                <w:rFonts w:ascii="仿宋" w:hAnsi="仿宋" w:eastAsia="仿宋"/>
                <w:b/>
                <w:color w:val="000000" w:themeColor="text1"/>
                <w:sz w:val="28"/>
                <w:szCs w:val="28"/>
                <w14:textFill>
                  <w14:solidFill>
                    <w14:schemeClr w14:val="tx1"/>
                  </w14:solidFill>
                </w14:textFill>
              </w:rPr>
            </w:pPr>
          </w:p>
          <w:p>
            <w:pPr>
              <w:snapToGrid w:val="0"/>
              <w:spacing w:line="400" w:lineRule="exact"/>
              <w:rPr>
                <w:rFonts w:ascii="仿宋" w:hAnsi="仿宋" w:eastAsia="仿宋"/>
                <w:b/>
                <w:color w:val="000000" w:themeColor="text1"/>
                <w:sz w:val="28"/>
                <w:szCs w:val="28"/>
                <w14:textFill>
                  <w14:solidFill>
                    <w14:schemeClr w14:val="tx1"/>
                  </w14:solidFill>
                </w14:textFill>
              </w:rPr>
            </w:pPr>
          </w:p>
        </w:tc>
        <w:tc>
          <w:tcPr>
            <w:tcW w:w="1476" w:type="dxa"/>
          </w:tcPr>
          <w:p>
            <w:pPr>
              <w:snapToGrid w:val="0"/>
              <w:spacing w:line="400" w:lineRule="exact"/>
              <w:rPr>
                <w:rFonts w:ascii="仿宋" w:hAnsi="仿宋" w:eastAsia="仿宋"/>
                <w:b/>
                <w:color w:val="000000" w:themeColor="text1"/>
                <w:sz w:val="28"/>
                <w:szCs w:val="28"/>
                <w14:textFill>
                  <w14:solidFill>
                    <w14:schemeClr w14:val="tx1"/>
                  </w14:solidFill>
                </w14:textFill>
              </w:rPr>
            </w:pPr>
          </w:p>
        </w:tc>
        <w:tc>
          <w:tcPr>
            <w:tcW w:w="1313" w:type="dxa"/>
          </w:tcPr>
          <w:p>
            <w:pPr>
              <w:snapToGrid w:val="0"/>
              <w:spacing w:line="400" w:lineRule="exact"/>
              <w:rPr>
                <w:rFonts w:ascii="仿宋" w:hAnsi="仿宋" w:eastAsia="仿宋"/>
                <w:b/>
                <w:color w:val="000000" w:themeColor="text1"/>
                <w:sz w:val="28"/>
                <w:szCs w:val="28"/>
                <w14:textFill>
                  <w14:solidFill>
                    <w14:schemeClr w14:val="tx1"/>
                  </w14:solidFill>
                </w14:textFill>
              </w:rPr>
            </w:pPr>
          </w:p>
        </w:tc>
        <w:tc>
          <w:tcPr>
            <w:tcW w:w="1368" w:type="dxa"/>
          </w:tcPr>
          <w:p>
            <w:pPr>
              <w:snapToGrid w:val="0"/>
              <w:spacing w:line="400" w:lineRule="exact"/>
              <w:rPr>
                <w:rFonts w:ascii="仿宋" w:hAnsi="仿宋" w:eastAsia="仿宋"/>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06" w:type="dxa"/>
          </w:tcPr>
          <w:p>
            <w:pPr>
              <w:snapToGrid w:val="0"/>
              <w:spacing w:line="400" w:lineRule="exact"/>
              <w:rPr>
                <w:rFonts w:ascii="仿宋" w:hAnsi="仿宋" w:eastAsia="仿宋"/>
                <w:b/>
                <w:color w:val="000000" w:themeColor="text1"/>
                <w:sz w:val="28"/>
                <w:szCs w:val="28"/>
                <w14:textFill>
                  <w14:solidFill>
                    <w14:schemeClr w14:val="tx1"/>
                  </w14:solidFill>
                </w14:textFill>
              </w:rPr>
            </w:pPr>
          </w:p>
        </w:tc>
        <w:tc>
          <w:tcPr>
            <w:tcW w:w="3574" w:type="dxa"/>
          </w:tcPr>
          <w:p>
            <w:pPr>
              <w:snapToGrid w:val="0"/>
              <w:spacing w:line="400" w:lineRule="exact"/>
              <w:rPr>
                <w:rFonts w:ascii="仿宋" w:hAnsi="仿宋" w:eastAsia="仿宋"/>
                <w:b/>
                <w:color w:val="000000" w:themeColor="text1"/>
                <w:sz w:val="28"/>
                <w:szCs w:val="28"/>
                <w14:textFill>
                  <w14:solidFill>
                    <w14:schemeClr w14:val="tx1"/>
                  </w14:solidFill>
                </w14:textFill>
              </w:rPr>
            </w:pPr>
          </w:p>
          <w:p>
            <w:pPr>
              <w:snapToGrid w:val="0"/>
              <w:spacing w:line="400" w:lineRule="exact"/>
              <w:rPr>
                <w:rFonts w:ascii="仿宋" w:hAnsi="仿宋" w:eastAsia="仿宋"/>
                <w:b/>
                <w:color w:val="000000" w:themeColor="text1"/>
                <w:sz w:val="28"/>
                <w:szCs w:val="28"/>
                <w14:textFill>
                  <w14:solidFill>
                    <w14:schemeClr w14:val="tx1"/>
                  </w14:solidFill>
                </w14:textFill>
              </w:rPr>
            </w:pPr>
          </w:p>
        </w:tc>
        <w:tc>
          <w:tcPr>
            <w:tcW w:w="1476" w:type="dxa"/>
          </w:tcPr>
          <w:p>
            <w:pPr>
              <w:snapToGrid w:val="0"/>
              <w:spacing w:line="400" w:lineRule="exact"/>
              <w:rPr>
                <w:rFonts w:ascii="仿宋" w:hAnsi="仿宋" w:eastAsia="仿宋"/>
                <w:b/>
                <w:color w:val="000000" w:themeColor="text1"/>
                <w:sz w:val="28"/>
                <w:szCs w:val="28"/>
                <w14:textFill>
                  <w14:solidFill>
                    <w14:schemeClr w14:val="tx1"/>
                  </w14:solidFill>
                </w14:textFill>
              </w:rPr>
            </w:pPr>
          </w:p>
        </w:tc>
        <w:tc>
          <w:tcPr>
            <w:tcW w:w="1313" w:type="dxa"/>
          </w:tcPr>
          <w:p>
            <w:pPr>
              <w:snapToGrid w:val="0"/>
              <w:spacing w:line="400" w:lineRule="exact"/>
              <w:rPr>
                <w:rFonts w:ascii="仿宋" w:hAnsi="仿宋" w:eastAsia="仿宋"/>
                <w:b/>
                <w:color w:val="000000" w:themeColor="text1"/>
                <w:sz w:val="28"/>
                <w:szCs w:val="28"/>
                <w14:textFill>
                  <w14:solidFill>
                    <w14:schemeClr w14:val="tx1"/>
                  </w14:solidFill>
                </w14:textFill>
              </w:rPr>
            </w:pPr>
          </w:p>
        </w:tc>
        <w:tc>
          <w:tcPr>
            <w:tcW w:w="1368" w:type="dxa"/>
          </w:tcPr>
          <w:p>
            <w:pPr>
              <w:snapToGrid w:val="0"/>
              <w:spacing w:line="400" w:lineRule="exact"/>
              <w:rPr>
                <w:rFonts w:ascii="仿宋" w:hAnsi="仿宋" w:eastAsia="仿宋"/>
                <w:b/>
                <w:color w:val="000000" w:themeColor="text1"/>
                <w:sz w:val="28"/>
                <w:szCs w:val="28"/>
                <w14:textFill>
                  <w14:solidFill>
                    <w14:schemeClr w14:val="tx1"/>
                  </w14:solidFill>
                </w14:textFill>
              </w:rPr>
            </w:pPr>
          </w:p>
        </w:tc>
      </w:tr>
    </w:tbl>
    <w:p>
      <w:pPr>
        <w:snapToGrid w:val="0"/>
        <w:spacing w:line="400" w:lineRule="exact"/>
        <w:rPr>
          <w:rFonts w:ascii="仿宋_GB2312" w:hAnsi="仿宋" w:eastAsia="仿宋_GB2312"/>
          <w:color w:val="000000" w:themeColor="text1"/>
          <w:sz w:val="28"/>
          <w:szCs w:val="28"/>
          <w14:textFill>
            <w14:solidFill>
              <w14:schemeClr w14:val="tx1"/>
            </w14:solidFill>
          </w14:textFill>
        </w:rPr>
      </w:pPr>
    </w:p>
    <w:p>
      <w:pPr>
        <w:snapToGrid w:val="0"/>
        <w:spacing w:line="400" w:lineRule="exact"/>
        <w:rPr>
          <w:rFonts w:ascii="仿宋_GB2312" w:hAnsi="仿宋" w:eastAsia="仿宋_GB2312"/>
          <w:color w:val="000000" w:themeColor="text1"/>
          <w:sz w:val="28"/>
          <w:szCs w:val="28"/>
          <w14:textFill>
            <w14:solidFill>
              <w14:schemeClr w14:val="tx1"/>
            </w14:solidFill>
          </w14:textFill>
        </w:rPr>
      </w:pPr>
    </w:p>
    <w:p>
      <w:pPr>
        <w:snapToGrid w:val="0"/>
        <w:spacing w:line="400" w:lineRule="exact"/>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四、成果持有者情况</w:t>
      </w:r>
    </w:p>
    <w:p>
      <w:pPr>
        <w:snapToGrid w:val="0"/>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（一）以个人名义申报的填写下表</w:t>
      </w:r>
      <w:r>
        <w:rPr>
          <w:rFonts w:hint="eastAsia" w:ascii="仿宋" w:hAnsi="仿宋" w:eastAsia="仿宋"/>
          <w:color w:val="000000" w:themeColor="text1"/>
          <w:sz w:val="28"/>
          <w:szCs w:val="28"/>
          <w14:textFill>
            <w14:solidFill>
              <w14:schemeClr w14:val="tx1"/>
            </w14:solidFill>
          </w14:textFill>
        </w:rPr>
        <w:t>（以单位名义申报的不填写）</w:t>
      </w:r>
    </w:p>
    <w:p>
      <w:pPr>
        <w:snapToGrid w:val="0"/>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主持人情况</w:t>
      </w:r>
    </w:p>
    <w:tbl>
      <w:tblPr>
        <w:tblStyle w:val="17"/>
        <w:tblW w:w="906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56"/>
        <w:gridCol w:w="3137"/>
        <w:gridCol w:w="1667"/>
        <w:gridCol w:w="23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1956"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姓    名</w:t>
            </w:r>
          </w:p>
        </w:tc>
        <w:tc>
          <w:tcPr>
            <w:tcW w:w="313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p>
        </w:tc>
        <w:tc>
          <w:tcPr>
            <w:tcW w:w="166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性 别</w:t>
            </w:r>
          </w:p>
        </w:tc>
        <w:tc>
          <w:tcPr>
            <w:tcW w:w="2308"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1956"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出生年月</w:t>
            </w:r>
          </w:p>
        </w:tc>
        <w:tc>
          <w:tcPr>
            <w:tcW w:w="313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264"/>
              <w:jc w:val="center"/>
              <w:rPr>
                <w:rFonts w:ascii="仿宋" w:hAnsi="仿宋" w:eastAsia="仿宋"/>
                <w:color w:val="000000" w:themeColor="text1"/>
                <w:sz w:val="28"/>
                <w:szCs w:val="28"/>
                <w14:textFill>
                  <w14:solidFill>
                    <w14:schemeClr w14:val="tx1"/>
                  </w14:solidFill>
                </w14:textFill>
              </w:rPr>
            </w:pPr>
          </w:p>
        </w:tc>
        <w:tc>
          <w:tcPr>
            <w:tcW w:w="166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最 后</w:t>
            </w:r>
          </w:p>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学 历</w:t>
            </w:r>
          </w:p>
        </w:tc>
        <w:tc>
          <w:tcPr>
            <w:tcW w:w="2308"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1956"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 加 工</w:t>
            </w:r>
          </w:p>
          <w:p>
            <w:pPr>
              <w:snapToGrid w:val="0"/>
              <w:spacing w:line="400" w:lineRule="exact"/>
              <w:ind w:left="-3"/>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作 时 间</w:t>
            </w:r>
          </w:p>
        </w:tc>
        <w:tc>
          <w:tcPr>
            <w:tcW w:w="313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264"/>
              <w:jc w:val="center"/>
              <w:rPr>
                <w:rFonts w:ascii="仿宋" w:hAnsi="仿宋" w:eastAsia="仿宋"/>
                <w:color w:val="000000" w:themeColor="text1"/>
                <w:sz w:val="28"/>
                <w:szCs w:val="28"/>
                <w14:textFill>
                  <w14:solidFill>
                    <w14:schemeClr w14:val="tx1"/>
                  </w14:solidFill>
                </w14:textFill>
              </w:rPr>
            </w:pPr>
          </w:p>
        </w:tc>
        <w:tc>
          <w:tcPr>
            <w:tcW w:w="166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firstLine="420" w:firstLineChars="1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教龄</w:t>
            </w:r>
          </w:p>
        </w:tc>
        <w:tc>
          <w:tcPr>
            <w:tcW w:w="2308"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1956"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职    务</w:t>
            </w:r>
          </w:p>
          <w:p>
            <w:pPr>
              <w:snapToGrid w:val="0"/>
              <w:spacing w:line="400" w:lineRule="exact"/>
              <w:ind w:left="-3"/>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职    称</w:t>
            </w:r>
          </w:p>
        </w:tc>
        <w:tc>
          <w:tcPr>
            <w:tcW w:w="313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p>
        </w:tc>
        <w:tc>
          <w:tcPr>
            <w:tcW w:w="166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 系</w:t>
            </w:r>
          </w:p>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 话</w:t>
            </w:r>
          </w:p>
        </w:tc>
        <w:tc>
          <w:tcPr>
            <w:tcW w:w="2308"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99"/>
              <w:jc w:val="center"/>
              <w:rPr>
                <w:rFonts w:ascii="仿宋" w:hAnsi="仿宋" w:eastAsia="仿宋"/>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1956"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工作单位</w:t>
            </w:r>
          </w:p>
        </w:tc>
        <w:tc>
          <w:tcPr>
            <w:tcW w:w="313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p>
        </w:tc>
        <w:tc>
          <w:tcPr>
            <w:tcW w:w="166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 子</w:t>
            </w:r>
          </w:p>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信 箱</w:t>
            </w:r>
          </w:p>
        </w:tc>
        <w:tc>
          <w:tcPr>
            <w:tcW w:w="2308"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34" w:hRule="atLeast"/>
          <w:jc w:val="center"/>
        </w:trPr>
        <w:tc>
          <w:tcPr>
            <w:tcW w:w="1956" w:type="dxa"/>
            <w:tcBorders>
              <w:top w:val="single" w:color="auto" w:sz="8" w:space="0"/>
              <w:left w:val="single" w:color="auto" w:sz="8" w:space="0"/>
              <w:bottom w:val="single" w:color="auto" w:sz="8" w:space="0"/>
              <w:right w:val="single" w:color="auto" w:sz="4" w:space="0"/>
            </w:tcBorders>
            <w:vAlign w:val="center"/>
          </w:tcPr>
          <w:p>
            <w:pPr>
              <w:snapToGrid w:val="0"/>
              <w:spacing w:line="400" w:lineRule="exact"/>
              <w:ind w:left="-3"/>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现从事工</w:t>
            </w:r>
          </w:p>
          <w:p>
            <w:pPr>
              <w:snapToGrid w:val="0"/>
              <w:spacing w:line="400" w:lineRule="exact"/>
              <w:ind w:left="-3"/>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作及专长</w:t>
            </w:r>
          </w:p>
        </w:tc>
        <w:tc>
          <w:tcPr>
            <w:tcW w:w="3137" w:type="dxa"/>
            <w:tcBorders>
              <w:top w:val="single" w:color="auto" w:sz="8" w:space="0"/>
              <w:left w:val="single" w:color="auto" w:sz="4" w:space="0"/>
              <w:bottom w:val="single" w:color="auto" w:sz="8" w:space="0"/>
              <w:right w:val="single" w:color="auto" w:sz="4"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p>
        </w:tc>
        <w:tc>
          <w:tcPr>
            <w:tcW w:w="1667" w:type="dxa"/>
            <w:tcBorders>
              <w:top w:val="single" w:color="auto" w:sz="8" w:space="0"/>
              <w:left w:val="single" w:color="auto" w:sz="4" w:space="0"/>
              <w:bottom w:val="single" w:color="auto" w:sz="8" w:space="0"/>
              <w:right w:val="single" w:color="auto" w:sz="4"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邮政</w:t>
            </w:r>
          </w:p>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编码</w:t>
            </w:r>
          </w:p>
        </w:tc>
        <w:tc>
          <w:tcPr>
            <w:tcW w:w="2308" w:type="dxa"/>
            <w:tcBorders>
              <w:top w:val="single" w:color="auto" w:sz="8" w:space="0"/>
              <w:left w:val="single" w:color="auto" w:sz="4"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169" w:hRule="atLeast"/>
          <w:jc w:val="center"/>
        </w:trPr>
        <w:tc>
          <w:tcPr>
            <w:tcW w:w="1956" w:type="dxa"/>
            <w:tcBorders>
              <w:top w:val="single" w:color="auto" w:sz="8" w:space="0"/>
              <w:left w:val="single" w:color="auto" w:sz="8" w:space="0"/>
              <w:right w:val="single" w:color="auto" w:sz="4" w:space="0"/>
            </w:tcBorders>
            <w:vAlign w:val="center"/>
          </w:tcPr>
          <w:p>
            <w:pPr>
              <w:snapToGrid w:val="0"/>
              <w:spacing w:line="400" w:lineRule="exact"/>
              <w:ind w:left="-3"/>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通讯地址</w:t>
            </w:r>
          </w:p>
        </w:tc>
        <w:tc>
          <w:tcPr>
            <w:tcW w:w="7112" w:type="dxa"/>
            <w:gridSpan w:val="3"/>
            <w:tcBorders>
              <w:top w:val="single" w:color="auto" w:sz="8" w:space="0"/>
              <w:left w:val="single" w:color="auto" w:sz="4"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p>
        </w:tc>
      </w:tr>
    </w:tbl>
    <w:p>
      <w:pPr>
        <w:snapToGrid w:val="0"/>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 其他成果持有人情况（一般不超过5人）</w:t>
      </w:r>
    </w:p>
    <w:tbl>
      <w:tblPr>
        <w:tblStyle w:val="17"/>
        <w:tblW w:w="97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52"/>
        <w:gridCol w:w="1203"/>
        <w:gridCol w:w="2249"/>
        <w:gridCol w:w="3332"/>
        <w:gridCol w:w="19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105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 号</w:t>
            </w:r>
          </w:p>
        </w:tc>
        <w:tc>
          <w:tcPr>
            <w:tcW w:w="120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姓 名</w:t>
            </w:r>
          </w:p>
        </w:tc>
        <w:tc>
          <w:tcPr>
            <w:tcW w:w="2249"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工作单位</w:t>
            </w:r>
          </w:p>
        </w:tc>
        <w:tc>
          <w:tcPr>
            <w:tcW w:w="333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承担任务及实际贡献</w:t>
            </w:r>
          </w:p>
        </w:tc>
        <w:tc>
          <w:tcPr>
            <w:tcW w:w="190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本人</w:t>
            </w:r>
          </w:p>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jc w:val="center"/>
        </w:trPr>
        <w:tc>
          <w:tcPr>
            <w:tcW w:w="105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p>
        </w:tc>
        <w:tc>
          <w:tcPr>
            <w:tcW w:w="120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left"/>
              <w:rPr>
                <w:rFonts w:ascii="仿宋" w:hAnsi="仿宋" w:eastAsia="仿宋"/>
                <w:color w:val="000000" w:themeColor="text1"/>
                <w:sz w:val="28"/>
                <w:szCs w:val="28"/>
                <w14:textFill>
                  <w14:solidFill>
                    <w14:schemeClr w14:val="tx1"/>
                  </w14:solidFill>
                </w14:textFill>
              </w:rPr>
            </w:pPr>
          </w:p>
        </w:tc>
        <w:tc>
          <w:tcPr>
            <w:tcW w:w="2249"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left"/>
              <w:rPr>
                <w:rFonts w:ascii="仿宋" w:hAnsi="仿宋" w:eastAsia="仿宋"/>
                <w:color w:val="000000" w:themeColor="text1"/>
                <w:sz w:val="28"/>
                <w:szCs w:val="28"/>
                <w14:textFill>
                  <w14:solidFill>
                    <w14:schemeClr w14:val="tx1"/>
                  </w14:solidFill>
                </w14:textFill>
              </w:rPr>
            </w:pPr>
          </w:p>
        </w:tc>
        <w:tc>
          <w:tcPr>
            <w:tcW w:w="333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left"/>
              <w:rPr>
                <w:rFonts w:ascii="仿宋" w:hAnsi="仿宋" w:eastAsia="仿宋"/>
                <w:color w:val="000000" w:themeColor="text1"/>
                <w:sz w:val="28"/>
                <w:szCs w:val="28"/>
                <w14:textFill>
                  <w14:solidFill>
                    <w14:schemeClr w14:val="tx1"/>
                  </w14:solidFill>
                </w14:textFill>
              </w:rPr>
            </w:pPr>
          </w:p>
        </w:tc>
        <w:tc>
          <w:tcPr>
            <w:tcW w:w="190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jc w:val="center"/>
        </w:trPr>
        <w:tc>
          <w:tcPr>
            <w:tcW w:w="105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p>
        </w:tc>
        <w:tc>
          <w:tcPr>
            <w:tcW w:w="120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left"/>
              <w:rPr>
                <w:rFonts w:ascii="仿宋" w:hAnsi="仿宋" w:eastAsia="仿宋"/>
                <w:color w:val="000000" w:themeColor="text1"/>
                <w:sz w:val="28"/>
                <w:szCs w:val="28"/>
                <w14:textFill>
                  <w14:solidFill>
                    <w14:schemeClr w14:val="tx1"/>
                  </w14:solidFill>
                </w14:textFill>
              </w:rPr>
            </w:pPr>
          </w:p>
        </w:tc>
        <w:tc>
          <w:tcPr>
            <w:tcW w:w="2249"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left"/>
              <w:rPr>
                <w:rFonts w:ascii="仿宋" w:hAnsi="仿宋" w:eastAsia="仿宋"/>
                <w:color w:val="000000" w:themeColor="text1"/>
                <w:sz w:val="28"/>
                <w:szCs w:val="28"/>
                <w14:textFill>
                  <w14:solidFill>
                    <w14:schemeClr w14:val="tx1"/>
                  </w14:solidFill>
                </w14:textFill>
              </w:rPr>
            </w:pPr>
          </w:p>
        </w:tc>
        <w:tc>
          <w:tcPr>
            <w:tcW w:w="333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left"/>
              <w:rPr>
                <w:rFonts w:ascii="仿宋" w:hAnsi="仿宋" w:eastAsia="仿宋"/>
                <w:color w:val="000000" w:themeColor="text1"/>
                <w:sz w:val="28"/>
                <w:szCs w:val="28"/>
                <w14:textFill>
                  <w14:solidFill>
                    <w14:schemeClr w14:val="tx1"/>
                  </w14:solidFill>
                </w14:textFill>
              </w:rPr>
            </w:pPr>
          </w:p>
        </w:tc>
        <w:tc>
          <w:tcPr>
            <w:tcW w:w="190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jc w:val="center"/>
        </w:trPr>
        <w:tc>
          <w:tcPr>
            <w:tcW w:w="105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p>
        </w:tc>
        <w:tc>
          <w:tcPr>
            <w:tcW w:w="120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left"/>
              <w:rPr>
                <w:rFonts w:ascii="仿宋" w:hAnsi="仿宋" w:eastAsia="仿宋"/>
                <w:color w:val="000000" w:themeColor="text1"/>
                <w:sz w:val="28"/>
                <w:szCs w:val="28"/>
                <w14:textFill>
                  <w14:solidFill>
                    <w14:schemeClr w14:val="tx1"/>
                  </w14:solidFill>
                </w14:textFill>
              </w:rPr>
            </w:pPr>
          </w:p>
        </w:tc>
        <w:tc>
          <w:tcPr>
            <w:tcW w:w="2249"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left"/>
              <w:rPr>
                <w:rFonts w:ascii="仿宋" w:hAnsi="仿宋" w:eastAsia="仿宋"/>
                <w:color w:val="000000" w:themeColor="text1"/>
                <w:sz w:val="28"/>
                <w:szCs w:val="28"/>
                <w14:textFill>
                  <w14:solidFill>
                    <w14:schemeClr w14:val="tx1"/>
                  </w14:solidFill>
                </w14:textFill>
              </w:rPr>
            </w:pPr>
          </w:p>
        </w:tc>
        <w:tc>
          <w:tcPr>
            <w:tcW w:w="333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left"/>
              <w:rPr>
                <w:rFonts w:ascii="仿宋" w:hAnsi="仿宋" w:eastAsia="仿宋"/>
                <w:color w:val="000000" w:themeColor="text1"/>
                <w:sz w:val="28"/>
                <w:szCs w:val="28"/>
                <w14:textFill>
                  <w14:solidFill>
                    <w14:schemeClr w14:val="tx1"/>
                  </w14:solidFill>
                </w14:textFill>
              </w:rPr>
            </w:pPr>
          </w:p>
        </w:tc>
        <w:tc>
          <w:tcPr>
            <w:tcW w:w="190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jc w:val="center"/>
        </w:trPr>
        <w:tc>
          <w:tcPr>
            <w:tcW w:w="105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p>
        </w:tc>
        <w:tc>
          <w:tcPr>
            <w:tcW w:w="120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left"/>
              <w:rPr>
                <w:rFonts w:ascii="仿宋" w:hAnsi="仿宋" w:eastAsia="仿宋"/>
                <w:color w:val="000000" w:themeColor="text1"/>
                <w:sz w:val="28"/>
                <w:szCs w:val="28"/>
                <w14:textFill>
                  <w14:solidFill>
                    <w14:schemeClr w14:val="tx1"/>
                  </w14:solidFill>
                </w14:textFill>
              </w:rPr>
            </w:pPr>
          </w:p>
        </w:tc>
        <w:tc>
          <w:tcPr>
            <w:tcW w:w="2249"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left"/>
              <w:rPr>
                <w:rFonts w:ascii="仿宋" w:hAnsi="仿宋" w:eastAsia="仿宋"/>
                <w:color w:val="000000" w:themeColor="text1"/>
                <w:sz w:val="28"/>
                <w:szCs w:val="28"/>
                <w14:textFill>
                  <w14:solidFill>
                    <w14:schemeClr w14:val="tx1"/>
                  </w14:solidFill>
                </w14:textFill>
              </w:rPr>
            </w:pPr>
          </w:p>
        </w:tc>
        <w:tc>
          <w:tcPr>
            <w:tcW w:w="333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left"/>
              <w:rPr>
                <w:rFonts w:ascii="仿宋" w:hAnsi="仿宋" w:eastAsia="仿宋"/>
                <w:color w:val="000000" w:themeColor="text1"/>
                <w:sz w:val="28"/>
                <w:szCs w:val="28"/>
                <w14:textFill>
                  <w14:solidFill>
                    <w14:schemeClr w14:val="tx1"/>
                  </w14:solidFill>
                </w14:textFill>
              </w:rPr>
            </w:pPr>
          </w:p>
        </w:tc>
        <w:tc>
          <w:tcPr>
            <w:tcW w:w="190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3"/>
              <w:jc w:val="center"/>
              <w:rPr>
                <w:rFonts w:ascii="仿宋" w:hAnsi="仿宋" w:eastAsia="仿宋"/>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jc w:val="center"/>
        </w:trPr>
        <w:tc>
          <w:tcPr>
            <w:tcW w:w="105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w:t>
            </w:r>
          </w:p>
        </w:tc>
        <w:tc>
          <w:tcPr>
            <w:tcW w:w="120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left"/>
              <w:rPr>
                <w:rFonts w:ascii="仿宋" w:hAnsi="仿宋" w:eastAsia="仿宋"/>
                <w:color w:val="000000" w:themeColor="text1"/>
                <w:sz w:val="28"/>
                <w:szCs w:val="28"/>
                <w14:textFill>
                  <w14:solidFill>
                    <w14:schemeClr w14:val="tx1"/>
                  </w14:solidFill>
                </w14:textFill>
              </w:rPr>
            </w:pPr>
          </w:p>
        </w:tc>
        <w:tc>
          <w:tcPr>
            <w:tcW w:w="2249"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left"/>
              <w:rPr>
                <w:rFonts w:ascii="仿宋" w:hAnsi="仿宋" w:eastAsia="仿宋"/>
                <w:color w:val="000000" w:themeColor="text1"/>
                <w:sz w:val="28"/>
                <w:szCs w:val="28"/>
                <w14:textFill>
                  <w14:solidFill>
                    <w14:schemeClr w14:val="tx1"/>
                  </w14:solidFill>
                </w14:textFill>
              </w:rPr>
            </w:pPr>
          </w:p>
        </w:tc>
        <w:tc>
          <w:tcPr>
            <w:tcW w:w="333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left"/>
              <w:rPr>
                <w:rFonts w:ascii="仿宋" w:hAnsi="仿宋" w:eastAsia="仿宋"/>
                <w:color w:val="000000" w:themeColor="text1"/>
                <w:sz w:val="28"/>
                <w:szCs w:val="28"/>
                <w14:textFill>
                  <w14:solidFill>
                    <w14:schemeClr w14:val="tx1"/>
                  </w14:solidFill>
                </w14:textFill>
              </w:rPr>
            </w:pPr>
          </w:p>
        </w:tc>
        <w:tc>
          <w:tcPr>
            <w:tcW w:w="1902"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p>
        </w:tc>
      </w:tr>
    </w:tbl>
    <w:p>
      <w:pPr>
        <w:snapToGrid w:val="0"/>
        <w:spacing w:line="400" w:lineRule="exact"/>
        <w:rPr>
          <w:rFonts w:ascii="仿宋" w:hAnsi="仿宋" w:eastAsia="仿宋"/>
          <w:color w:val="000000" w:themeColor="text1"/>
          <w:sz w:val="28"/>
          <w:szCs w:val="28"/>
          <w14:textFill>
            <w14:solidFill>
              <w14:schemeClr w14:val="tx1"/>
            </w14:solidFill>
          </w14:textFill>
        </w:rPr>
      </w:pPr>
    </w:p>
    <w:p>
      <w:pPr>
        <w:snapToGrid w:val="0"/>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（二）以单位名义申报的填写下表</w:t>
      </w:r>
      <w:r>
        <w:rPr>
          <w:rFonts w:hint="eastAsia" w:ascii="仿宋" w:hAnsi="仿宋" w:eastAsia="仿宋"/>
          <w:color w:val="000000" w:themeColor="text1"/>
          <w:sz w:val="28"/>
          <w:szCs w:val="28"/>
          <w14:textFill>
            <w14:solidFill>
              <w14:schemeClr w14:val="tx1"/>
            </w14:solidFill>
          </w14:textFill>
        </w:rPr>
        <w:t>（一般不超过3个单位）</w:t>
      </w:r>
    </w:p>
    <w:p>
      <w:pPr>
        <w:snapToGrid w:val="0"/>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主持单位情况</w:t>
      </w:r>
    </w:p>
    <w:tbl>
      <w:tblPr>
        <w:tblStyle w:val="17"/>
        <w:tblW w:w="926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47"/>
        <w:gridCol w:w="2964"/>
        <w:gridCol w:w="1694"/>
        <w:gridCol w:w="31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04" w:hRule="atLeast"/>
          <w:jc w:val="center"/>
        </w:trPr>
        <w:tc>
          <w:tcPr>
            <w:tcW w:w="144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单位名称</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主管部门</w:t>
            </w:r>
          </w:p>
        </w:tc>
        <w:tc>
          <w:tcPr>
            <w:tcW w:w="316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189"/>
              <w:jc w:val="center"/>
              <w:rPr>
                <w:rFonts w:ascii="仿宋" w:hAnsi="仿宋" w:eastAsia="仿宋"/>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4" w:hRule="atLeast"/>
          <w:jc w:val="center"/>
        </w:trPr>
        <w:tc>
          <w:tcPr>
            <w:tcW w:w="144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 系 人</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w:t>
            </w:r>
          </w:p>
        </w:tc>
        <w:tc>
          <w:tcPr>
            <w:tcW w:w="316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189"/>
              <w:jc w:val="center"/>
              <w:rPr>
                <w:rFonts w:ascii="仿宋" w:hAnsi="仿宋" w:eastAsia="仿宋"/>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4" w:hRule="atLeast"/>
          <w:jc w:val="center"/>
        </w:trPr>
        <w:tc>
          <w:tcPr>
            <w:tcW w:w="144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传    真</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电子信箱</w:t>
            </w:r>
          </w:p>
        </w:tc>
        <w:tc>
          <w:tcPr>
            <w:tcW w:w="316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189"/>
              <w:jc w:val="center"/>
              <w:rPr>
                <w:rFonts w:ascii="仿宋" w:hAnsi="仿宋" w:eastAsia="仿宋"/>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4" w:hRule="atLeast"/>
          <w:jc w:val="center"/>
        </w:trPr>
        <w:tc>
          <w:tcPr>
            <w:tcW w:w="144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通讯地址</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邮政编码</w:t>
            </w:r>
          </w:p>
        </w:tc>
        <w:tc>
          <w:tcPr>
            <w:tcW w:w="316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189"/>
              <w:jc w:val="center"/>
              <w:rPr>
                <w:rFonts w:ascii="仿宋" w:hAnsi="仿宋" w:eastAsia="仿宋"/>
                <w:color w:val="000000" w:themeColor="text1"/>
                <w:sz w:val="28"/>
                <w:szCs w:val="28"/>
                <w14:textFill>
                  <w14:solidFill>
                    <w14:schemeClr w14:val="tx1"/>
                  </w14:solidFill>
                </w14:textFill>
              </w:rPr>
            </w:pPr>
          </w:p>
        </w:tc>
      </w:tr>
    </w:tbl>
    <w:p>
      <w:pPr>
        <w:snapToGrid w:val="0"/>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 其它持有单位情况（一）</w:t>
      </w:r>
    </w:p>
    <w:tbl>
      <w:tblPr>
        <w:tblStyle w:val="17"/>
        <w:tblW w:w="926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47"/>
        <w:gridCol w:w="2964"/>
        <w:gridCol w:w="1694"/>
        <w:gridCol w:w="31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04" w:hRule="atLeast"/>
          <w:jc w:val="center"/>
        </w:trPr>
        <w:tc>
          <w:tcPr>
            <w:tcW w:w="144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单位名称</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主管部门</w:t>
            </w:r>
          </w:p>
        </w:tc>
        <w:tc>
          <w:tcPr>
            <w:tcW w:w="316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189"/>
              <w:jc w:val="center"/>
              <w:rPr>
                <w:rFonts w:ascii="仿宋" w:hAnsi="仿宋" w:eastAsia="仿宋"/>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4" w:hRule="atLeast"/>
          <w:jc w:val="center"/>
        </w:trPr>
        <w:tc>
          <w:tcPr>
            <w:tcW w:w="144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 系 人</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w:t>
            </w:r>
          </w:p>
        </w:tc>
        <w:tc>
          <w:tcPr>
            <w:tcW w:w="316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189"/>
              <w:jc w:val="center"/>
              <w:rPr>
                <w:rFonts w:ascii="仿宋" w:hAnsi="仿宋" w:eastAsia="仿宋"/>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4" w:hRule="atLeast"/>
          <w:jc w:val="center"/>
        </w:trPr>
        <w:tc>
          <w:tcPr>
            <w:tcW w:w="144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传    真</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电子信箱</w:t>
            </w:r>
          </w:p>
        </w:tc>
        <w:tc>
          <w:tcPr>
            <w:tcW w:w="316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189"/>
              <w:jc w:val="center"/>
              <w:rPr>
                <w:rFonts w:ascii="仿宋" w:hAnsi="仿宋" w:eastAsia="仿宋"/>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424" w:hRule="atLeast"/>
          <w:jc w:val="center"/>
        </w:trPr>
        <w:tc>
          <w:tcPr>
            <w:tcW w:w="144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通讯地址</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邮政编码</w:t>
            </w:r>
          </w:p>
        </w:tc>
        <w:tc>
          <w:tcPr>
            <w:tcW w:w="316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189"/>
              <w:jc w:val="center"/>
              <w:rPr>
                <w:rFonts w:ascii="仿宋" w:hAnsi="仿宋" w:eastAsia="仿宋"/>
                <w:color w:val="000000" w:themeColor="text1"/>
                <w:sz w:val="28"/>
                <w:szCs w:val="28"/>
                <w14:textFill>
                  <w14:solidFill>
                    <w14:schemeClr w14:val="tx1"/>
                  </w14:solidFill>
                </w14:textFill>
              </w:rPr>
            </w:pPr>
          </w:p>
        </w:tc>
      </w:tr>
    </w:tbl>
    <w:p>
      <w:pPr>
        <w:snapToGrid w:val="0"/>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3.其它持有单位情况（二）</w:t>
      </w:r>
    </w:p>
    <w:tbl>
      <w:tblPr>
        <w:tblStyle w:val="17"/>
        <w:tblW w:w="926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47"/>
        <w:gridCol w:w="2964"/>
        <w:gridCol w:w="1694"/>
        <w:gridCol w:w="31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04" w:hRule="atLeast"/>
          <w:jc w:val="center"/>
        </w:trPr>
        <w:tc>
          <w:tcPr>
            <w:tcW w:w="144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单位名称</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主管部门</w:t>
            </w:r>
          </w:p>
        </w:tc>
        <w:tc>
          <w:tcPr>
            <w:tcW w:w="316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189"/>
              <w:jc w:val="center"/>
              <w:rPr>
                <w:rFonts w:ascii="仿宋" w:hAnsi="仿宋" w:eastAsia="仿宋"/>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4" w:hRule="atLeast"/>
          <w:jc w:val="center"/>
        </w:trPr>
        <w:tc>
          <w:tcPr>
            <w:tcW w:w="144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 系 人</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w:t>
            </w:r>
          </w:p>
        </w:tc>
        <w:tc>
          <w:tcPr>
            <w:tcW w:w="316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189"/>
              <w:jc w:val="center"/>
              <w:rPr>
                <w:rFonts w:ascii="仿宋" w:hAnsi="仿宋" w:eastAsia="仿宋"/>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4" w:hRule="atLeast"/>
          <w:jc w:val="center"/>
        </w:trPr>
        <w:tc>
          <w:tcPr>
            <w:tcW w:w="144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传    真</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电子信箱</w:t>
            </w:r>
          </w:p>
        </w:tc>
        <w:tc>
          <w:tcPr>
            <w:tcW w:w="316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189"/>
              <w:jc w:val="center"/>
              <w:rPr>
                <w:rFonts w:ascii="仿宋" w:hAnsi="仿宋" w:eastAsia="仿宋"/>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4" w:hRule="atLeast"/>
          <w:jc w:val="center"/>
        </w:trPr>
        <w:tc>
          <w:tcPr>
            <w:tcW w:w="1447"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通讯地址</w:t>
            </w:r>
          </w:p>
        </w:tc>
        <w:tc>
          <w:tcPr>
            <w:tcW w:w="296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p>
        </w:tc>
        <w:tc>
          <w:tcPr>
            <w:tcW w:w="169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邮政编码</w:t>
            </w:r>
          </w:p>
        </w:tc>
        <w:tc>
          <w:tcPr>
            <w:tcW w:w="3163"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ind w:left="189"/>
              <w:jc w:val="center"/>
              <w:rPr>
                <w:rFonts w:ascii="仿宋" w:hAnsi="仿宋" w:eastAsia="仿宋"/>
                <w:color w:val="000000" w:themeColor="text1"/>
                <w:sz w:val="28"/>
                <w:szCs w:val="28"/>
                <w14:textFill>
                  <w14:solidFill>
                    <w14:schemeClr w14:val="tx1"/>
                  </w14:solidFill>
                </w14:textFill>
              </w:rPr>
            </w:pPr>
          </w:p>
        </w:tc>
      </w:tr>
    </w:tbl>
    <w:p>
      <w:pPr>
        <w:widowControl/>
        <w:snapToGrid w:val="0"/>
        <w:spacing w:line="360" w:lineRule="auto"/>
        <w:jc w:val="left"/>
        <w:rPr>
          <w:rFonts w:ascii="黑体" w:hAnsi="黑体" w:eastAsia="黑体" w:cs="黑体"/>
          <w:b/>
          <w:color w:val="000000" w:themeColor="text1"/>
          <w:kern w:val="0"/>
          <w:sz w:val="30"/>
          <w:szCs w:val="30"/>
          <w14:textFill>
            <w14:solidFill>
              <w14:schemeClr w14:val="tx1"/>
            </w14:solidFill>
          </w14:textFill>
        </w:rPr>
      </w:pPr>
    </w:p>
    <w:p>
      <w:pPr>
        <w:snapToGrid w:val="0"/>
        <w:spacing w:line="400" w:lineRule="exact"/>
        <w:rPr>
          <w:rFonts w:ascii="黑体" w:hAnsi="黑体" w:eastAsia="黑体"/>
          <w:b/>
          <w:color w:val="000000" w:themeColor="text1"/>
          <w:sz w:val="28"/>
          <w:szCs w:val="28"/>
          <w14:textFill>
            <w14:solidFill>
              <w14:schemeClr w14:val="tx1"/>
            </w14:solidFill>
          </w14:textFill>
        </w:rPr>
      </w:pPr>
    </w:p>
    <w:p>
      <w:pPr>
        <w:snapToGrid w:val="0"/>
        <w:spacing w:line="400" w:lineRule="exact"/>
        <w:rPr>
          <w:rFonts w:ascii="黑体" w:hAnsi="黑体" w:eastAsia="黑体"/>
          <w:b/>
          <w:color w:val="000000" w:themeColor="text1"/>
          <w:sz w:val="28"/>
          <w:szCs w:val="28"/>
          <w14:textFill>
            <w14:solidFill>
              <w14:schemeClr w14:val="tx1"/>
            </w14:solidFill>
          </w14:textFill>
        </w:rPr>
      </w:pPr>
    </w:p>
    <w:p>
      <w:pPr>
        <w:snapToGrid w:val="0"/>
        <w:spacing w:line="400" w:lineRule="exact"/>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五、奉贤区新成长教育行动研究成果报告</w:t>
      </w:r>
    </w:p>
    <w:p>
      <w:pPr>
        <w:spacing w:line="5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（参照以下要点撰写：问题的提出、解决问题的过程与方法、成果的主要内容、效果与反思。</w:t>
      </w:r>
      <w:r>
        <w:rPr>
          <w:rFonts w:hint="eastAsia" w:ascii="仿宋" w:hAnsi="仿宋" w:eastAsia="仿宋"/>
          <w:color w:val="000000" w:themeColor="text1"/>
          <w:sz w:val="24"/>
          <w:szCs w:val="28"/>
          <w14:textFill>
            <w14:solidFill>
              <w14:schemeClr w14:val="tx1"/>
            </w14:solidFill>
          </w14:textFill>
        </w:rPr>
        <w:t>课题报告不超10000字，科研论文不超过5000字。</w:t>
      </w:r>
      <w:r>
        <w:rPr>
          <w:rFonts w:hint="eastAsia" w:ascii="仿宋" w:hAnsi="仿宋" w:eastAsia="仿宋"/>
          <w:color w:val="000000" w:themeColor="text1"/>
          <w:sz w:val="24"/>
          <w:szCs w:val="24"/>
          <w14:textFill>
            <w14:solidFill>
              <w14:schemeClr w14:val="tx1"/>
            </w14:solidFill>
          </w14:textFill>
        </w:rPr>
        <w:t>）</w:t>
      </w:r>
    </w:p>
    <w:p>
      <w:pPr>
        <w:spacing w:line="520" w:lineRule="exact"/>
        <w:rPr>
          <w:rFonts w:ascii="仿宋" w:hAnsi="仿宋" w:eastAsia="仿宋"/>
          <w:color w:val="000000" w:themeColor="text1"/>
          <w:sz w:val="24"/>
          <w:szCs w:val="24"/>
          <w14:textFill>
            <w14:solidFill>
              <w14:schemeClr w14:val="tx1"/>
            </w14:solidFill>
          </w14:textFill>
        </w:rPr>
      </w:pPr>
    </w:p>
    <w:p>
      <w:pPr>
        <w:spacing w:line="520" w:lineRule="exact"/>
        <w:rPr>
          <w:rFonts w:ascii="仿宋" w:hAnsi="仿宋" w:eastAsia="仿宋"/>
          <w:color w:val="000000" w:themeColor="text1"/>
          <w:sz w:val="24"/>
          <w:szCs w:val="24"/>
          <w14:textFill>
            <w14:solidFill>
              <w14:schemeClr w14:val="tx1"/>
            </w14:solidFill>
          </w14:textFill>
        </w:rPr>
      </w:pPr>
    </w:p>
    <w:p>
      <w:pPr>
        <w:spacing w:line="520" w:lineRule="exact"/>
        <w:rPr>
          <w:rFonts w:ascii="仿宋" w:hAnsi="仿宋" w:eastAsia="仿宋"/>
          <w:color w:val="000000" w:themeColor="text1"/>
          <w:sz w:val="24"/>
          <w:szCs w:val="24"/>
          <w14:textFill>
            <w14:solidFill>
              <w14:schemeClr w14:val="tx1"/>
            </w14:solidFill>
          </w14:textFill>
        </w:rPr>
      </w:pPr>
    </w:p>
    <w:p>
      <w:pPr>
        <w:spacing w:line="520" w:lineRule="exact"/>
        <w:rPr>
          <w:rFonts w:ascii="仿宋" w:hAnsi="仿宋" w:eastAsia="仿宋"/>
          <w:color w:val="000000" w:themeColor="text1"/>
          <w:sz w:val="24"/>
          <w:szCs w:val="24"/>
          <w14:textFill>
            <w14:solidFill>
              <w14:schemeClr w14:val="tx1"/>
            </w14:solidFill>
          </w14:textFill>
        </w:rPr>
      </w:pPr>
    </w:p>
    <w:p>
      <w:pPr>
        <w:spacing w:line="520" w:lineRule="exact"/>
        <w:rPr>
          <w:rFonts w:ascii="仿宋" w:hAnsi="仿宋" w:eastAsia="仿宋"/>
          <w:color w:val="000000" w:themeColor="text1"/>
          <w:sz w:val="24"/>
          <w:szCs w:val="24"/>
          <w14:textFill>
            <w14:solidFill>
              <w14:schemeClr w14:val="tx1"/>
            </w14:solidFill>
          </w14:textFill>
        </w:rPr>
      </w:pPr>
    </w:p>
    <w:p>
      <w:pPr>
        <w:spacing w:line="520" w:lineRule="exact"/>
        <w:rPr>
          <w:rFonts w:ascii="仿宋" w:hAnsi="仿宋" w:eastAsia="仿宋"/>
          <w:color w:val="000000" w:themeColor="text1"/>
          <w:sz w:val="24"/>
          <w:szCs w:val="24"/>
          <w14:textFill>
            <w14:solidFill>
              <w14:schemeClr w14:val="tx1"/>
            </w14:solidFill>
          </w14:textFill>
        </w:rPr>
      </w:pPr>
    </w:p>
    <w:p>
      <w:pPr>
        <w:spacing w:line="520" w:lineRule="exact"/>
        <w:rPr>
          <w:rFonts w:ascii="仿宋" w:hAnsi="仿宋" w:eastAsia="仿宋"/>
          <w:color w:val="000000" w:themeColor="text1"/>
          <w:sz w:val="24"/>
          <w:szCs w:val="24"/>
          <w14:textFill>
            <w14:solidFill>
              <w14:schemeClr w14:val="tx1"/>
            </w14:solidFill>
          </w14:textFill>
        </w:rPr>
      </w:pPr>
    </w:p>
    <w:p>
      <w:pPr>
        <w:spacing w:line="520" w:lineRule="exact"/>
        <w:rPr>
          <w:rFonts w:ascii="仿宋" w:hAnsi="仿宋" w:eastAsia="仿宋"/>
          <w:color w:val="000000" w:themeColor="text1"/>
          <w:sz w:val="24"/>
          <w:szCs w:val="24"/>
          <w14:textFill>
            <w14:solidFill>
              <w14:schemeClr w14:val="tx1"/>
            </w14:solidFill>
          </w14:textFill>
        </w:rPr>
      </w:pPr>
    </w:p>
    <w:p>
      <w:pPr>
        <w:spacing w:line="520" w:lineRule="exact"/>
        <w:rPr>
          <w:rFonts w:ascii="仿宋" w:hAnsi="仿宋" w:eastAsia="仿宋"/>
          <w:color w:val="000000" w:themeColor="text1"/>
          <w:sz w:val="24"/>
          <w:szCs w:val="24"/>
          <w14:textFill>
            <w14:solidFill>
              <w14:schemeClr w14:val="tx1"/>
            </w14:solidFill>
          </w14:textFill>
        </w:rPr>
      </w:pPr>
    </w:p>
    <w:p>
      <w:pPr>
        <w:spacing w:line="520" w:lineRule="exact"/>
        <w:rPr>
          <w:rFonts w:ascii="仿宋" w:hAnsi="仿宋" w:eastAsia="仿宋"/>
          <w:color w:val="000000" w:themeColor="text1"/>
          <w:sz w:val="24"/>
          <w:szCs w:val="24"/>
          <w14:textFill>
            <w14:solidFill>
              <w14:schemeClr w14:val="tx1"/>
            </w14:solidFill>
          </w14:textFill>
        </w:rPr>
      </w:pPr>
    </w:p>
    <w:p>
      <w:pPr>
        <w:spacing w:line="520" w:lineRule="exact"/>
        <w:rPr>
          <w:rFonts w:ascii="仿宋" w:hAnsi="仿宋" w:eastAsia="仿宋"/>
          <w:color w:val="000000" w:themeColor="text1"/>
          <w:sz w:val="24"/>
          <w:szCs w:val="24"/>
          <w14:textFill>
            <w14:solidFill>
              <w14:schemeClr w14:val="tx1"/>
            </w14:solidFill>
          </w14:textFill>
        </w:rPr>
      </w:pPr>
    </w:p>
    <w:p>
      <w:pPr>
        <w:spacing w:line="520" w:lineRule="exact"/>
        <w:rPr>
          <w:rFonts w:ascii="仿宋" w:hAnsi="仿宋" w:eastAsia="仿宋"/>
          <w:color w:val="000000" w:themeColor="text1"/>
          <w:sz w:val="24"/>
          <w:szCs w:val="24"/>
          <w14:textFill>
            <w14:solidFill>
              <w14:schemeClr w14:val="tx1"/>
            </w14:solidFill>
          </w14:textFill>
        </w:rPr>
      </w:pPr>
    </w:p>
    <w:p>
      <w:pPr>
        <w:spacing w:line="520" w:lineRule="exact"/>
        <w:rPr>
          <w:rFonts w:ascii="仿宋" w:hAnsi="仿宋" w:eastAsia="仿宋"/>
          <w:color w:val="000000" w:themeColor="text1"/>
          <w:sz w:val="24"/>
          <w:szCs w:val="24"/>
          <w14:textFill>
            <w14:solidFill>
              <w14:schemeClr w14:val="tx1"/>
            </w14:solidFill>
          </w14:textFill>
        </w:rPr>
      </w:pPr>
    </w:p>
    <w:p>
      <w:pPr>
        <w:spacing w:line="520" w:lineRule="exact"/>
        <w:rPr>
          <w:rFonts w:ascii="仿宋" w:hAnsi="仿宋" w:eastAsia="仿宋"/>
          <w:color w:val="000000" w:themeColor="text1"/>
          <w:sz w:val="24"/>
          <w:szCs w:val="24"/>
          <w14:textFill>
            <w14:solidFill>
              <w14:schemeClr w14:val="tx1"/>
            </w14:solidFill>
          </w14:textFill>
        </w:rPr>
      </w:pPr>
    </w:p>
    <w:p>
      <w:pPr>
        <w:spacing w:line="520" w:lineRule="exact"/>
        <w:rPr>
          <w:rFonts w:ascii="仿宋" w:hAnsi="仿宋" w:eastAsia="仿宋"/>
          <w:color w:val="000000" w:themeColor="text1"/>
          <w:sz w:val="24"/>
          <w:szCs w:val="24"/>
          <w14:textFill>
            <w14:solidFill>
              <w14:schemeClr w14:val="tx1"/>
            </w14:solidFill>
          </w14:textFill>
        </w:rPr>
      </w:pPr>
    </w:p>
    <w:p>
      <w:pPr>
        <w:spacing w:line="520" w:lineRule="exact"/>
        <w:rPr>
          <w:rFonts w:ascii="仿宋" w:hAnsi="仿宋" w:eastAsia="仿宋"/>
          <w:color w:val="000000" w:themeColor="text1"/>
          <w:sz w:val="24"/>
          <w:szCs w:val="24"/>
          <w14:textFill>
            <w14:solidFill>
              <w14:schemeClr w14:val="tx1"/>
            </w14:solidFill>
          </w14:textFill>
        </w:rPr>
      </w:pPr>
    </w:p>
    <w:p>
      <w:pPr>
        <w:spacing w:line="520" w:lineRule="exact"/>
        <w:rPr>
          <w:rFonts w:ascii="仿宋" w:hAnsi="仿宋" w:eastAsia="仿宋"/>
          <w:color w:val="000000" w:themeColor="text1"/>
          <w:sz w:val="24"/>
          <w:szCs w:val="24"/>
          <w14:textFill>
            <w14:solidFill>
              <w14:schemeClr w14:val="tx1"/>
            </w14:solidFill>
          </w14:textFill>
        </w:rPr>
      </w:pPr>
    </w:p>
    <w:p>
      <w:pPr>
        <w:spacing w:line="520" w:lineRule="exact"/>
        <w:rPr>
          <w:rFonts w:ascii="仿宋" w:hAnsi="仿宋" w:eastAsia="仿宋"/>
          <w:color w:val="000000" w:themeColor="text1"/>
          <w:sz w:val="24"/>
          <w:szCs w:val="24"/>
          <w14:textFill>
            <w14:solidFill>
              <w14:schemeClr w14:val="tx1"/>
            </w14:solidFill>
          </w14:textFill>
        </w:rPr>
      </w:pPr>
    </w:p>
    <w:p>
      <w:pPr>
        <w:spacing w:line="520" w:lineRule="exact"/>
        <w:rPr>
          <w:rFonts w:ascii="仿宋" w:hAnsi="仿宋" w:eastAsia="仿宋"/>
          <w:color w:val="000000" w:themeColor="text1"/>
          <w:sz w:val="24"/>
          <w:szCs w:val="24"/>
          <w14:textFill>
            <w14:solidFill>
              <w14:schemeClr w14:val="tx1"/>
            </w14:solidFill>
          </w14:textFill>
        </w:rPr>
      </w:pPr>
    </w:p>
    <w:p>
      <w:pPr>
        <w:pStyle w:val="26"/>
        <w:spacing w:line="600" w:lineRule="exact"/>
        <w:rPr>
          <w:rFonts w:ascii="仿宋_GB2312" w:hAnsi="仿宋_GB2312" w:eastAsia="仿宋_GB2312" w:cs="仿宋_GB2312"/>
          <w:color w:val="000000" w:themeColor="text1"/>
          <w:sz w:val="30"/>
          <w:szCs w:val="30"/>
          <w14:textFill>
            <w14:solidFill>
              <w14:schemeClr w14:val="tx1"/>
            </w14:solidFill>
          </w14:textFill>
        </w:rPr>
      </w:pPr>
    </w:p>
    <w:p>
      <w:pPr>
        <w:pStyle w:val="26"/>
        <w:spacing w:line="6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sectPr>
          <w:footerReference r:id="rId3" w:type="default"/>
          <w:pgSz w:w="11906" w:h="16838"/>
          <w:pgMar w:top="2098" w:right="1531" w:bottom="1984" w:left="1531" w:header="851" w:footer="992" w:gutter="0"/>
          <w:cols w:space="425" w:num="1"/>
          <w:docGrid w:type="lines" w:linePitch="312" w:charSpace="0"/>
        </w:sectPr>
      </w:pPr>
    </w:p>
    <w:p>
      <w:pPr>
        <w:jc w:val="left"/>
        <w:rPr>
          <w:rFonts w:ascii="黑体" w:hAnsi="楷体" w:eastAsia="黑体"/>
          <w:bCs/>
          <w:color w:val="000000" w:themeColor="text1"/>
          <w:sz w:val="32"/>
          <w:szCs w:val="32"/>
          <w14:textFill>
            <w14:solidFill>
              <w14:schemeClr w14:val="tx1"/>
            </w14:solidFill>
          </w14:textFill>
        </w:rPr>
      </w:pPr>
      <w:r>
        <w:rPr>
          <w:rFonts w:hint="eastAsia" w:ascii="黑体" w:hAnsi="楷体" w:eastAsia="黑体"/>
          <w:bCs/>
          <w:color w:val="000000" w:themeColor="text1"/>
          <w:sz w:val="32"/>
          <w:szCs w:val="32"/>
          <w14:textFill>
            <w14:solidFill>
              <w14:schemeClr w14:val="tx1"/>
            </w14:solidFill>
          </w14:textFill>
        </w:rPr>
        <w:t>附件4</w:t>
      </w:r>
    </w:p>
    <w:p>
      <w:pPr>
        <w:spacing w:line="600" w:lineRule="exact"/>
        <w:jc w:val="center"/>
        <w:rPr>
          <w:rFonts w:ascii="方正小标宋简体" w:hAnsi="仿宋_GB2312" w:eastAsia="方正小标宋简体" w:cs="仿宋_GB2312"/>
          <w:color w:val="000000" w:themeColor="text1"/>
          <w:kern w:val="0"/>
          <w:sz w:val="44"/>
          <w:szCs w:val="44"/>
          <w14:textFill>
            <w14:solidFill>
              <w14:schemeClr w14:val="tx1"/>
            </w14:solidFill>
          </w14:textFill>
        </w:rPr>
      </w:pPr>
      <w:r>
        <w:rPr>
          <w:rFonts w:hint="eastAsia" w:ascii="方正小标宋简体" w:hAnsi="仿宋_GB2312" w:eastAsia="方正小标宋简体" w:cs="仿宋_GB2312"/>
          <w:color w:val="000000" w:themeColor="text1"/>
          <w:kern w:val="0"/>
          <w:sz w:val="44"/>
          <w:szCs w:val="44"/>
          <w14:textFill>
            <w14:solidFill>
              <w14:schemeClr w14:val="tx1"/>
            </w14:solidFill>
          </w14:textFill>
        </w:rPr>
        <w:t>奉贤区新成长教育行动研究送评成果汇总表</w:t>
      </w:r>
    </w:p>
    <w:p>
      <w:pPr>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推荐单位（盖章）：</w:t>
      </w:r>
      <w:r>
        <w:rPr>
          <w:rFonts w:hint="eastAsia" w:ascii="仿宋" w:hAnsi="仿宋" w:eastAsia="仿宋"/>
          <w:b/>
          <w:color w:val="000000" w:themeColor="text1"/>
          <w:sz w:val="28"/>
          <w:szCs w:val="28"/>
          <w:u w:val="single"/>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 xml:space="preserve">                            </w:t>
      </w:r>
    </w:p>
    <w:tbl>
      <w:tblPr>
        <w:tblStyle w:val="17"/>
        <w:tblW w:w="14493"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323"/>
        <w:gridCol w:w="3949"/>
        <w:gridCol w:w="2212"/>
        <w:gridCol w:w="1757"/>
        <w:gridCol w:w="2237"/>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tcPr>
          <w:p>
            <w:pPr>
              <w:spacing w:line="360" w:lineRule="auto"/>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排序</w:t>
            </w:r>
          </w:p>
        </w:tc>
        <w:tc>
          <w:tcPr>
            <w:tcW w:w="2323" w:type="dxa"/>
          </w:tcPr>
          <w:p>
            <w:pPr>
              <w:spacing w:line="360" w:lineRule="auto"/>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成果类型</w:t>
            </w:r>
          </w:p>
        </w:tc>
        <w:tc>
          <w:tcPr>
            <w:tcW w:w="3949" w:type="dxa"/>
          </w:tcPr>
          <w:p>
            <w:pPr>
              <w:spacing w:line="360" w:lineRule="auto"/>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研究成果名称</w:t>
            </w:r>
          </w:p>
        </w:tc>
        <w:tc>
          <w:tcPr>
            <w:tcW w:w="2212" w:type="dxa"/>
          </w:tcPr>
          <w:p>
            <w:pPr>
              <w:spacing w:line="360" w:lineRule="auto"/>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申报单位/个人</w:t>
            </w:r>
          </w:p>
        </w:tc>
        <w:tc>
          <w:tcPr>
            <w:tcW w:w="1757" w:type="dxa"/>
          </w:tcPr>
          <w:p>
            <w:pPr>
              <w:spacing w:line="360" w:lineRule="auto"/>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所在单位</w:t>
            </w:r>
          </w:p>
        </w:tc>
        <w:tc>
          <w:tcPr>
            <w:tcW w:w="2237" w:type="dxa"/>
          </w:tcPr>
          <w:p>
            <w:pPr>
              <w:spacing w:line="360" w:lineRule="auto"/>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曾获奖情况</w:t>
            </w:r>
          </w:p>
        </w:tc>
        <w:tc>
          <w:tcPr>
            <w:tcW w:w="1215" w:type="dxa"/>
          </w:tcPr>
          <w:p>
            <w:pPr>
              <w:spacing w:line="360" w:lineRule="auto"/>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2323"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3949"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2212"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1757"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2237"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1215"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2323"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3949"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2212"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1757"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2237"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1215"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2323"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3949"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2212"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1757"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2237"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1215"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2323"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3949"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2212"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1757"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2237"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1215"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2323"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3949"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2212"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1757"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2237"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1215"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2323"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3949"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2212"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1757"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2237"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1215"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2323"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3949"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2212"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1757"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2237"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c>
          <w:tcPr>
            <w:tcW w:w="1215" w:type="dxa"/>
          </w:tcPr>
          <w:p>
            <w:pPr>
              <w:spacing w:line="360" w:lineRule="auto"/>
              <w:jc w:val="center"/>
              <w:rPr>
                <w:rFonts w:ascii="仿宋" w:hAnsi="仿宋" w:eastAsia="仿宋"/>
                <w:b/>
                <w:color w:val="000000" w:themeColor="text1"/>
                <w:sz w:val="24"/>
                <w:szCs w:val="24"/>
                <w14:textFill>
                  <w14:solidFill>
                    <w14:schemeClr w14:val="tx1"/>
                  </w14:solidFill>
                </w14:textFill>
              </w:rPr>
            </w:pPr>
          </w:p>
        </w:tc>
      </w:tr>
    </w:tbl>
    <w:p>
      <w:pPr>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说明：</w:t>
      </w:r>
    </w:p>
    <w:p>
      <w:pPr>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1.排序是对本单位所申报的所有成果按照质量高低进行优先顺序的确认，请各申报单位认真对待排序，一旦申报，不得更改。</w:t>
      </w:r>
    </w:p>
    <w:p>
      <w:pPr>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2.成果类型指“学校德育，课程教学，学生成长，家校社合力育人，学校管理，教育行政、服务及其他”。</w:t>
      </w:r>
    </w:p>
    <w:p>
      <w:pPr>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3.申报单位/个人一栏，如果以单位名义申报，就填单位名称；如果以个人名义申报，就写作者姓名。</w:t>
      </w:r>
    </w:p>
    <w:p>
      <w:pPr>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4.所在单位一栏，如果以个人名义申报，填写第一责任人的所在单位。</w:t>
      </w:r>
    </w:p>
    <w:p>
      <w:pPr>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5.曾获奖情况是指成果在</w:t>
      </w:r>
      <w:r>
        <w:rPr>
          <w:rFonts w:ascii="仿宋" w:hAnsi="仿宋" w:eastAsia="仿宋"/>
          <w:color w:val="000000" w:themeColor="text1"/>
          <w:sz w:val="24"/>
          <w:szCs w:val="24"/>
          <w14:textFill>
            <w14:solidFill>
              <w14:schemeClr w14:val="tx1"/>
            </w14:solidFill>
          </w14:textFill>
        </w:rPr>
        <w:t>20</w:t>
      </w:r>
      <w:r>
        <w:rPr>
          <w:rFonts w:hint="eastAsia" w:ascii="仿宋" w:hAnsi="仿宋" w:eastAsia="仿宋"/>
          <w:color w:val="000000" w:themeColor="text1"/>
          <w:sz w:val="24"/>
          <w:szCs w:val="24"/>
          <w14:textFill>
            <w14:solidFill>
              <w14:schemeClr w14:val="tx1"/>
            </w14:solidFill>
          </w14:textFill>
        </w:rPr>
        <w:t>23年以来获得区级及以上等第奖。</w:t>
      </w:r>
    </w:p>
    <w:p>
      <w:pPr>
        <w:ind w:firstLine="480" w:firstLineChars="200"/>
        <w:jc w:val="left"/>
        <w:rPr>
          <w:rFonts w:hint="eastAsia"/>
          <w:sz w:val="24"/>
        </w:rPr>
      </w:pPr>
      <w:r>
        <w:rPr>
          <w:rFonts w:hint="eastAsia" w:ascii="仿宋" w:hAnsi="仿宋" w:eastAsia="仿宋"/>
          <w:color w:val="000000" w:themeColor="text1"/>
          <w:sz w:val="24"/>
          <w:szCs w:val="24"/>
          <w14:textFill>
            <w14:solidFill>
              <w14:schemeClr w14:val="tx1"/>
            </w14:solidFill>
          </w14:textFill>
        </w:rPr>
        <w:t>6.备注栏中，注明是“著作”“课题研究报告”或“科研论文”。</w:t>
      </w:r>
    </w:p>
    <w:sectPr>
      <w:pgSz w:w="16838" w:h="11906" w:orient="landscape"/>
      <w:pgMar w:top="1797" w:right="1440" w:bottom="1797" w:left="1440"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Adobe 宋体 Std L">
    <w:altName w:val="宋体"/>
    <w:panose1 w:val="00000000000000000000"/>
    <w:charset w:val="86"/>
    <w:family w:val="roman"/>
    <w:pitch w:val="default"/>
    <w:sig w:usb0="00000000" w:usb1="00000000" w:usb2="00000016" w:usb3="00000000" w:csb0="00060007"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lYmU5MDMwYzQ5ZmYwMjJiZjIzMGFjYjQzMWI4ZjUifQ=="/>
  </w:docVars>
  <w:rsids>
    <w:rsidRoot w:val="0014725B"/>
    <w:rsid w:val="00000C61"/>
    <w:rsid w:val="00000D09"/>
    <w:rsid w:val="000018C2"/>
    <w:rsid w:val="00003784"/>
    <w:rsid w:val="00003A74"/>
    <w:rsid w:val="00006964"/>
    <w:rsid w:val="00007050"/>
    <w:rsid w:val="00007FF0"/>
    <w:rsid w:val="00010213"/>
    <w:rsid w:val="0001025C"/>
    <w:rsid w:val="000123D3"/>
    <w:rsid w:val="00012A69"/>
    <w:rsid w:val="0001312F"/>
    <w:rsid w:val="0001328F"/>
    <w:rsid w:val="0001408C"/>
    <w:rsid w:val="00016F0F"/>
    <w:rsid w:val="00017B29"/>
    <w:rsid w:val="00024441"/>
    <w:rsid w:val="000253C6"/>
    <w:rsid w:val="00026654"/>
    <w:rsid w:val="00027BF9"/>
    <w:rsid w:val="00030C33"/>
    <w:rsid w:val="0003105C"/>
    <w:rsid w:val="000326F1"/>
    <w:rsid w:val="00033AB8"/>
    <w:rsid w:val="000350D7"/>
    <w:rsid w:val="00035E8A"/>
    <w:rsid w:val="00035EDB"/>
    <w:rsid w:val="000404E1"/>
    <w:rsid w:val="00041EB6"/>
    <w:rsid w:val="000443D2"/>
    <w:rsid w:val="00044601"/>
    <w:rsid w:val="00046F5A"/>
    <w:rsid w:val="000479DF"/>
    <w:rsid w:val="0005018B"/>
    <w:rsid w:val="00054A46"/>
    <w:rsid w:val="000551E1"/>
    <w:rsid w:val="00056679"/>
    <w:rsid w:val="0005794B"/>
    <w:rsid w:val="00063EC5"/>
    <w:rsid w:val="000650EB"/>
    <w:rsid w:val="00066325"/>
    <w:rsid w:val="00067F39"/>
    <w:rsid w:val="00067FF5"/>
    <w:rsid w:val="00073421"/>
    <w:rsid w:val="0007705A"/>
    <w:rsid w:val="0008046C"/>
    <w:rsid w:val="00080FE1"/>
    <w:rsid w:val="00083874"/>
    <w:rsid w:val="0008579F"/>
    <w:rsid w:val="00095538"/>
    <w:rsid w:val="00097A22"/>
    <w:rsid w:val="00097C74"/>
    <w:rsid w:val="000A20B3"/>
    <w:rsid w:val="000A2AB3"/>
    <w:rsid w:val="000A47DC"/>
    <w:rsid w:val="000A5065"/>
    <w:rsid w:val="000A6698"/>
    <w:rsid w:val="000B0F5A"/>
    <w:rsid w:val="000B1FD8"/>
    <w:rsid w:val="000B2E0C"/>
    <w:rsid w:val="000B5C83"/>
    <w:rsid w:val="000C0F8E"/>
    <w:rsid w:val="000C1279"/>
    <w:rsid w:val="000C241E"/>
    <w:rsid w:val="000C49EA"/>
    <w:rsid w:val="000C5623"/>
    <w:rsid w:val="000C6C6E"/>
    <w:rsid w:val="000C76B4"/>
    <w:rsid w:val="000D2970"/>
    <w:rsid w:val="000D2D67"/>
    <w:rsid w:val="000D425E"/>
    <w:rsid w:val="000D520F"/>
    <w:rsid w:val="000D56E0"/>
    <w:rsid w:val="000D7122"/>
    <w:rsid w:val="000D734B"/>
    <w:rsid w:val="000E081C"/>
    <w:rsid w:val="000E4321"/>
    <w:rsid w:val="000E4F2E"/>
    <w:rsid w:val="000E5FE9"/>
    <w:rsid w:val="000E6E1E"/>
    <w:rsid w:val="000E7620"/>
    <w:rsid w:val="000F0C46"/>
    <w:rsid w:val="000F2590"/>
    <w:rsid w:val="000F2973"/>
    <w:rsid w:val="000F4C0A"/>
    <w:rsid w:val="000F4E64"/>
    <w:rsid w:val="00100DB4"/>
    <w:rsid w:val="00101B85"/>
    <w:rsid w:val="00101D04"/>
    <w:rsid w:val="00105649"/>
    <w:rsid w:val="00106610"/>
    <w:rsid w:val="001138E5"/>
    <w:rsid w:val="00113C75"/>
    <w:rsid w:val="001147D3"/>
    <w:rsid w:val="00115082"/>
    <w:rsid w:val="00116A36"/>
    <w:rsid w:val="00120CDE"/>
    <w:rsid w:val="00122514"/>
    <w:rsid w:val="00122D58"/>
    <w:rsid w:val="00126BE1"/>
    <w:rsid w:val="00127735"/>
    <w:rsid w:val="001322A6"/>
    <w:rsid w:val="00133C22"/>
    <w:rsid w:val="00136CF7"/>
    <w:rsid w:val="00136F0E"/>
    <w:rsid w:val="00137CD8"/>
    <w:rsid w:val="00140554"/>
    <w:rsid w:val="00140585"/>
    <w:rsid w:val="00142889"/>
    <w:rsid w:val="00145523"/>
    <w:rsid w:val="0014725B"/>
    <w:rsid w:val="00150719"/>
    <w:rsid w:val="00152CBB"/>
    <w:rsid w:val="00156413"/>
    <w:rsid w:val="0015726D"/>
    <w:rsid w:val="00157FE8"/>
    <w:rsid w:val="00166253"/>
    <w:rsid w:val="00172383"/>
    <w:rsid w:val="00173638"/>
    <w:rsid w:val="001760BF"/>
    <w:rsid w:val="00176693"/>
    <w:rsid w:val="00177635"/>
    <w:rsid w:val="00183008"/>
    <w:rsid w:val="00184371"/>
    <w:rsid w:val="00187DCB"/>
    <w:rsid w:val="00190EF8"/>
    <w:rsid w:val="0019237F"/>
    <w:rsid w:val="00192D4B"/>
    <w:rsid w:val="0019304F"/>
    <w:rsid w:val="001960F8"/>
    <w:rsid w:val="001A1D20"/>
    <w:rsid w:val="001A239A"/>
    <w:rsid w:val="001A721E"/>
    <w:rsid w:val="001B06CF"/>
    <w:rsid w:val="001B2318"/>
    <w:rsid w:val="001B4AA4"/>
    <w:rsid w:val="001B4AE2"/>
    <w:rsid w:val="001B4C25"/>
    <w:rsid w:val="001B5CB0"/>
    <w:rsid w:val="001B6BDA"/>
    <w:rsid w:val="001B6C0A"/>
    <w:rsid w:val="001B71E5"/>
    <w:rsid w:val="001C0096"/>
    <w:rsid w:val="001C17B0"/>
    <w:rsid w:val="001C17F8"/>
    <w:rsid w:val="001C2D12"/>
    <w:rsid w:val="001C7B86"/>
    <w:rsid w:val="001D14BB"/>
    <w:rsid w:val="001D1622"/>
    <w:rsid w:val="001D313A"/>
    <w:rsid w:val="001D4277"/>
    <w:rsid w:val="001E00F3"/>
    <w:rsid w:val="001E10D1"/>
    <w:rsid w:val="001E1552"/>
    <w:rsid w:val="001E2EEA"/>
    <w:rsid w:val="001E3EAD"/>
    <w:rsid w:val="001E4E10"/>
    <w:rsid w:val="001E52FF"/>
    <w:rsid w:val="001E704A"/>
    <w:rsid w:val="001E7D6F"/>
    <w:rsid w:val="001F001D"/>
    <w:rsid w:val="001F01EB"/>
    <w:rsid w:val="001F0367"/>
    <w:rsid w:val="001F1EBC"/>
    <w:rsid w:val="001F2AD0"/>
    <w:rsid w:val="001F6B5C"/>
    <w:rsid w:val="00200563"/>
    <w:rsid w:val="002020A0"/>
    <w:rsid w:val="00202D4D"/>
    <w:rsid w:val="002038A4"/>
    <w:rsid w:val="00203FC2"/>
    <w:rsid w:val="0020649F"/>
    <w:rsid w:val="002069D7"/>
    <w:rsid w:val="00211FD2"/>
    <w:rsid w:val="002131B6"/>
    <w:rsid w:val="00215735"/>
    <w:rsid w:val="00215BF8"/>
    <w:rsid w:val="002208CC"/>
    <w:rsid w:val="00222D82"/>
    <w:rsid w:val="00223079"/>
    <w:rsid w:val="00225C02"/>
    <w:rsid w:val="00234004"/>
    <w:rsid w:val="00236274"/>
    <w:rsid w:val="00236309"/>
    <w:rsid w:val="0023719A"/>
    <w:rsid w:val="002371CC"/>
    <w:rsid w:val="00242BEC"/>
    <w:rsid w:val="002432D6"/>
    <w:rsid w:val="0024404E"/>
    <w:rsid w:val="0024486D"/>
    <w:rsid w:val="0024678B"/>
    <w:rsid w:val="002539AB"/>
    <w:rsid w:val="00254AC5"/>
    <w:rsid w:val="00255657"/>
    <w:rsid w:val="00255FEA"/>
    <w:rsid w:val="002570CC"/>
    <w:rsid w:val="00260FD8"/>
    <w:rsid w:val="00261702"/>
    <w:rsid w:val="00262693"/>
    <w:rsid w:val="002629A9"/>
    <w:rsid w:val="00262F6A"/>
    <w:rsid w:val="00263403"/>
    <w:rsid w:val="00264054"/>
    <w:rsid w:val="00265320"/>
    <w:rsid w:val="00265811"/>
    <w:rsid w:val="002665E3"/>
    <w:rsid w:val="00267F66"/>
    <w:rsid w:val="00274A48"/>
    <w:rsid w:val="00275B9A"/>
    <w:rsid w:val="002809D5"/>
    <w:rsid w:val="002816AD"/>
    <w:rsid w:val="00283BD6"/>
    <w:rsid w:val="00284C7A"/>
    <w:rsid w:val="00284FD4"/>
    <w:rsid w:val="002916E5"/>
    <w:rsid w:val="0029234D"/>
    <w:rsid w:val="00293544"/>
    <w:rsid w:val="0029493F"/>
    <w:rsid w:val="00294E47"/>
    <w:rsid w:val="002A371B"/>
    <w:rsid w:val="002A4653"/>
    <w:rsid w:val="002A4784"/>
    <w:rsid w:val="002A4AC8"/>
    <w:rsid w:val="002A5D30"/>
    <w:rsid w:val="002B0062"/>
    <w:rsid w:val="002B060F"/>
    <w:rsid w:val="002B0B99"/>
    <w:rsid w:val="002B4211"/>
    <w:rsid w:val="002B553C"/>
    <w:rsid w:val="002B578C"/>
    <w:rsid w:val="002B6E83"/>
    <w:rsid w:val="002B7204"/>
    <w:rsid w:val="002D5FAD"/>
    <w:rsid w:val="002D7B53"/>
    <w:rsid w:val="002E12F1"/>
    <w:rsid w:val="002E3A86"/>
    <w:rsid w:val="002E3EA6"/>
    <w:rsid w:val="002E5365"/>
    <w:rsid w:val="002E72D4"/>
    <w:rsid w:val="002E7A35"/>
    <w:rsid w:val="002F03BD"/>
    <w:rsid w:val="002F4129"/>
    <w:rsid w:val="002F4404"/>
    <w:rsid w:val="002F57ED"/>
    <w:rsid w:val="002F5C0F"/>
    <w:rsid w:val="002F614E"/>
    <w:rsid w:val="003003D7"/>
    <w:rsid w:val="00301107"/>
    <w:rsid w:val="003015A7"/>
    <w:rsid w:val="0030189B"/>
    <w:rsid w:val="00301E30"/>
    <w:rsid w:val="0030318C"/>
    <w:rsid w:val="00303281"/>
    <w:rsid w:val="00303D63"/>
    <w:rsid w:val="00304EA8"/>
    <w:rsid w:val="0030690F"/>
    <w:rsid w:val="00310C13"/>
    <w:rsid w:val="00310E64"/>
    <w:rsid w:val="003127D5"/>
    <w:rsid w:val="003139C1"/>
    <w:rsid w:val="00314363"/>
    <w:rsid w:val="003170FE"/>
    <w:rsid w:val="00317B56"/>
    <w:rsid w:val="003201FC"/>
    <w:rsid w:val="003211B1"/>
    <w:rsid w:val="00321DEE"/>
    <w:rsid w:val="00322089"/>
    <w:rsid w:val="00322E06"/>
    <w:rsid w:val="00323922"/>
    <w:rsid w:val="00323AA0"/>
    <w:rsid w:val="00325C90"/>
    <w:rsid w:val="00330271"/>
    <w:rsid w:val="003316C0"/>
    <w:rsid w:val="00332BA2"/>
    <w:rsid w:val="00334DCA"/>
    <w:rsid w:val="00335058"/>
    <w:rsid w:val="00335528"/>
    <w:rsid w:val="00336336"/>
    <w:rsid w:val="00341149"/>
    <w:rsid w:val="0034460F"/>
    <w:rsid w:val="00344A58"/>
    <w:rsid w:val="00344AF1"/>
    <w:rsid w:val="00344D88"/>
    <w:rsid w:val="0034795A"/>
    <w:rsid w:val="00352A4B"/>
    <w:rsid w:val="00352F29"/>
    <w:rsid w:val="00353764"/>
    <w:rsid w:val="00353CE7"/>
    <w:rsid w:val="0035405D"/>
    <w:rsid w:val="00354071"/>
    <w:rsid w:val="00354806"/>
    <w:rsid w:val="00356637"/>
    <w:rsid w:val="00357046"/>
    <w:rsid w:val="00363828"/>
    <w:rsid w:val="0036400A"/>
    <w:rsid w:val="0036444B"/>
    <w:rsid w:val="00364E04"/>
    <w:rsid w:val="0036708A"/>
    <w:rsid w:val="00370082"/>
    <w:rsid w:val="00372201"/>
    <w:rsid w:val="0037676E"/>
    <w:rsid w:val="00377880"/>
    <w:rsid w:val="00377900"/>
    <w:rsid w:val="00377F38"/>
    <w:rsid w:val="00380811"/>
    <w:rsid w:val="00381EA7"/>
    <w:rsid w:val="00381F50"/>
    <w:rsid w:val="003834F4"/>
    <w:rsid w:val="00384BE2"/>
    <w:rsid w:val="00385BEE"/>
    <w:rsid w:val="0038658D"/>
    <w:rsid w:val="003935EA"/>
    <w:rsid w:val="00395933"/>
    <w:rsid w:val="003977E5"/>
    <w:rsid w:val="003A305A"/>
    <w:rsid w:val="003A3070"/>
    <w:rsid w:val="003A5475"/>
    <w:rsid w:val="003A61BF"/>
    <w:rsid w:val="003A7EDB"/>
    <w:rsid w:val="003B3C68"/>
    <w:rsid w:val="003B4F58"/>
    <w:rsid w:val="003B544A"/>
    <w:rsid w:val="003B5624"/>
    <w:rsid w:val="003B5B2C"/>
    <w:rsid w:val="003B6FCA"/>
    <w:rsid w:val="003C000B"/>
    <w:rsid w:val="003C729D"/>
    <w:rsid w:val="003D29DE"/>
    <w:rsid w:val="003D5000"/>
    <w:rsid w:val="003D62E6"/>
    <w:rsid w:val="003D7565"/>
    <w:rsid w:val="003E15FD"/>
    <w:rsid w:val="003E20BC"/>
    <w:rsid w:val="003E2189"/>
    <w:rsid w:val="003E21EF"/>
    <w:rsid w:val="003E4787"/>
    <w:rsid w:val="003E492B"/>
    <w:rsid w:val="003E52F6"/>
    <w:rsid w:val="003E596C"/>
    <w:rsid w:val="003F04B3"/>
    <w:rsid w:val="003F758A"/>
    <w:rsid w:val="0040116A"/>
    <w:rsid w:val="00401731"/>
    <w:rsid w:val="0040550E"/>
    <w:rsid w:val="0040585D"/>
    <w:rsid w:val="00405FF9"/>
    <w:rsid w:val="00407C99"/>
    <w:rsid w:val="00407F86"/>
    <w:rsid w:val="004155B7"/>
    <w:rsid w:val="004178C3"/>
    <w:rsid w:val="00417BB1"/>
    <w:rsid w:val="00417E8A"/>
    <w:rsid w:val="00417FA0"/>
    <w:rsid w:val="00420F6E"/>
    <w:rsid w:val="00421674"/>
    <w:rsid w:val="00422421"/>
    <w:rsid w:val="004230C3"/>
    <w:rsid w:val="00425252"/>
    <w:rsid w:val="00425B2E"/>
    <w:rsid w:val="004277DA"/>
    <w:rsid w:val="00432F6A"/>
    <w:rsid w:val="004338D3"/>
    <w:rsid w:val="00434256"/>
    <w:rsid w:val="0043510C"/>
    <w:rsid w:val="00435693"/>
    <w:rsid w:val="0043570C"/>
    <w:rsid w:val="004358C0"/>
    <w:rsid w:val="00435922"/>
    <w:rsid w:val="004360AF"/>
    <w:rsid w:val="00440DA0"/>
    <w:rsid w:val="00441BB4"/>
    <w:rsid w:val="00444053"/>
    <w:rsid w:val="00445926"/>
    <w:rsid w:val="004519F7"/>
    <w:rsid w:val="00453879"/>
    <w:rsid w:val="00454C55"/>
    <w:rsid w:val="00454ED2"/>
    <w:rsid w:val="00457CF6"/>
    <w:rsid w:val="00460205"/>
    <w:rsid w:val="004617E6"/>
    <w:rsid w:val="00461D95"/>
    <w:rsid w:val="00462E6D"/>
    <w:rsid w:val="004703BD"/>
    <w:rsid w:val="0047430E"/>
    <w:rsid w:val="00474644"/>
    <w:rsid w:val="0047677F"/>
    <w:rsid w:val="00477BDA"/>
    <w:rsid w:val="00480937"/>
    <w:rsid w:val="00481881"/>
    <w:rsid w:val="0048189C"/>
    <w:rsid w:val="0048515A"/>
    <w:rsid w:val="00485B63"/>
    <w:rsid w:val="004910DB"/>
    <w:rsid w:val="00492F0B"/>
    <w:rsid w:val="0049363F"/>
    <w:rsid w:val="004958FA"/>
    <w:rsid w:val="004A1E44"/>
    <w:rsid w:val="004A4156"/>
    <w:rsid w:val="004A45AE"/>
    <w:rsid w:val="004A5300"/>
    <w:rsid w:val="004B027E"/>
    <w:rsid w:val="004B1766"/>
    <w:rsid w:val="004B422E"/>
    <w:rsid w:val="004B487F"/>
    <w:rsid w:val="004B54A1"/>
    <w:rsid w:val="004B5CEC"/>
    <w:rsid w:val="004C0A31"/>
    <w:rsid w:val="004C40EE"/>
    <w:rsid w:val="004C40FB"/>
    <w:rsid w:val="004C4605"/>
    <w:rsid w:val="004C6D12"/>
    <w:rsid w:val="004D111E"/>
    <w:rsid w:val="004D1A60"/>
    <w:rsid w:val="004D23D0"/>
    <w:rsid w:val="004D2670"/>
    <w:rsid w:val="004D77E5"/>
    <w:rsid w:val="004E0E74"/>
    <w:rsid w:val="004E1CF2"/>
    <w:rsid w:val="004E3FC9"/>
    <w:rsid w:val="004E547F"/>
    <w:rsid w:val="004E6716"/>
    <w:rsid w:val="004E7B5E"/>
    <w:rsid w:val="004F35AF"/>
    <w:rsid w:val="004F4163"/>
    <w:rsid w:val="004F551C"/>
    <w:rsid w:val="004F5644"/>
    <w:rsid w:val="004F5E3E"/>
    <w:rsid w:val="004F66DD"/>
    <w:rsid w:val="004F7397"/>
    <w:rsid w:val="004F7DEC"/>
    <w:rsid w:val="00500A2F"/>
    <w:rsid w:val="0050376F"/>
    <w:rsid w:val="00503A92"/>
    <w:rsid w:val="00503D7D"/>
    <w:rsid w:val="00504083"/>
    <w:rsid w:val="0051069F"/>
    <w:rsid w:val="00511E18"/>
    <w:rsid w:val="00513CE3"/>
    <w:rsid w:val="005162E7"/>
    <w:rsid w:val="00517E51"/>
    <w:rsid w:val="0052162E"/>
    <w:rsid w:val="00522827"/>
    <w:rsid w:val="005233F5"/>
    <w:rsid w:val="00523518"/>
    <w:rsid w:val="00524230"/>
    <w:rsid w:val="005271DA"/>
    <w:rsid w:val="00527E9C"/>
    <w:rsid w:val="00530D02"/>
    <w:rsid w:val="005311BA"/>
    <w:rsid w:val="00533563"/>
    <w:rsid w:val="00535402"/>
    <w:rsid w:val="005356EE"/>
    <w:rsid w:val="0053611F"/>
    <w:rsid w:val="00536388"/>
    <w:rsid w:val="00536BF7"/>
    <w:rsid w:val="0054093A"/>
    <w:rsid w:val="005475F1"/>
    <w:rsid w:val="005514E6"/>
    <w:rsid w:val="00554B91"/>
    <w:rsid w:val="00555AFE"/>
    <w:rsid w:val="00556F08"/>
    <w:rsid w:val="005604AA"/>
    <w:rsid w:val="00560DB3"/>
    <w:rsid w:val="00561000"/>
    <w:rsid w:val="00561323"/>
    <w:rsid w:val="00562F07"/>
    <w:rsid w:val="00570DD1"/>
    <w:rsid w:val="00575017"/>
    <w:rsid w:val="00576792"/>
    <w:rsid w:val="00583F39"/>
    <w:rsid w:val="0058468A"/>
    <w:rsid w:val="00584ACD"/>
    <w:rsid w:val="00584D46"/>
    <w:rsid w:val="00586FF2"/>
    <w:rsid w:val="00590820"/>
    <w:rsid w:val="00591C2B"/>
    <w:rsid w:val="0059449F"/>
    <w:rsid w:val="00596954"/>
    <w:rsid w:val="005978C8"/>
    <w:rsid w:val="005A0941"/>
    <w:rsid w:val="005A23A7"/>
    <w:rsid w:val="005A480E"/>
    <w:rsid w:val="005A77AA"/>
    <w:rsid w:val="005B04A6"/>
    <w:rsid w:val="005B116B"/>
    <w:rsid w:val="005B24D8"/>
    <w:rsid w:val="005B2F7D"/>
    <w:rsid w:val="005B34BF"/>
    <w:rsid w:val="005B3776"/>
    <w:rsid w:val="005B47C5"/>
    <w:rsid w:val="005B6E52"/>
    <w:rsid w:val="005C0055"/>
    <w:rsid w:val="005C081A"/>
    <w:rsid w:val="005C1853"/>
    <w:rsid w:val="005C2D41"/>
    <w:rsid w:val="005C318E"/>
    <w:rsid w:val="005C391A"/>
    <w:rsid w:val="005C4EF2"/>
    <w:rsid w:val="005C505C"/>
    <w:rsid w:val="005C5495"/>
    <w:rsid w:val="005C65E6"/>
    <w:rsid w:val="005C7F8E"/>
    <w:rsid w:val="005D1B2B"/>
    <w:rsid w:val="005D1B4A"/>
    <w:rsid w:val="005D2D06"/>
    <w:rsid w:val="005D4977"/>
    <w:rsid w:val="005D699A"/>
    <w:rsid w:val="005E184B"/>
    <w:rsid w:val="005E21ED"/>
    <w:rsid w:val="005E4540"/>
    <w:rsid w:val="005E48EA"/>
    <w:rsid w:val="005E6F29"/>
    <w:rsid w:val="005E7423"/>
    <w:rsid w:val="005F0C27"/>
    <w:rsid w:val="005F424C"/>
    <w:rsid w:val="005F57A3"/>
    <w:rsid w:val="00600EF8"/>
    <w:rsid w:val="0060190B"/>
    <w:rsid w:val="00607667"/>
    <w:rsid w:val="00607A4F"/>
    <w:rsid w:val="00607EF2"/>
    <w:rsid w:val="00612F11"/>
    <w:rsid w:val="00614726"/>
    <w:rsid w:val="006159F8"/>
    <w:rsid w:val="00616CF4"/>
    <w:rsid w:val="00621735"/>
    <w:rsid w:val="00622547"/>
    <w:rsid w:val="006238ED"/>
    <w:rsid w:val="00625505"/>
    <w:rsid w:val="00625B48"/>
    <w:rsid w:val="00626BEF"/>
    <w:rsid w:val="00630165"/>
    <w:rsid w:val="00633A70"/>
    <w:rsid w:val="0063483E"/>
    <w:rsid w:val="0063545C"/>
    <w:rsid w:val="006379C8"/>
    <w:rsid w:val="00642649"/>
    <w:rsid w:val="006430E2"/>
    <w:rsid w:val="00644944"/>
    <w:rsid w:val="00645820"/>
    <w:rsid w:val="00645E74"/>
    <w:rsid w:val="00647079"/>
    <w:rsid w:val="00647C80"/>
    <w:rsid w:val="00652B58"/>
    <w:rsid w:val="00653E14"/>
    <w:rsid w:val="0065616B"/>
    <w:rsid w:val="00656756"/>
    <w:rsid w:val="006611C7"/>
    <w:rsid w:val="00661EB5"/>
    <w:rsid w:val="00663D07"/>
    <w:rsid w:val="00664256"/>
    <w:rsid w:val="00667437"/>
    <w:rsid w:val="00667D01"/>
    <w:rsid w:val="00670BCA"/>
    <w:rsid w:val="00671CC9"/>
    <w:rsid w:val="00672395"/>
    <w:rsid w:val="0067246C"/>
    <w:rsid w:val="00677213"/>
    <w:rsid w:val="00681DBB"/>
    <w:rsid w:val="0068209E"/>
    <w:rsid w:val="00685325"/>
    <w:rsid w:val="006935DF"/>
    <w:rsid w:val="00693A42"/>
    <w:rsid w:val="00695466"/>
    <w:rsid w:val="00696E59"/>
    <w:rsid w:val="006A1F8C"/>
    <w:rsid w:val="006A2420"/>
    <w:rsid w:val="006A3526"/>
    <w:rsid w:val="006A3B69"/>
    <w:rsid w:val="006A464B"/>
    <w:rsid w:val="006A5EA2"/>
    <w:rsid w:val="006A685F"/>
    <w:rsid w:val="006A713C"/>
    <w:rsid w:val="006B2080"/>
    <w:rsid w:val="006B515E"/>
    <w:rsid w:val="006B53D1"/>
    <w:rsid w:val="006B6369"/>
    <w:rsid w:val="006C49C2"/>
    <w:rsid w:val="006C5342"/>
    <w:rsid w:val="006C5925"/>
    <w:rsid w:val="006C73CF"/>
    <w:rsid w:val="006D2606"/>
    <w:rsid w:val="006D6828"/>
    <w:rsid w:val="006D6D3C"/>
    <w:rsid w:val="006D7737"/>
    <w:rsid w:val="006F00CB"/>
    <w:rsid w:val="006F3181"/>
    <w:rsid w:val="006F35BA"/>
    <w:rsid w:val="007008A2"/>
    <w:rsid w:val="00701CB1"/>
    <w:rsid w:val="00705E33"/>
    <w:rsid w:val="0070699D"/>
    <w:rsid w:val="0070715D"/>
    <w:rsid w:val="00707C36"/>
    <w:rsid w:val="0071062E"/>
    <w:rsid w:val="007108FF"/>
    <w:rsid w:val="00710D10"/>
    <w:rsid w:val="00712C48"/>
    <w:rsid w:val="00713608"/>
    <w:rsid w:val="00715E50"/>
    <w:rsid w:val="00720855"/>
    <w:rsid w:val="007216F4"/>
    <w:rsid w:val="00724A13"/>
    <w:rsid w:val="00726A9C"/>
    <w:rsid w:val="007274A8"/>
    <w:rsid w:val="00732485"/>
    <w:rsid w:val="00732EAE"/>
    <w:rsid w:val="00733F3B"/>
    <w:rsid w:val="007345D9"/>
    <w:rsid w:val="00735C9F"/>
    <w:rsid w:val="00741715"/>
    <w:rsid w:val="00741A58"/>
    <w:rsid w:val="00742FB2"/>
    <w:rsid w:val="00746DAD"/>
    <w:rsid w:val="007513D8"/>
    <w:rsid w:val="00751B5B"/>
    <w:rsid w:val="0075251F"/>
    <w:rsid w:val="007536F4"/>
    <w:rsid w:val="00756EEC"/>
    <w:rsid w:val="007579DA"/>
    <w:rsid w:val="007625E3"/>
    <w:rsid w:val="0077232D"/>
    <w:rsid w:val="007749F4"/>
    <w:rsid w:val="00776CE4"/>
    <w:rsid w:val="00777EE8"/>
    <w:rsid w:val="0078086D"/>
    <w:rsid w:val="00781174"/>
    <w:rsid w:val="0078237A"/>
    <w:rsid w:val="00783003"/>
    <w:rsid w:val="00784181"/>
    <w:rsid w:val="00785A16"/>
    <w:rsid w:val="00786AC8"/>
    <w:rsid w:val="00786FE2"/>
    <w:rsid w:val="007933DF"/>
    <w:rsid w:val="00796262"/>
    <w:rsid w:val="00796A62"/>
    <w:rsid w:val="00796B20"/>
    <w:rsid w:val="007A0C5E"/>
    <w:rsid w:val="007A1BC8"/>
    <w:rsid w:val="007A6375"/>
    <w:rsid w:val="007A7E95"/>
    <w:rsid w:val="007B0A12"/>
    <w:rsid w:val="007B18A9"/>
    <w:rsid w:val="007B23DF"/>
    <w:rsid w:val="007B40CF"/>
    <w:rsid w:val="007C0BAA"/>
    <w:rsid w:val="007C1D50"/>
    <w:rsid w:val="007C446C"/>
    <w:rsid w:val="007C5EC6"/>
    <w:rsid w:val="007C65F2"/>
    <w:rsid w:val="007C6710"/>
    <w:rsid w:val="007D06F9"/>
    <w:rsid w:val="007D2A67"/>
    <w:rsid w:val="007D2AD7"/>
    <w:rsid w:val="007D45ED"/>
    <w:rsid w:val="007D63CD"/>
    <w:rsid w:val="007D64F2"/>
    <w:rsid w:val="007D6F1C"/>
    <w:rsid w:val="007D7256"/>
    <w:rsid w:val="007D7AE3"/>
    <w:rsid w:val="007E2F95"/>
    <w:rsid w:val="007E3169"/>
    <w:rsid w:val="007E3220"/>
    <w:rsid w:val="007E489C"/>
    <w:rsid w:val="007E6D6C"/>
    <w:rsid w:val="007E6F1D"/>
    <w:rsid w:val="007F07B2"/>
    <w:rsid w:val="007F1E8A"/>
    <w:rsid w:val="007F1EDA"/>
    <w:rsid w:val="007F297C"/>
    <w:rsid w:val="007F44CD"/>
    <w:rsid w:val="007F49D9"/>
    <w:rsid w:val="00801748"/>
    <w:rsid w:val="00801849"/>
    <w:rsid w:val="00803EF5"/>
    <w:rsid w:val="00804251"/>
    <w:rsid w:val="00805063"/>
    <w:rsid w:val="008055EA"/>
    <w:rsid w:val="00806C42"/>
    <w:rsid w:val="00807CCC"/>
    <w:rsid w:val="00812D44"/>
    <w:rsid w:val="00813C56"/>
    <w:rsid w:val="00814982"/>
    <w:rsid w:val="00815153"/>
    <w:rsid w:val="00815909"/>
    <w:rsid w:val="00815DCF"/>
    <w:rsid w:val="008163F4"/>
    <w:rsid w:val="008171CA"/>
    <w:rsid w:val="00817521"/>
    <w:rsid w:val="00817FDD"/>
    <w:rsid w:val="0082451F"/>
    <w:rsid w:val="00824EC6"/>
    <w:rsid w:val="0082523E"/>
    <w:rsid w:val="008256A6"/>
    <w:rsid w:val="00827105"/>
    <w:rsid w:val="0082729B"/>
    <w:rsid w:val="00832CFC"/>
    <w:rsid w:val="00833AA9"/>
    <w:rsid w:val="00833D9B"/>
    <w:rsid w:val="00837495"/>
    <w:rsid w:val="00837FB9"/>
    <w:rsid w:val="008411D0"/>
    <w:rsid w:val="0084150E"/>
    <w:rsid w:val="00841DDB"/>
    <w:rsid w:val="00842804"/>
    <w:rsid w:val="00843F71"/>
    <w:rsid w:val="008461B6"/>
    <w:rsid w:val="008470B2"/>
    <w:rsid w:val="00850C24"/>
    <w:rsid w:val="008529C6"/>
    <w:rsid w:val="00852D87"/>
    <w:rsid w:val="00853885"/>
    <w:rsid w:val="0085678B"/>
    <w:rsid w:val="00856847"/>
    <w:rsid w:val="00857EA7"/>
    <w:rsid w:val="00861C62"/>
    <w:rsid w:val="00861DC4"/>
    <w:rsid w:val="00862278"/>
    <w:rsid w:val="00862754"/>
    <w:rsid w:val="0086284A"/>
    <w:rsid w:val="00862DA7"/>
    <w:rsid w:val="00863B06"/>
    <w:rsid w:val="00865082"/>
    <w:rsid w:val="0086544E"/>
    <w:rsid w:val="00866378"/>
    <w:rsid w:val="00870EDB"/>
    <w:rsid w:val="00872A76"/>
    <w:rsid w:val="00874D2B"/>
    <w:rsid w:val="008763FD"/>
    <w:rsid w:val="00883257"/>
    <w:rsid w:val="0088655C"/>
    <w:rsid w:val="008876DA"/>
    <w:rsid w:val="00890DD4"/>
    <w:rsid w:val="008934E2"/>
    <w:rsid w:val="008943DC"/>
    <w:rsid w:val="00895AE4"/>
    <w:rsid w:val="0089757C"/>
    <w:rsid w:val="008A2EA3"/>
    <w:rsid w:val="008A5988"/>
    <w:rsid w:val="008A63F5"/>
    <w:rsid w:val="008A701B"/>
    <w:rsid w:val="008B0442"/>
    <w:rsid w:val="008B0848"/>
    <w:rsid w:val="008B22C0"/>
    <w:rsid w:val="008B2B64"/>
    <w:rsid w:val="008B38A4"/>
    <w:rsid w:val="008B39CB"/>
    <w:rsid w:val="008C0CFC"/>
    <w:rsid w:val="008C1709"/>
    <w:rsid w:val="008C3887"/>
    <w:rsid w:val="008C6778"/>
    <w:rsid w:val="008C7E02"/>
    <w:rsid w:val="008D1935"/>
    <w:rsid w:val="008D3315"/>
    <w:rsid w:val="008D3F19"/>
    <w:rsid w:val="008D40CF"/>
    <w:rsid w:val="008D5D96"/>
    <w:rsid w:val="008E0680"/>
    <w:rsid w:val="008E1A1D"/>
    <w:rsid w:val="008E52DE"/>
    <w:rsid w:val="008F2640"/>
    <w:rsid w:val="008F2F56"/>
    <w:rsid w:val="008F393E"/>
    <w:rsid w:val="008F6455"/>
    <w:rsid w:val="00900D39"/>
    <w:rsid w:val="00901FB9"/>
    <w:rsid w:val="00902161"/>
    <w:rsid w:val="00906537"/>
    <w:rsid w:val="00906DA8"/>
    <w:rsid w:val="00911861"/>
    <w:rsid w:val="00911D6C"/>
    <w:rsid w:val="00912358"/>
    <w:rsid w:val="00912A0F"/>
    <w:rsid w:val="009132DD"/>
    <w:rsid w:val="009143A6"/>
    <w:rsid w:val="009153E6"/>
    <w:rsid w:val="00916505"/>
    <w:rsid w:val="0091722D"/>
    <w:rsid w:val="00917619"/>
    <w:rsid w:val="0092100A"/>
    <w:rsid w:val="00921DF3"/>
    <w:rsid w:val="00922872"/>
    <w:rsid w:val="00922E69"/>
    <w:rsid w:val="00923245"/>
    <w:rsid w:val="00923579"/>
    <w:rsid w:val="009237A3"/>
    <w:rsid w:val="00925509"/>
    <w:rsid w:val="00926B0C"/>
    <w:rsid w:val="00930655"/>
    <w:rsid w:val="0093158E"/>
    <w:rsid w:val="0093296D"/>
    <w:rsid w:val="00933937"/>
    <w:rsid w:val="009340F8"/>
    <w:rsid w:val="00941063"/>
    <w:rsid w:val="00942292"/>
    <w:rsid w:val="009434D9"/>
    <w:rsid w:val="00943DFF"/>
    <w:rsid w:val="00950DC6"/>
    <w:rsid w:val="00951E5C"/>
    <w:rsid w:val="00952B22"/>
    <w:rsid w:val="00952EDF"/>
    <w:rsid w:val="0095584F"/>
    <w:rsid w:val="009565FB"/>
    <w:rsid w:val="0096376F"/>
    <w:rsid w:val="00964E12"/>
    <w:rsid w:val="00971059"/>
    <w:rsid w:val="00971ECA"/>
    <w:rsid w:val="00972B35"/>
    <w:rsid w:val="00976B92"/>
    <w:rsid w:val="00977246"/>
    <w:rsid w:val="00980FC8"/>
    <w:rsid w:val="009814B3"/>
    <w:rsid w:val="00983C69"/>
    <w:rsid w:val="00983D88"/>
    <w:rsid w:val="009843D2"/>
    <w:rsid w:val="0098771B"/>
    <w:rsid w:val="0099313A"/>
    <w:rsid w:val="00993634"/>
    <w:rsid w:val="009A0CD1"/>
    <w:rsid w:val="009A4F70"/>
    <w:rsid w:val="009A6FDC"/>
    <w:rsid w:val="009B3A1A"/>
    <w:rsid w:val="009B3AC0"/>
    <w:rsid w:val="009C1953"/>
    <w:rsid w:val="009C388A"/>
    <w:rsid w:val="009C4677"/>
    <w:rsid w:val="009C52C0"/>
    <w:rsid w:val="009D4988"/>
    <w:rsid w:val="009D5987"/>
    <w:rsid w:val="009D5FD6"/>
    <w:rsid w:val="009D6BCC"/>
    <w:rsid w:val="009E01D4"/>
    <w:rsid w:val="009E431A"/>
    <w:rsid w:val="009E46CF"/>
    <w:rsid w:val="009E47A5"/>
    <w:rsid w:val="009E6DE2"/>
    <w:rsid w:val="009E70F5"/>
    <w:rsid w:val="009F0937"/>
    <w:rsid w:val="009F158C"/>
    <w:rsid w:val="009F2406"/>
    <w:rsid w:val="009F3B2C"/>
    <w:rsid w:val="009F40B8"/>
    <w:rsid w:val="009F46E6"/>
    <w:rsid w:val="009F48B0"/>
    <w:rsid w:val="009F4C31"/>
    <w:rsid w:val="009F6371"/>
    <w:rsid w:val="009F6A8E"/>
    <w:rsid w:val="009F6B72"/>
    <w:rsid w:val="009F7F32"/>
    <w:rsid w:val="00A02A62"/>
    <w:rsid w:val="00A04143"/>
    <w:rsid w:val="00A0507A"/>
    <w:rsid w:val="00A0544C"/>
    <w:rsid w:val="00A06B66"/>
    <w:rsid w:val="00A07C14"/>
    <w:rsid w:val="00A07C57"/>
    <w:rsid w:val="00A10251"/>
    <w:rsid w:val="00A12E74"/>
    <w:rsid w:val="00A140BC"/>
    <w:rsid w:val="00A14133"/>
    <w:rsid w:val="00A16A15"/>
    <w:rsid w:val="00A171BA"/>
    <w:rsid w:val="00A259EB"/>
    <w:rsid w:val="00A2605C"/>
    <w:rsid w:val="00A27EEC"/>
    <w:rsid w:val="00A36992"/>
    <w:rsid w:val="00A44879"/>
    <w:rsid w:val="00A47A78"/>
    <w:rsid w:val="00A50F7D"/>
    <w:rsid w:val="00A51E3B"/>
    <w:rsid w:val="00A5570E"/>
    <w:rsid w:val="00A57B35"/>
    <w:rsid w:val="00A606D5"/>
    <w:rsid w:val="00A629FE"/>
    <w:rsid w:val="00A645D7"/>
    <w:rsid w:val="00A645F4"/>
    <w:rsid w:val="00A65B30"/>
    <w:rsid w:val="00A67D72"/>
    <w:rsid w:val="00A67F10"/>
    <w:rsid w:val="00A7098A"/>
    <w:rsid w:val="00A71F45"/>
    <w:rsid w:val="00A722D9"/>
    <w:rsid w:val="00A72B6B"/>
    <w:rsid w:val="00A73661"/>
    <w:rsid w:val="00A73E5D"/>
    <w:rsid w:val="00A74A8B"/>
    <w:rsid w:val="00A74B2C"/>
    <w:rsid w:val="00A74DF8"/>
    <w:rsid w:val="00A80790"/>
    <w:rsid w:val="00A8300F"/>
    <w:rsid w:val="00A856C0"/>
    <w:rsid w:val="00A8630A"/>
    <w:rsid w:val="00A87081"/>
    <w:rsid w:val="00A87B14"/>
    <w:rsid w:val="00A90AD5"/>
    <w:rsid w:val="00A911D1"/>
    <w:rsid w:val="00A95F80"/>
    <w:rsid w:val="00A96BAC"/>
    <w:rsid w:val="00A972FD"/>
    <w:rsid w:val="00A97645"/>
    <w:rsid w:val="00A97CA3"/>
    <w:rsid w:val="00AA1C0A"/>
    <w:rsid w:val="00AA342D"/>
    <w:rsid w:val="00AA43FB"/>
    <w:rsid w:val="00AA640C"/>
    <w:rsid w:val="00AB1F7F"/>
    <w:rsid w:val="00AC1468"/>
    <w:rsid w:val="00AC5D16"/>
    <w:rsid w:val="00AC7FB8"/>
    <w:rsid w:val="00AD0A6B"/>
    <w:rsid w:val="00AD2938"/>
    <w:rsid w:val="00AD297F"/>
    <w:rsid w:val="00AD3CAA"/>
    <w:rsid w:val="00AD72FA"/>
    <w:rsid w:val="00AD73A5"/>
    <w:rsid w:val="00AE0F75"/>
    <w:rsid w:val="00AE1072"/>
    <w:rsid w:val="00AE206D"/>
    <w:rsid w:val="00AE28AD"/>
    <w:rsid w:val="00AE2C6A"/>
    <w:rsid w:val="00AE3F18"/>
    <w:rsid w:val="00AE3FFD"/>
    <w:rsid w:val="00AE52ED"/>
    <w:rsid w:val="00AF0EF3"/>
    <w:rsid w:val="00AF522D"/>
    <w:rsid w:val="00AF7780"/>
    <w:rsid w:val="00B003DA"/>
    <w:rsid w:val="00B02F70"/>
    <w:rsid w:val="00B042AE"/>
    <w:rsid w:val="00B0503C"/>
    <w:rsid w:val="00B0708C"/>
    <w:rsid w:val="00B07795"/>
    <w:rsid w:val="00B07E60"/>
    <w:rsid w:val="00B1039A"/>
    <w:rsid w:val="00B10FBB"/>
    <w:rsid w:val="00B12409"/>
    <w:rsid w:val="00B14D9A"/>
    <w:rsid w:val="00B16515"/>
    <w:rsid w:val="00B178E2"/>
    <w:rsid w:val="00B206F8"/>
    <w:rsid w:val="00B250ED"/>
    <w:rsid w:val="00B269EE"/>
    <w:rsid w:val="00B26D4F"/>
    <w:rsid w:val="00B32334"/>
    <w:rsid w:val="00B3602A"/>
    <w:rsid w:val="00B41455"/>
    <w:rsid w:val="00B42B90"/>
    <w:rsid w:val="00B4315F"/>
    <w:rsid w:val="00B4607D"/>
    <w:rsid w:val="00B46389"/>
    <w:rsid w:val="00B4697D"/>
    <w:rsid w:val="00B5000A"/>
    <w:rsid w:val="00B50A3B"/>
    <w:rsid w:val="00B50BF9"/>
    <w:rsid w:val="00B50D6C"/>
    <w:rsid w:val="00B51149"/>
    <w:rsid w:val="00B51157"/>
    <w:rsid w:val="00B524AD"/>
    <w:rsid w:val="00B57DB7"/>
    <w:rsid w:val="00B60037"/>
    <w:rsid w:val="00B6243E"/>
    <w:rsid w:val="00B65663"/>
    <w:rsid w:val="00B718A0"/>
    <w:rsid w:val="00B74ADA"/>
    <w:rsid w:val="00B76DC8"/>
    <w:rsid w:val="00B77993"/>
    <w:rsid w:val="00B85239"/>
    <w:rsid w:val="00B8690C"/>
    <w:rsid w:val="00B92C7D"/>
    <w:rsid w:val="00B97453"/>
    <w:rsid w:val="00BA09EB"/>
    <w:rsid w:val="00BA12E5"/>
    <w:rsid w:val="00BA6D97"/>
    <w:rsid w:val="00BB0042"/>
    <w:rsid w:val="00BB03B9"/>
    <w:rsid w:val="00BB04CA"/>
    <w:rsid w:val="00BB08B1"/>
    <w:rsid w:val="00BB35F8"/>
    <w:rsid w:val="00BB6DF3"/>
    <w:rsid w:val="00BC0ABD"/>
    <w:rsid w:val="00BC1FB2"/>
    <w:rsid w:val="00BC5D13"/>
    <w:rsid w:val="00BC6BE1"/>
    <w:rsid w:val="00BD149B"/>
    <w:rsid w:val="00BD1E4F"/>
    <w:rsid w:val="00BD3233"/>
    <w:rsid w:val="00BD621C"/>
    <w:rsid w:val="00BD7272"/>
    <w:rsid w:val="00BD763B"/>
    <w:rsid w:val="00BE2F92"/>
    <w:rsid w:val="00BE5370"/>
    <w:rsid w:val="00BE67B8"/>
    <w:rsid w:val="00BE748C"/>
    <w:rsid w:val="00BE77BE"/>
    <w:rsid w:val="00BF62D3"/>
    <w:rsid w:val="00BF6489"/>
    <w:rsid w:val="00BF64E8"/>
    <w:rsid w:val="00BF7405"/>
    <w:rsid w:val="00BF75F1"/>
    <w:rsid w:val="00C01167"/>
    <w:rsid w:val="00C0416C"/>
    <w:rsid w:val="00C043A7"/>
    <w:rsid w:val="00C0522C"/>
    <w:rsid w:val="00C05E04"/>
    <w:rsid w:val="00C06268"/>
    <w:rsid w:val="00C068DD"/>
    <w:rsid w:val="00C06DE5"/>
    <w:rsid w:val="00C07BE2"/>
    <w:rsid w:val="00C10572"/>
    <w:rsid w:val="00C11820"/>
    <w:rsid w:val="00C12027"/>
    <w:rsid w:val="00C1681E"/>
    <w:rsid w:val="00C16835"/>
    <w:rsid w:val="00C17858"/>
    <w:rsid w:val="00C206E2"/>
    <w:rsid w:val="00C22450"/>
    <w:rsid w:val="00C22C88"/>
    <w:rsid w:val="00C27C84"/>
    <w:rsid w:val="00C31824"/>
    <w:rsid w:val="00C31CF3"/>
    <w:rsid w:val="00C36BBD"/>
    <w:rsid w:val="00C372F6"/>
    <w:rsid w:val="00C41897"/>
    <w:rsid w:val="00C44798"/>
    <w:rsid w:val="00C463E9"/>
    <w:rsid w:val="00C51566"/>
    <w:rsid w:val="00C515B4"/>
    <w:rsid w:val="00C520AD"/>
    <w:rsid w:val="00C52CAA"/>
    <w:rsid w:val="00C54C55"/>
    <w:rsid w:val="00C62676"/>
    <w:rsid w:val="00C62692"/>
    <w:rsid w:val="00C62E6B"/>
    <w:rsid w:val="00C67742"/>
    <w:rsid w:val="00C7110A"/>
    <w:rsid w:val="00C71C42"/>
    <w:rsid w:val="00C732BB"/>
    <w:rsid w:val="00C74292"/>
    <w:rsid w:val="00C775C4"/>
    <w:rsid w:val="00C808FB"/>
    <w:rsid w:val="00C81841"/>
    <w:rsid w:val="00C838C9"/>
    <w:rsid w:val="00C83E41"/>
    <w:rsid w:val="00C843A3"/>
    <w:rsid w:val="00C84DC3"/>
    <w:rsid w:val="00C93BCE"/>
    <w:rsid w:val="00C94092"/>
    <w:rsid w:val="00C9460D"/>
    <w:rsid w:val="00C965CA"/>
    <w:rsid w:val="00CA0360"/>
    <w:rsid w:val="00CA064C"/>
    <w:rsid w:val="00CA6587"/>
    <w:rsid w:val="00CB07D8"/>
    <w:rsid w:val="00CB36D4"/>
    <w:rsid w:val="00CB5984"/>
    <w:rsid w:val="00CB5EA7"/>
    <w:rsid w:val="00CB6475"/>
    <w:rsid w:val="00CC140B"/>
    <w:rsid w:val="00CC3143"/>
    <w:rsid w:val="00CC342F"/>
    <w:rsid w:val="00CD0A2E"/>
    <w:rsid w:val="00CD15D1"/>
    <w:rsid w:val="00CD1A34"/>
    <w:rsid w:val="00CD5174"/>
    <w:rsid w:val="00CD59C1"/>
    <w:rsid w:val="00CD74B9"/>
    <w:rsid w:val="00CD7CDA"/>
    <w:rsid w:val="00CE1A1D"/>
    <w:rsid w:val="00CE7767"/>
    <w:rsid w:val="00CF17F3"/>
    <w:rsid w:val="00CF2B09"/>
    <w:rsid w:val="00D037B1"/>
    <w:rsid w:val="00D04F04"/>
    <w:rsid w:val="00D06F5B"/>
    <w:rsid w:val="00D0722B"/>
    <w:rsid w:val="00D102AE"/>
    <w:rsid w:val="00D105EF"/>
    <w:rsid w:val="00D10DEE"/>
    <w:rsid w:val="00D1167F"/>
    <w:rsid w:val="00D12E4E"/>
    <w:rsid w:val="00D13A53"/>
    <w:rsid w:val="00D1473D"/>
    <w:rsid w:val="00D1580A"/>
    <w:rsid w:val="00D22696"/>
    <w:rsid w:val="00D260A7"/>
    <w:rsid w:val="00D30744"/>
    <w:rsid w:val="00D30F46"/>
    <w:rsid w:val="00D3174A"/>
    <w:rsid w:val="00D32B44"/>
    <w:rsid w:val="00D32E5A"/>
    <w:rsid w:val="00D335A2"/>
    <w:rsid w:val="00D34E50"/>
    <w:rsid w:val="00D372EF"/>
    <w:rsid w:val="00D40AC9"/>
    <w:rsid w:val="00D43578"/>
    <w:rsid w:val="00D4378B"/>
    <w:rsid w:val="00D4546A"/>
    <w:rsid w:val="00D4654F"/>
    <w:rsid w:val="00D5140E"/>
    <w:rsid w:val="00D5266C"/>
    <w:rsid w:val="00D548F9"/>
    <w:rsid w:val="00D5712B"/>
    <w:rsid w:val="00D62658"/>
    <w:rsid w:val="00D63867"/>
    <w:rsid w:val="00D63A7A"/>
    <w:rsid w:val="00D64003"/>
    <w:rsid w:val="00D679CB"/>
    <w:rsid w:val="00D72C35"/>
    <w:rsid w:val="00D801D4"/>
    <w:rsid w:val="00D80557"/>
    <w:rsid w:val="00D80FF5"/>
    <w:rsid w:val="00D858E4"/>
    <w:rsid w:val="00D85DC0"/>
    <w:rsid w:val="00D8715B"/>
    <w:rsid w:val="00D90B94"/>
    <w:rsid w:val="00D91EE4"/>
    <w:rsid w:val="00D92116"/>
    <w:rsid w:val="00D93355"/>
    <w:rsid w:val="00D93565"/>
    <w:rsid w:val="00D94C76"/>
    <w:rsid w:val="00D97A23"/>
    <w:rsid w:val="00DA3371"/>
    <w:rsid w:val="00DA4BF7"/>
    <w:rsid w:val="00DA4C45"/>
    <w:rsid w:val="00DA5A49"/>
    <w:rsid w:val="00DA671D"/>
    <w:rsid w:val="00DA6DEB"/>
    <w:rsid w:val="00DB08D0"/>
    <w:rsid w:val="00DB1327"/>
    <w:rsid w:val="00DB4681"/>
    <w:rsid w:val="00DB472A"/>
    <w:rsid w:val="00DB5C16"/>
    <w:rsid w:val="00DB6049"/>
    <w:rsid w:val="00DB63BA"/>
    <w:rsid w:val="00DC258E"/>
    <w:rsid w:val="00DC25FE"/>
    <w:rsid w:val="00DC36CE"/>
    <w:rsid w:val="00DC4D1E"/>
    <w:rsid w:val="00DC7847"/>
    <w:rsid w:val="00DC7AEE"/>
    <w:rsid w:val="00DD0F75"/>
    <w:rsid w:val="00DD2EEF"/>
    <w:rsid w:val="00DE1C91"/>
    <w:rsid w:val="00DE24A5"/>
    <w:rsid w:val="00DE3A16"/>
    <w:rsid w:val="00DE3FB4"/>
    <w:rsid w:val="00DE5B47"/>
    <w:rsid w:val="00DE690B"/>
    <w:rsid w:val="00DF0E47"/>
    <w:rsid w:val="00DF1260"/>
    <w:rsid w:val="00DF1CA1"/>
    <w:rsid w:val="00DF2B2E"/>
    <w:rsid w:val="00DF3E98"/>
    <w:rsid w:val="00DF442D"/>
    <w:rsid w:val="00DF58E0"/>
    <w:rsid w:val="00DF5C6E"/>
    <w:rsid w:val="00E0242F"/>
    <w:rsid w:val="00E03711"/>
    <w:rsid w:val="00E03C30"/>
    <w:rsid w:val="00E0442E"/>
    <w:rsid w:val="00E04A8C"/>
    <w:rsid w:val="00E0545B"/>
    <w:rsid w:val="00E105DA"/>
    <w:rsid w:val="00E10B0A"/>
    <w:rsid w:val="00E11B63"/>
    <w:rsid w:val="00E12FA7"/>
    <w:rsid w:val="00E1512B"/>
    <w:rsid w:val="00E1521A"/>
    <w:rsid w:val="00E167FD"/>
    <w:rsid w:val="00E210BA"/>
    <w:rsid w:val="00E24C82"/>
    <w:rsid w:val="00E24FF6"/>
    <w:rsid w:val="00E27DDB"/>
    <w:rsid w:val="00E33EC4"/>
    <w:rsid w:val="00E341C8"/>
    <w:rsid w:val="00E3553D"/>
    <w:rsid w:val="00E4162C"/>
    <w:rsid w:val="00E42952"/>
    <w:rsid w:val="00E43657"/>
    <w:rsid w:val="00E450F9"/>
    <w:rsid w:val="00E45125"/>
    <w:rsid w:val="00E459DB"/>
    <w:rsid w:val="00E509B8"/>
    <w:rsid w:val="00E50ADC"/>
    <w:rsid w:val="00E50BB5"/>
    <w:rsid w:val="00E52CEE"/>
    <w:rsid w:val="00E53E70"/>
    <w:rsid w:val="00E53F32"/>
    <w:rsid w:val="00E56050"/>
    <w:rsid w:val="00E56DCC"/>
    <w:rsid w:val="00E5722E"/>
    <w:rsid w:val="00E60C73"/>
    <w:rsid w:val="00E60F90"/>
    <w:rsid w:val="00E6433F"/>
    <w:rsid w:val="00E67A08"/>
    <w:rsid w:val="00E70BDB"/>
    <w:rsid w:val="00E75CD6"/>
    <w:rsid w:val="00E76D66"/>
    <w:rsid w:val="00E80CD0"/>
    <w:rsid w:val="00E84830"/>
    <w:rsid w:val="00E84929"/>
    <w:rsid w:val="00E84BB1"/>
    <w:rsid w:val="00E853CF"/>
    <w:rsid w:val="00E90AF7"/>
    <w:rsid w:val="00E9147E"/>
    <w:rsid w:val="00E924E4"/>
    <w:rsid w:val="00E92F40"/>
    <w:rsid w:val="00E93904"/>
    <w:rsid w:val="00E959B9"/>
    <w:rsid w:val="00E962F1"/>
    <w:rsid w:val="00E963DC"/>
    <w:rsid w:val="00E9757F"/>
    <w:rsid w:val="00EA1113"/>
    <w:rsid w:val="00EA1FA9"/>
    <w:rsid w:val="00EA2DA6"/>
    <w:rsid w:val="00EA6DAA"/>
    <w:rsid w:val="00EB1985"/>
    <w:rsid w:val="00EB1D65"/>
    <w:rsid w:val="00EB5720"/>
    <w:rsid w:val="00EB7563"/>
    <w:rsid w:val="00EC163C"/>
    <w:rsid w:val="00EC2109"/>
    <w:rsid w:val="00EC28CC"/>
    <w:rsid w:val="00EC5ED1"/>
    <w:rsid w:val="00EC64AC"/>
    <w:rsid w:val="00EC7C24"/>
    <w:rsid w:val="00EC7D3B"/>
    <w:rsid w:val="00ED0937"/>
    <w:rsid w:val="00ED24C5"/>
    <w:rsid w:val="00ED2B60"/>
    <w:rsid w:val="00ED4D77"/>
    <w:rsid w:val="00ED55C6"/>
    <w:rsid w:val="00ED5F0E"/>
    <w:rsid w:val="00EE1895"/>
    <w:rsid w:val="00EE28C2"/>
    <w:rsid w:val="00EE6F16"/>
    <w:rsid w:val="00EE79B4"/>
    <w:rsid w:val="00EF1157"/>
    <w:rsid w:val="00EF20CB"/>
    <w:rsid w:val="00EF232C"/>
    <w:rsid w:val="00EF46D7"/>
    <w:rsid w:val="00EF46F2"/>
    <w:rsid w:val="00EF5C46"/>
    <w:rsid w:val="00EF6EF1"/>
    <w:rsid w:val="00F0296B"/>
    <w:rsid w:val="00F046F4"/>
    <w:rsid w:val="00F1377B"/>
    <w:rsid w:val="00F160F0"/>
    <w:rsid w:val="00F16C43"/>
    <w:rsid w:val="00F1791A"/>
    <w:rsid w:val="00F20305"/>
    <w:rsid w:val="00F217F5"/>
    <w:rsid w:val="00F21BA6"/>
    <w:rsid w:val="00F22C45"/>
    <w:rsid w:val="00F242CE"/>
    <w:rsid w:val="00F3103E"/>
    <w:rsid w:val="00F32DD0"/>
    <w:rsid w:val="00F33291"/>
    <w:rsid w:val="00F34200"/>
    <w:rsid w:val="00F34F25"/>
    <w:rsid w:val="00F36913"/>
    <w:rsid w:val="00F36EDA"/>
    <w:rsid w:val="00F37E4A"/>
    <w:rsid w:val="00F40D90"/>
    <w:rsid w:val="00F41D8A"/>
    <w:rsid w:val="00F441C8"/>
    <w:rsid w:val="00F4750E"/>
    <w:rsid w:val="00F50593"/>
    <w:rsid w:val="00F53E5C"/>
    <w:rsid w:val="00F54D17"/>
    <w:rsid w:val="00F566CF"/>
    <w:rsid w:val="00F573B2"/>
    <w:rsid w:val="00F619D1"/>
    <w:rsid w:val="00F62399"/>
    <w:rsid w:val="00F62B5E"/>
    <w:rsid w:val="00F646D3"/>
    <w:rsid w:val="00F65768"/>
    <w:rsid w:val="00F65B1C"/>
    <w:rsid w:val="00F668C6"/>
    <w:rsid w:val="00F66D23"/>
    <w:rsid w:val="00F72E86"/>
    <w:rsid w:val="00F74F90"/>
    <w:rsid w:val="00F80174"/>
    <w:rsid w:val="00F8102C"/>
    <w:rsid w:val="00F86D49"/>
    <w:rsid w:val="00F86E6F"/>
    <w:rsid w:val="00F933B4"/>
    <w:rsid w:val="00F93690"/>
    <w:rsid w:val="00F96437"/>
    <w:rsid w:val="00F96D08"/>
    <w:rsid w:val="00FA066C"/>
    <w:rsid w:val="00FA2290"/>
    <w:rsid w:val="00FB0CCF"/>
    <w:rsid w:val="00FB7C1A"/>
    <w:rsid w:val="00FC18D3"/>
    <w:rsid w:val="00FC4942"/>
    <w:rsid w:val="00FC5404"/>
    <w:rsid w:val="00FC66E8"/>
    <w:rsid w:val="00FC741D"/>
    <w:rsid w:val="00FC7FEC"/>
    <w:rsid w:val="00FD395A"/>
    <w:rsid w:val="00FE09C8"/>
    <w:rsid w:val="00FE2469"/>
    <w:rsid w:val="00FE3C3A"/>
    <w:rsid w:val="00FE43C5"/>
    <w:rsid w:val="00FE5E01"/>
    <w:rsid w:val="00FF0B54"/>
    <w:rsid w:val="00FF0CB1"/>
    <w:rsid w:val="00FF0D68"/>
    <w:rsid w:val="00FF1EA9"/>
    <w:rsid w:val="00FF2EED"/>
    <w:rsid w:val="00FF3516"/>
    <w:rsid w:val="00FF4C6F"/>
    <w:rsid w:val="00FF62D8"/>
    <w:rsid w:val="00FF6519"/>
    <w:rsid w:val="00FF799F"/>
    <w:rsid w:val="00FF7B12"/>
    <w:rsid w:val="01351980"/>
    <w:rsid w:val="01935EBF"/>
    <w:rsid w:val="01CB3DC4"/>
    <w:rsid w:val="01EC2178"/>
    <w:rsid w:val="027A3A64"/>
    <w:rsid w:val="03251924"/>
    <w:rsid w:val="03A97103"/>
    <w:rsid w:val="04557B1F"/>
    <w:rsid w:val="047E73FC"/>
    <w:rsid w:val="05A625F0"/>
    <w:rsid w:val="05DA1557"/>
    <w:rsid w:val="063A426A"/>
    <w:rsid w:val="06CE03F8"/>
    <w:rsid w:val="06EB49AC"/>
    <w:rsid w:val="06FD3F0A"/>
    <w:rsid w:val="07665763"/>
    <w:rsid w:val="07CA4A7A"/>
    <w:rsid w:val="07F530C6"/>
    <w:rsid w:val="08274558"/>
    <w:rsid w:val="08371838"/>
    <w:rsid w:val="08474645"/>
    <w:rsid w:val="08C41296"/>
    <w:rsid w:val="0951170D"/>
    <w:rsid w:val="09D47D61"/>
    <w:rsid w:val="09E46B66"/>
    <w:rsid w:val="09E6643A"/>
    <w:rsid w:val="0A334D52"/>
    <w:rsid w:val="0A520F6A"/>
    <w:rsid w:val="0A545A1F"/>
    <w:rsid w:val="0ACB3147"/>
    <w:rsid w:val="0AF16C79"/>
    <w:rsid w:val="0B427684"/>
    <w:rsid w:val="0B4C56C1"/>
    <w:rsid w:val="0C091B55"/>
    <w:rsid w:val="0C8A7857"/>
    <w:rsid w:val="0DF30979"/>
    <w:rsid w:val="0ED94557"/>
    <w:rsid w:val="0EE10630"/>
    <w:rsid w:val="0F6A64AC"/>
    <w:rsid w:val="0F6D0961"/>
    <w:rsid w:val="0F8D5A6F"/>
    <w:rsid w:val="0FE73414"/>
    <w:rsid w:val="0FEE3A77"/>
    <w:rsid w:val="108F24BA"/>
    <w:rsid w:val="10ED49DD"/>
    <w:rsid w:val="10FD17CC"/>
    <w:rsid w:val="11033358"/>
    <w:rsid w:val="1259056E"/>
    <w:rsid w:val="125C296C"/>
    <w:rsid w:val="12CE655B"/>
    <w:rsid w:val="1335409E"/>
    <w:rsid w:val="13515651"/>
    <w:rsid w:val="13E43DEF"/>
    <w:rsid w:val="13F269D5"/>
    <w:rsid w:val="142F3424"/>
    <w:rsid w:val="14B422A6"/>
    <w:rsid w:val="150B6D7F"/>
    <w:rsid w:val="15C95B77"/>
    <w:rsid w:val="15CD5A98"/>
    <w:rsid w:val="16CD79CD"/>
    <w:rsid w:val="16FF2F61"/>
    <w:rsid w:val="177405AE"/>
    <w:rsid w:val="180E7C5A"/>
    <w:rsid w:val="18846300"/>
    <w:rsid w:val="18A31577"/>
    <w:rsid w:val="18B04C53"/>
    <w:rsid w:val="18C03FAF"/>
    <w:rsid w:val="18D30BB4"/>
    <w:rsid w:val="195C140D"/>
    <w:rsid w:val="19CC2406"/>
    <w:rsid w:val="19D86C95"/>
    <w:rsid w:val="1A3F47E0"/>
    <w:rsid w:val="1AF67FBB"/>
    <w:rsid w:val="1B6134AD"/>
    <w:rsid w:val="1B761F77"/>
    <w:rsid w:val="1BB66F1D"/>
    <w:rsid w:val="1BBF6169"/>
    <w:rsid w:val="1C9225A5"/>
    <w:rsid w:val="1D227220"/>
    <w:rsid w:val="1D6D133C"/>
    <w:rsid w:val="1D981E3B"/>
    <w:rsid w:val="1E64098E"/>
    <w:rsid w:val="1E8F2398"/>
    <w:rsid w:val="1EB42B7F"/>
    <w:rsid w:val="1EDB7EF8"/>
    <w:rsid w:val="1EDF4E13"/>
    <w:rsid w:val="1F5C3B2A"/>
    <w:rsid w:val="1FB83FDA"/>
    <w:rsid w:val="1FE62D46"/>
    <w:rsid w:val="1FFF5D3E"/>
    <w:rsid w:val="20985918"/>
    <w:rsid w:val="20C209F0"/>
    <w:rsid w:val="21D74283"/>
    <w:rsid w:val="220717EC"/>
    <w:rsid w:val="220F20EC"/>
    <w:rsid w:val="22B77AD6"/>
    <w:rsid w:val="236A1724"/>
    <w:rsid w:val="241507B9"/>
    <w:rsid w:val="2512627E"/>
    <w:rsid w:val="25A366EE"/>
    <w:rsid w:val="25A93DD7"/>
    <w:rsid w:val="25B63C67"/>
    <w:rsid w:val="25D9728C"/>
    <w:rsid w:val="26650F79"/>
    <w:rsid w:val="2672498A"/>
    <w:rsid w:val="26787413"/>
    <w:rsid w:val="26C700E2"/>
    <w:rsid w:val="26E704D7"/>
    <w:rsid w:val="27495F26"/>
    <w:rsid w:val="27B6310B"/>
    <w:rsid w:val="27D4456E"/>
    <w:rsid w:val="27EA2B32"/>
    <w:rsid w:val="27EC68FC"/>
    <w:rsid w:val="2866147B"/>
    <w:rsid w:val="291770E3"/>
    <w:rsid w:val="291D6AAE"/>
    <w:rsid w:val="297F5826"/>
    <w:rsid w:val="299B2A60"/>
    <w:rsid w:val="2A405CDE"/>
    <w:rsid w:val="2A4B3AFB"/>
    <w:rsid w:val="2AFC3AC9"/>
    <w:rsid w:val="2B2A0939"/>
    <w:rsid w:val="2B4B6651"/>
    <w:rsid w:val="2B980564"/>
    <w:rsid w:val="2C162720"/>
    <w:rsid w:val="2D7B04EA"/>
    <w:rsid w:val="2D832EB4"/>
    <w:rsid w:val="2DD571AF"/>
    <w:rsid w:val="2DF02D41"/>
    <w:rsid w:val="2E2E3FAC"/>
    <w:rsid w:val="2E542292"/>
    <w:rsid w:val="2E7A5414"/>
    <w:rsid w:val="2EBA7585"/>
    <w:rsid w:val="2F8D1447"/>
    <w:rsid w:val="2F905C1A"/>
    <w:rsid w:val="2FE94F41"/>
    <w:rsid w:val="302C7C51"/>
    <w:rsid w:val="306027A2"/>
    <w:rsid w:val="30AF7677"/>
    <w:rsid w:val="30ED0062"/>
    <w:rsid w:val="30EF00D6"/>
    <w:rsid w:val="31344222"/>
    <w:rsid w:val="314540C0"/>
    <w:rsid w:val="31931EF9"/>
    <w:rsid w:val="31AF3F03"/>
    <w:rsid w:val="31B4103B"/>
    <w:rsid w:val="321B5C8C"/>
    <w:rsid w:val="32F51FE0"/>
    <w:rsid w:val="32FB114A"/>
    <w:rsid w:val="33686F6B"/>
    <w:rsid w:val="339F2655"/>
    <w:rsid w:val="33BF48F5"/>
    <w:rsid w:val="340611CE"/>
    <w:rsid w:val="34961142"/>
    <w:rsid w:val="35C850EA"/>
    <w:rsid w:val="36947DB5"/>
    <w:rsid w:val="36D1191A"/>
    <w:rsid w:val="36E806A8"/>
    <w:rsid w:val="378B5F6C"/>
    <w:rsid w:val="37D80323"/>
    <w:rsid w:val="37F40C47"/>
    <w:rsid w:val="38C85AE1"/>
    <w:rsid w:val="390126C4"/>
    <w:rsid w:val="396913DB"/>
    <w:rsid w:val="39CB0253"/>
    <w:rsid w:val="3A7426D5"/>
    <w:rsid w:val="3BCD792D"/>
    <w:rsid w:val="3CDC5346"/>
    <w:rsid w:val="3D3D53F4"/>
    <w:rsid w:val="3D500EDF"/>
    <w:rsid w:val="3D5B1601"/>
    <w:rsid w:val="3D5F6197"/>
    <w:rsid w:val="3D7E492F"/>
    <w:rsid w:val="3D8566F9"/>
    <w:rsid w:val="3DB61065"/>
    <w:rsid w:val="3DB6478E"/>
    <w:rsid w:val="3F3F7DF2"/>
    <w:rsid w:val="3F662AD6"/>
    <w:rsid w:val="3F692190"/>
    <w:rsid w:val="40562B91"/>
    <w:rsid w:val="40BF56E3"/>
    <w:rsid w:val="41EF7B0D"/>
    <w:rsid w:val="42022F17"/>
    <w:rsid w:val="42C56E74"/>
    <w:rsid w:val="43941AF1"/>
    <w:rsid w:val="4461473A"/>
    <w:rsid w:val="4473404F"/>
    <w:rsid w:val="447A63C6"/>
    <w:rsid w:val="449A0BE2"/>
    <w:rsid w:val="44E0531A"/>
    <w:rsid w:val="44FB0C06"/>
    <w:rsid w:val="45281219"/>
    <w:rsid w:val="453A1275"/>
    <w:rsid w:val="454D2E0C"/>
    <w:rsid w:val="45623245"/>
    <w:rsid w:val="457247A7"/>
    <w:rsid w:val="45B04281"/>
    <w:rsid w:val="45E5652A"/>
    <w:rsid w:val="46BC2B07"/>
    <w:rsid w:val="46F8326D"/>
    <w:rsid w:val="487072AA"/>
    <w:rsid w:val="487C07CC"/>
    <w:rsid w:val="489B34E7"/>
    <w:rsid w:val="48B70ABD"/>
    <w:rsid w:val="491D47B3"/>
    <w:rsid w:val="49932B29"/>
    <w:rsid w:val="4A243541"/>
    <w:rsid w:val="4A513F76"/>
    <w:rsid w:val="4A5F66EF"/>
    <w:rsid w:val="4A8A736F"/>
    <w:rsid w:val="4AA3207D"/>
    <w:rsid w:val="4AC242F3"/>
    <w:rsid w:val="4ACF0366"/>
    <w:rsid w:val="4B205611"/>
    <w:rsid w:val="4BC17ADA"/>
    <w:rsid w:val="4C303326"/>
    <w:rsid w:val="4C692AB1"/>
    <w:rsid w:val="4CDE0DBE"/>
    <w:rsid w:val="4D2F7B2A"/>
    <w:rsid w:val="4D6E0E17"/>
    <w:rsid w:val="4DBC4F36"/>
    <w:rsid w:val="4DC841EA"/>
    <w:rsid w:val="4E1E2397"/>
    <w:rsid w:val="4E2C5E58"/>
    <w:rsid w:val="4E2C7122"/>
    <w:rsid w:val="4E781817"/>
    <w:rsid w:val="4E787839"/>
    <w:rsid w:val="4F5C7AA0"/>
    <w:rsid w:val="4FDF7F66"/>
    <w:rsid w:val="4FF25A38"/>
    <w:rsid w:val="502D0337"/>
    <w:rsid w:val="503352C1"/>
    <w:rsid w:val="503C22DC"/>
    <w:rsid w:val="50CA2FD6"/>
    <w:rsid w:val="511814D5"/>
    <w:rsid w:val="512E7F88"/>
    <w:rsid w:val="5188537B"/>
    <w:rsid w:val="523F2FA6"/>
    <w:rsid w:val="52DF0BD5"/>
    <w:rsid w:val="533E77E0"/>
    <w:rsid w:val="53AB2475"/>
    <w:rsid w:val="53D673F1"/>
    <w:rsid w:val="53F62661"/>
    <w:rsid w:val="53F83BD7"/>
    <w:rsid w:val="54491BA2"/>
    <w:rsid w:val="54792C8E"/>
    <w:rsid w:val="54C84879"/>
    <w:rsid w:val="55AF7697"/>
    <w:rsid w:val="55B500AD"/>
    <w:rsid w:val="55BD3D6B"/>
    <w:rsid w:val="55EC63A7"/>
    <w:rsid w:val="56057DAE"/>
    <w:rsid w:val="56217EC1"/>
    <w:rsid w:val="578A498E"/>
    <w:rsid w:val="580C22B2"/>
    <w:rsid w:val="584B4993"/>
    <w:rsid w:val="58FB2CD8"/>
    <w:rsid w:val="594F15CC"/>
    <w:rsid w:val="5A2B1701"/>
    <w:rsid w:val="5A530DAA"/>
    <w:rsid w:val="5B167034"/>
    <w:rsid w:val="5B2907DC"/>
    <w:rsid w:val="5B360660"/>
    <w:rsid w:val="5B955B69"/>
    <w:rsid w:val="5C341831"/>
    <w:rsid w:val="5C4536C4"/>
    <w:rsid w:val="5C5F3810"/>
    <w:rsid w:val="5CF57DAD"/>
    <w:rsid w:val="5D294642"/>
    <w:rsid w:val="5DE160E8"/>
    <w:rsid w:val="5E1326CE"/>
    <w:rsid w:val="5EB72CAF"/>
    <w:rsid w:val="5F9B6FF1"/>
    <w:rsid w:val="5FFC10D8"/>
    <w:rsid w:val="6010151A"/>
    <w:rsid w:val="602D3492"/>
    <w:rsid w:val="60817B83"/>
    <w:rsid w:val="61260EA3"/>
    <w:rsid w:val="617B7E77"/>
    <w:rsid w:val="62167D24"/>
    <w:rsid w:val="6247251F"/>
    <w:rsid w:val="62F75295"/>
    <w:rsid w:val="63407A0D"/>
    <w:rsid w:val="642D7251"/>
    <w:rsid w:val="646D57FA"/>
    <w:rsid w:val="65CD5F5C"/>
    <w:rsid w:val="66F51615"/>
    <w:rsid w:val="674329A0"/>
    <w:rsid w:val="675E0A32"/>
    <w:rsid w:val="677503B6"/>
    <w:rsid w:val="6851571A"/>
    <w:rsid w:val="68DD6374"/>
    <w:rsid w:val="691E7FCB"/>
    <w:rsid w:val="69485FCD"/>
    <w:rsid w:val="69513492"/>
    <w:rsid w:val="6A04325D"/>
    <w:rsid w:val="6A202A11"/>
    <w:rsid w:val="6A357C9F"/>
    <w:rsid w:val="6A5E23B3"/>
    <w:rsid w:val="6B2E4610"/>
    <w:rsid w:val="6B330064"/>
    <w:rsid w:val="6B9D6AAA"/>
    <w:rsid w:val="6B9D740F"/>
    <w:rsid w:val="6BA22410"/>
    <w:rsid w:val="6C0E3564"/>
    <w:rsid w:val="6C1B0A7E"/>
    <w:rsid w:val="6C8D7E2E"/>
    <w:rsid w:val="6CBF0DA0"/>
    <w:rsid w:val="6CD430D0"/>
    <w:rsid w:val="6CDD70DD"/>
    <w:rsid w:val="6D0B6EC0"/>
    <w:rsid w:val="6D376CD1"/>
    <w:rsid w:val="6D4921BF"/>
    <w:rsid w:val="6DD1347E"/>
    <w:rsid w:val="6DDD29A3"/>
    <w:rsid w:val="6E253862"/>
    <w:rsid w:val="6E2B0A35"/>
    <w:rsid w:val="6E333F30"/>
    <w:rsid w:val="6E6270AA"/>
    <w:rsid w:val="6EDA568F"/>
    <w:rsid w:val="6EFF547B"/>
    <w:rsid w:val="6F047CCD"/>
    <w:rsid w:val="6FAB4C93"/>
    <w:rsid w:val="6FB2422A"/>
    <w:rsid w:val="6FCD4C52"/>
    <w:rsid w:val="6FD01B77"/>
    <w:rsid w:val="6FD81552"/>
    <w:rsid w:val="70DE1D9A"/>
    <w:rsid w:val="70E36002"/>
    <w:rsid w:val="71311595"/>
    <w:rsid w:val="71C34082"/>
    <w:rsid w:val="71CD4895"/>
    <w:rsid w:val="71E75FD9"/>
    <w:rsid w:val="720632F1"/>
    <w:rsid w:val="720C7916"/>
    <w:rsid w:val="72503800"/>
    <w:rsid w:val="72A16DAE"/>
    <w:rsid w:val="730C7BFD"/>
    <w:rsid w:val="73B70C53"/>
    <w:rsid w:val="743A1C6C"/>
    <w:rsid w:val="74426E9A"/>
    <w:rsid w:val="745213E3"/>
    <w:rsid w:val="752A4CE2"/>
    <w:rsid w:val="753A7BA8"/>
    <w:rsid w:val="75B52B15"/>
    <w:rsid w:val="75FE0EC4"/>
    <w:rsid w:val="762A53DF"/>
    <w:rsid w:val="76415CBD"/>
    <w:rsid w:val="7688220A"/>
    <w:rsid w:val="76B13C91"/>
    <w:rsid w:val="77DD482A"/>
    <w:rsid w:val="787C0636"/>
    <w:rsid w:val="78A16663"/>
    <w:rsid w:val="790D0348"/>
    <w:rsid w:val="79C80ECF"/>
    <w:rsid w:val="79F05F92"/>
    <w:rsid w:val="79FB4DC5"/>
    <w:rsid w:val="7AB6134C"/>
    <w:rsid w:val="7AD82FE1"/>
    <w:rsid w:val="7B5F17F4"/>
    <w:rsid w:val="7B5F5B27"/>
    <w:rsid w:val="7C0A6DD3"/>
    <w:rsid w:val="7C974E0E"/>
    <w:rsid w:val="7CA55A72"/>
    <w:rsid w:val="7CCA666D"/>
    <w:rsid w:val="7CCD1D7E"/>
    <w:rsid w:val="7D5F4F51"/>
    <w:rsid w:val="7D855E0B"/>
    <w:rsid w:val="7DA172C5"/>
    <w:rsid w:val="7E0F72D1"/>
    <w:rsid w:val="7E380D2E"/>
    <w:rsid w:val="7E7E3F49"/>
    <w:rsid w:val="7EBE306E"/>
    <w:rsid w:val="7EC9268A"/>
    <w:rsid w:val="7F5540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Lines/>
      <w:spacing w:before="340" w:after="330" w:line="576" w:lineRule="auto"/>
      <w:outlineLvl w:val="0"/>
    </w:pPr>
    <w:rPr>
      <w:rFonts w:eastAsia="Arial Unicode MS"/>
      <w:b/>
      <w:bCs/>
      <w:kern w:val="44"/>
      <w:sz w:val="44"/>
      <w:szCs w:val="44"/>
    </w:rPr>
  </w:style>
  <w:style w:type="paragraph" w:styleId="3">
    <w:name w:val="heading 3"/>
    <w:basedOn w:val="1"/>
    <w:next w:val="1"/>
    <w:qFormat/>
    <w:uiPriority w:val="0"/>
    <w:pPr>
      <w:keepLines/>
      <w:spacing w:before="260" w:after="260" w:line="415" w:lineRule="auto"/>
      <w:outlineLvl w:val="2"/>
    </w:pPr>
    <w:rPr>
      <w:rFonts w:eastAsia="Arial Unicode MS"/>
      <w:b/>
      <w:bCs/>
      <w:sz w:val="32"/>
      <w:szCs w:val="32"/>
    </w:rPr>
  </w:style>
  <w:style w:type="character" w:default="1" w:styleId="12">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0"/>
    <w:qFormat/>
    <w:uiPriority w:val="0"/>
    <w:rPr>
      <w:b/>
      <w:bCs/>
    </w:rPr>
  </w:style>
  <w:style w:type="paragraph" w:styleId="5">
    <w:name w:val="annotation text"/>
    <w:basedOn w:val="1"/>
    <w:link w:val="21"/>
    <w:qFormat/>
    <w:uiPriority w:val="0"/>
    <w:pPr>
      <w:jc w:val="left"/>
    </w:pPr>
    <w:rPr>
      <w:rFonts w:ascii="Times New Roman" w:hAnsi="Times New Roman"/>
    </w:rPr>
  </w:style>
  <w:style w:type="paragraph" w:styleId="6">
    <w:name w:val="Body Text"/>
    <w:basedOn w:val="1"/>
    <w:link w:val="22"/>
    <w:qFormat/>
    <w:uiPriority w:val="0"/>
    <w:pPr>
      <w:adjustRightInd w:val="0"/>
      <w:jc w:val="left"/>
      <w:textAlignment w:val="baseline"/>
    </w:pPr>
    <w:rPr>
      <w:rFonts w:ascii="Times New Roman" w:hAnsi="Times New Roman"/>
      <w:szCs w:val="20"/>
    </w:rPr>
  </w:style>
  <w:style w:type="paragraph" w:styleId="7">
    <w:name w:val="Date"/>
    <w:basedOn w:val="1"/>
    <w:next w:val="1"/>
    <w:link w:val="25"/>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color w:val="333333"/>
      <w:kern w:val="0"/>
      <w:sz w:val="24"/>
    </w:rPr>
  </w:style>
  <w:style w:type="character" w:styleId="13">
    <w:name w:val="Strong"/>
    <w:qFormat/>
    <w:uiPriority w:val="22"/>
    <w:rPr>
      <w:b/>
      <w:bCs/>
    </w:rPr>
  </w:style>
  <w:style w:type="character" w:styleId="14">
    <w:name w:val="page number"/>
    <w:basedOn w:val="12"/>
    <w:qFormat/>
    <w:uiPriority w:val="0"/>
  </w:style>
  <w:style w:type="character" w:styleId="15">
    <w:name w:val="Hyperlink"/>
    <w:qFormat/>
    <w:uiPriority w:val="0"/>
    <w:rPr>
      <w:color w:val="0000FF"/>
      <w:u w:val="single"/>
    </w:rPr>
  </w:style>
  <w:style w:type="character" w:styleId="16">
    <w:name w:val="annotation reference"/>
    <w:qFormat/>
    <w:uiPriority w:val="0"/>
    <w:rPr>
      <w:sz w:val="21"/>
      <w:szCs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List Paragraph1"/>
    <w:basedOn w:val="1"/>
    <w:qFormat/>
    <w:uiPriority w:val="0"/>
    <w:pPr>
      <w:ind w:firstLine="420" w:firstLineChars="200"/>
    </w:pPr>
    <w:rPr>
      <w:rFonts w:cs="黑体"/>
      <w:szCs w:val="22"/>
    </w:rPr>
  </w:style>
  <w:style w:type="character" w:customStyle="1" w:styleId="20">
    <w:name w:val="批注主题 字符"/>
    <w:link w:val="4"/>
    <w:qFormat/>
    <w:uiPriority w:val="0"/>
    <w:rPr>
      <w:b/>
      <w:bCs/>
      <w:kern w:val="2"/>
      <w:sz w:val="21"/>
      <w:szCs w:val="24"/>
    </w:rPr>
  </w:style>
  <w:style w:type="character" w:customStyle="1" w:styleId="21">
    <w:name w:val="批注文字 字符"/>
    <w:link w:val="5"/>
    <w:qFormat/>
    <w:uiPriority w:val="0"/>
    <w:rPr>
      <w:kern w:val="2"/>
      <w:sz w:val="21"/>
      <w:szCs w:val="24"/>
    </w:rPr>
  </w:style>
  <w:style w:type="character" w:customStyle="1" w:styleId="22">
    <w:name w:val="正文文本 字符"/>
    <w:basedOn w:val="12"/>
    <w:link w:val="6"/>
    <w:qFormat/>
    <w:uiPriority w:val="0"/>
    <w:rPr>
      <w:rFonts w:ascii="Times New Roman" w:hAnsi="Times New Roman" w:eastAsia="宋体" w:cs="Times New Roman"/>
      <w:kern w:val="2"/>
      <w:sz w:val="21"/>
    </w:rPr>
  </w:style>
  <w:style w:type="paragraph" w:styleId="23">
    <w:name w:val="List Paragraph"/>
    <w:basedOn w:val="1"/>
    <w:qFormat/>
    <w:uiPriority w:val="99"/>
    <w:pPr>
      <w:ind w:firstLine="420" w:firstLineChars="200"/>
    </w:pPr>
  </w:style>
  <w:style w:type="paragraph" w:customStyle="1" w:styleId="24">
    <w:name w:val="redtitle"/>
    <w:basedOn w:val="1"/>
    <w:qFormat/>
    <w:uiPriority w:val="0"/>
    <w:pPr>
      <w:widowControl/>
      <w:spacing w:before="100" w:beforeAutospacing="1" w:after="100" w:afterAutospacing="1"/>
      <w:jc w:val="left"/>
    </w:pPr>
    <w:rPr>
      <w:rFonts w:ascii="宋体" w:hAnsi="宋体" w:cs="宋体"/>
      <w:kern w:val="0"/>
      <w:sz w:val="24"/>
    </w:rPr>
  </w:style>
  <w:style w:type="character" w:customStyle="1" w:styleId="25">
    <w:name w:val="日期 字符"/>
    <w:basedOn w:val="12"/>
    <w:link w:val="7"/>
    <w:qFormat/>
    <w:uiPriority w:val="0"/>
    <w:rPr>
      <w:rFonts w:ascii="Calibri" w:hAnsi="Calibri" w:eastAsia="宋体" w:cs="Times New Roman"/>
      <w:kern w:val="2"/>
      <w:sz w:val="21"/>
      <w:szCs w:val="24"/>
    </w:rPr>
  </w:style>
  <w:style w:type="paragraph" w:customStyle="1" w:styleId="26">
    <w:name w:val="[基本段落]"/>
    <w:basedOn w:val="1"/>
    <w:qFormat/>
    <w:uiPriority w:val="99"/>
    <w:pPr>
      <w:autoSpaceDE w:val="0"/>
      <w:autoSpaceDN w:val="0"/>
      <w:adjustRightInd w:val="0"/>
      <w:spacing w:line="288" w:lineRule="auto"/>
      <w:textAlignment w:val="center"/>
    </w:pPr>
    <w:rPr>
      <w:rFonts w:ascii="Adobe 宋体 Std L" w:hAnsi="Times New Roman" w:eastAsia="Adobe 宋体 Std L" w:cs="Adobe 宋体 Std L"/>
      <w:color w:val="000000"/>
      <w:kern w:val="0"/>
      <w:sz w:val="24"/>
      <w:lang w:val="zh-CN"/>
    </w:rPr>
  </w:style>
  <w:style w:type="paragraph" w:customStyle="1" w:styleId="27">
    <w:name w:val="列出段落1"/>
    <w:basedOn w:val="1"/>
    <w:qFormat/>
    <w:uiPriority w:val="0"/>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13</Pages>
  <Words>562</Words>
  <Characters>3206</Characters>
  <Lines>26</Lines>
  <Paragraphs>7</Paragraphs>
  <TotalTime>30</TotalTime>
  <ScaleCrop>false</ScaleCrop>
  <LinksUpToDate>false</LinksUpToDate>
  <CharactersWithSpaces>3761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2024-05-11T12:46:00Z</dcterms:created>
  <dc:creator>雨林木风</dc:creator>
  <cp:lastModifiedBy>wang</cp:lastModifiedBy>
  <cp:lastPrinted>2024-05-07T09:19:00Z</cp:lastPrinted>
  <dcterms:modified xsi:type="dcterms:W3CDTF">2024-05-15T08:51:17Z</dcterms:modified>
  <dc:title>上海市学生素质教育活动领导小组办公室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39F44EA839284269A01788F3DF777793_13</vt:lpwstr>
  </property>
</Properties>
</file>