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6036" w:rsidRDefault="00EA6EB2">
      <w:pPr>
        <w:jc w:val="center"/>
        <w:rPr>
          <w:rFonts w:ascii="仿宋" w:eastAsia="仿宋" w:hAnsi="仿宋"/>
          <w:b/>
          <w:sz w:val="28"/>
          <w:szCs w:val="28"/>
        </w:rPr>
      </w:pPr>
      <w:r>
        <w:rPr>
          <w:rFonts w:ascii="仿宋" w:eastAsia="仿宋" w:hAnsi="仿宋" w:hint="eastAsia"/>
          <w:b/>
          <w:sz w:val="28"/>
          <w:szCs w:val="28"/>
        </w:rPr>
        <w:t>202</w:t>
      </w:r>
      <w:r w:rsidR="00967C47">
        <w:rPr>
          <w:rFonts w:ascii="仿宋" w:eastAsia="仿宋" w:hAnsi="仿宋" w:hint="eastAsia"/>
          <w:b/>
          <w:sz w:val="28"/>
          <w:szCs w:val="28"/>
        </w:rPr>
        <w:t>4</w:t>
      </w:r>
      <w:r>
        <w:rPr>
          <w:rFonts w:ascii="仿宋" w:eastAsia="仿宋" w:hAnsi="仿宋" w:hint="eastAsia"/>
          <w:b/>
          <w:sz w:val="28"/>
          <w:szCs w:val="28"/>
        </w:rPr>
        <w:t>年奉贤区校园人工智能嘉年华暨20</w:t>
      </w:r>
      <w:r>
        <w:rPr>
          <w:rFonts w:ascii="仿宋" w:eastAsia="仿宋" w:hAnsi="仿宋"/>
          <w:b/>
          <w:sz w:val="28"/>
          <w:szCs w:val="28"/>
        </w:rPr>
        <w:t>2</w:t>
      </w:r>
      <w:r w:rsidR="00967C47">
        <w:rPr>
          <w:rFonts w:ascii="仿宋" w:eastAsia="仿宋" w:hAnsi="仿宋" w:hint="eastAsia"/>
          <w:b/>
          <w:sz w:val="28"/>
          <w:szCs w:val="28"/>
        </w:rPr>
        <w:t>4</w:t>
      </w:r>
      <w:r>
        <w:rPr>
          <w:rFonts w:ascii="仿宋" w:eastAsia="仿宋" w:hAnsi="仿宋" w:hint="eastAsia"/>
          <w:b/>
          <w:sz w:val="28"/>
          <w:szCs w:val="28"/>
        </w:rPr>
        <w:t>年上海市青少年机器人知识与实践比赛奉贤区选拔赛方案</w:t>
      </w:r>
    </w:p>
    <w:p w:rsidR="00C06036" w:rsidRDefault="00EA6EB2">
      <w:pPr>
        <w:numPr>
          <w:ilvl w:val="0"/>
          <w:numId w:val="1"/>
        </w:numPr>
        <w:spacing w:line="360" w:lineRule="auto"/>
        <w:ind w:left="0" w:firstLine="0"/>
        <w:rPr>
          <w:rFonts w:ascii="仿宋" w:eastAsia="仿宋" w:hAnsi="仿宋"/>
          <w:b/>
          <w:sz w:val="28"/>
          <w:szCs w:val="28"/>
        </w:rPr>
      </w:pPr>
      <w:r>
        <w:rPr>
          <w:rFonts w:ascii="仿宋" w:eastAsia="仿宋" w:hAnsi="仿宋" w:cs="仿宋" w:hint="eastAsia"/>
          <w:b/>
          <w:bCs/>
          <w:kern w:val="0"/>
          <w:sz w:val="28"/>
          <w:szCs w:val="28"/>
          <w:shd w:val="clear" w:color="auto" w:fill="FFFFFF"/>
        </w:rPr>
        <w:t>活动宗旨</w:t>
      </w:r>
    </w:p>
    <w:p w:rsidR="00C06036" w:rsidRDefault="00EA6EB2" w:rsidP="004026C0">
      <w:pPr>
        <w:spacing w:line="360" w:lineRule="auto"/>
        <w:ind w:firstLineChars="177" w:firstLine="496"/>
        <w:rPr>
          <w:rFonts w:ascii="仿宋" w:eastAsia="仿宋" w:hAnsi="仿宋"/>
          <w:sz w:val="28"/>
          <w:szCs w:val="28"/>
        </w:rPr>
      </w:pPr>
      <w:r>
        <w:rPr>
          <w:rFonts w:ascii="仿宋" w:eastAsia="仿宋" w:hAnsi="仿宋" w:hint="eastAsia"/>
          <w:sz w:val="28"/>
          <w:szCs w:val="28"/>
        </w:rPr>
        <w:t>为积极响应</w:t>
      </w:r>
      <w:r>
        <w:rPr>
          <w:rFonts w:ascii="仿宋" w:eastAsia="仿宋" w:hAnsi="仿宋"/>
          <w:sz w:val="28"/>
          <w:szCs w:val="28"/>
        </w:rPr>
        <w:t>党的二十大报告中强调</w:t>
      </w:r>
      <w:r>
        <w:rPr>
          <w:rFonts w:ascii="仿宋" w:eastAsia="仿宋" w:hAnsi="仿宋" w:hint="eastAsia"/>
          <w:sz w:val="28"/>
          <w:szCs w:val="28"/>
        </w:rPr>
        <w:t>的“</w:t>
      </w:r>
      <w:r>
        <w:rPr>
          <w:rFonts w:ascii="仿宋" w:eastAsia="仿宋" w:hAnsi="仿宋"/>
          <w:sz w:val="28"/>
          <w:szCs w:val="28"/>
        </w:rPr>
        <w:t>科技是第一生产力、人才是第一资源、创新是第一动力</w:t>
      </w:r>
      <w:r>
        <w:rPr>
          <w:rFonts w:ascii="仿宋" w:eastAsia="仿宋" w:hAnsi="仿宋" w:hint="eastAsia"/>
          <w:sz w:val="28"/>
          <w:szCs w:val="28"/>
        </w:rPr>
        <w:t>”，</w:t>
      </w:r>
      <w:bookmarkStart w:id="0" w:name="_GoBack"/>
      <w:bookmarkEnd w:id="0"/>
      <w:r>
        <w:rPr>
          <w:rFonts w:ascii="仿宋" w:eastAsia="仿宋" w:hAnsi="仿宋" w:hint="eastAsia"/>
          <w:sz w:val="28"/>
          <w:szCs w:val="28"/>
        </w:rPr>
        <w:t>激发青少年学习机器人与人工智能知识的兴趣，培养创新精神和锻炼实践能力，倡导自主研究和实践，引导</w:t>
      </w:r>
      <w:r w:rsidR="00BD0E1F">
        <w:rPr>
          <w:rFonts w:ascii="仿宋" w:eastAsia="仿宋" w:hAnsi="仿宋" w:hint="eastAsia"/>
          <w:sz w:val="28"/>
          <w:szCs w:val="28"/>
        </w:rPr>
        <w:t>青少年</w:t>
      </w:r>
      <w:r>
        <w:rPr>
          <w:rFonts w:ascii="仿宋" w:eastAsia="仿宋" w:hAnsi="仿宋" w:hint="eastAsia"/>
          <w:sz w:val="28"/>
          <w:szCs w:val="28"/>
        </w:rPr>
        <w:t>投身相关的实践活动，同时为了更好地组织参加202</w:t>
      </w:r>
      <w:r w:rsidR="00967C47">
        <w:rPr>
          <w:rFonts w:ascii="仿宋" w:eastAsia="仿宋" w:hAnsi="仿宋" w:hint="eastAsia"/>
          <w:sz w:val="28"/>
          <w:szCs w:val="28"/>
        </w:rPr>
        <w:t>4年</w:t>
      </w:r>
      <w:r>
        <w:rPr>
          <w:rFonts w:ascii="仿宋" w:eastAsia="仿宋" w:hAnsi="仿宋"/>
          <w:sz w:val="28"/>
          <w:szCs w:val="28"/>
        </w:rPr>
        <w:t>上海</w:t>
      </w:r>
      <w:r>
        <w:rPr>
          <w:rFonts w:ascii="仿宋" w:eastAsia="仿宋" w:hAnsi="仿宋" w:hint="eastAsia"/>
          <w:sz w:val="28"/>
          <w:szCs w:val="28"/>
        </w:rPr>
        <w:t>市</w:t>
      </w:r>
      <w:r>
        <w:rPr>
          <w:rFonts w:ascii="仿宋" w:eastAsia="仿宋" w:hAnsi="仿宋"/>
          <w:sz w:val="28"/>
          <w:szCs w:val="28"/>
        </w:rPr>
        <w:t>青少年机器人知识与实践比赛</w:t>
      </w:r>
      <w:r>
        <w:rPr>
          <w:rFonts w:ascii="仿宋" w:eastAsia="仿宋" w:hAnsi="仿宋" w:hint="eastAsia"/>
          <w:sz w:val="28"/>
          <w:szCs w:val="28"/>
        </w:rPr>
        <w:t>，特举办本次活动。</w:t>
      </w:r>
    </w:p>
    <w:p w:rsidR="00C06036" w:rsidRDefault="00EA6EB2">
      <w:pPr>
        <w:numPr>
          <w:ilvl w:val="0"/>
          <w:numId w:val="1"/>
        </w:numPr>
        <w:spacing w:line="360" w:lineRule="auto"/>
        <w:ind w:left="0" w:firstLine="0"/>
        <w:rPr>
          <w:rFonts w:ascii="仿宋" w:eastAsia="仿宋" w:hAnsi="仿宋"/>
          <w:b/>
          <w:sz w:val="28"/>
          <w:szCs w:val="28"/>
        </w:rPr>
      </w:pPr>
      <w:r>
        <w:rPr>
          <w:rFonts w:ascii="仿宋" w:eastAsia="仿宋" w:hAnsi="仿宋" w:hint="eastAsia"/>
          <w:b/>
          <w:sz w:val="28"/>
          <w:szCs w:val="28"/>
        </w:rPr>
        <w:t>组织机构</w:t>
      </w:r>
    </w:p>
    <w:p w:rsidR="00C06036" w:rsidRDefault="00EA6EB2" w:rsidP="004026C0">
      <w:pPr>
        <w:spacing w:line="360" w:lineRule="auto"/>
        <w:ind w:firstLineChars="177" w:firstLine="496"/>
        <w:rPr>
          <w:rFonts w:ascii="仿宋" w:eastAsia="仿宋" w:hAnsi="仿宋"/>
          <w:sz w:val="28"/>
          <w:szCs w:val="28"/>
        </w:rPr>
      </w:pPr>
      <w:r>
        <w:rPr>
          <w:rFonts w:ascii="仿宋" w:eastAsia="仿宋" w:hAnsi="仿宋" w:hint="eastAsia"/>
          <w:sz w:val="28"/>
          <w:szCs w:val="28"/>
        </w:rPr>
        <w:t>主办单位</w:t>
      </w:r>
      <w:r>
        <w:rPr>
          <w:rFonts w:ascii="仿宋" w:eastAsia="仿宋" w:hAnsi="仿宋"/>
          <w:sz w:val="28"/>
          <w:szCs w:val="28"/>
        </w:rPr>
        <w:t>：</w:t>
      </w:r>
      <w:r>
        <w:rPr>
          <w:rFonts w:ascii="仿宋" w:eastAsia="仿宋" w:hAnsi="仿宋" w:hint="eastAsia"/>
          <w:sz w:val="28"/>
          <w:szCs w:val="28"/>
        </w:rPr>
        <w:t>奉贤区教育学院</w:t>
      </w:r>
    </w:p>
    <w:p w:rsidR="00C06036" w:rsidRDefault="00EA6EB2" w:rsidP="004026C0">
      <w:pPr>
        <w:spacing w:line="360" w:lineRule="auto"/>
        <w:ind w:firstLineChars="727" w:firstLine="2036"/>
        <w:rPr>
          <w:rFonts w:ascii="仿宋" w:eastAsia="仿宋" w:hAnsi="仿宋"/>
          <w:sz w:val="28"/>
          <w:szCs w:val="28"/>
        </w:rPr>
      </w:pPr>
      <w:r>
        <w:rPr>
          <w:rFonts w:ascii="仿宋" w:eastAsia="仿宋" w:hAnsi="仿宋" w:hint="eastAsia"/>
          <w:sz w:val="28"/>
          <w:szCs w:val="28"/>
        </w:rPr>
        <w:t>奉贤区</w:t>
      </w:r>
      <w:r>
        <w:rPr>
          <w:rFonts w:ascii="仿宋" w:eastAsia="仿宋" w:hAnsi="仿宋"/>
          <w:sz w:val="28"/>
          <w:szCs w:val="28"/>
        </w:rPr>
        <w:t>青少年活动中心</w:t>
      </w:r>
    </w:p>
    <w:p w:rsidR="00967C47" w:rsidRDefault="00967C47" w:rsidP="00967C47">
      <w:pPr>
        <w:spacing w:line="360" w:lineRule="auto"/>
        <w:ind w:firstLineChars="177" w:firstLine="496"/>
        <w:rPr>
          <w:rFonts w:ascii="仿宋" w:eastAsia="仿宋" w:hAnsi="仿宋"/>
          <w:sz w:val="28"/>
          <w:szCs w:val="28"/>
        </w:rPr>
      </w:pPr>
      <w:r>
        <w:rPr>
          <w:rFonts w:ascii="仿宋" w:eastAsia="仿宋" w:hAnsi="仿宋" w:hint="eastAsia"/>
          <w:sz w:val="28"/>
          <w:szCs w:val="28"/>
        </w:rPr>
        <w:tab/>
      </w:r>
      <w:r>
        <w:rPr>
          <w:rFonts w:ascii="仿宋" w:eastAsia="仿宋" w:hAnsi="仿宋" w:hint="eastAsia"/>
          <w:sz w:val="28"/>
          <w:szCs w:val="28"/>
        </w:rPr>
        <w:tab/>
        <w:t>指导单位</w:t>
      </w:r>
      <w:r>
        <w:rPr>
          <w:rFonts w:ascii="仿宋" w:eastAsia="仿宋" w:hAnsi="仿宋"/>
          <w:sz w:val="28"/>
          <w:szCs w:val="28"/>
        </w:rPr>
        <w:t>：</w:t>
      </w:r>
      <w:r>
        <w:rPr>
          <w:rFonts w:ascii="仿宋" w:eastAsia="仿宋" w:hAnsi="仿宋" w:hint="eastAsia"/>
          <w:sz w:val="28"/>
          <w:szCs w:val="28"/>
        </w:rPr>
        <w:t xml:space="preserve"> 上海市科技艺术教育中心</w:t>
      </w:r>
    </w:p>
    <w:p w:rsidR="00967C47" w:rsidRDefault="00967C47" w:rsidP="00967C47">
      <w:pPr>
        <w:spacing w:line="360" w:lineRule="auto"/>
        <w:ind w:firstLineChars="727" w:firstLine="2036"/>
        <w:rPr>
          <w:rFonts w:ascii="仿宋" w:eastAsia="仿宋" w:hAnsi="仿宋"/>
          <w:sz w:val="28"/>
          <w:szCs w:val="28"/>
        </w:rPr>
      </w:pPr>
      <w:r>
        <w:rPr>
          <w:rFonts w:ascii="仿宋" w:eastAsia="仿宋" w:hAnsi="仿宋" w:hint="eastAsia"/>
          <w:sz w:val="28"/>
          <w:szCs w:val="28"/>
        </w:rPr>
        <w:t>奉贤区教育局</w:t>
      </w:r>
    </w:p>
    <w:p w:rsidR="00C06036" w:rsidRDefault="00EA6EB2">
      <w:pPr>
        <w:numPr>
          <w:ilvl w:val="0"/>
          <w:numId w:val="1"/>
        </w:numPr>
        <w:spacing w:line="360" w:lineRule="auto"/>
        <w:ind w:left="0" w:firstLine="0"/>
        <w:rPr>
          <w:rFonts w:ascii="仿宋" w:eastAsia="仿宋" w:hAnsi="仿宋"/>
          <w:b/>
          <w:sz w:val="28"/>
          <w:szCs w:val="28"/>
        </w:rPr>
      </w:pPr>
      <w:r>
        <w:rPr>
          <w:rFonts w:ascii="仿宋" w:eastAsia="仿宋" w:hAnsi="仿宋" w:hint="eastAsia"/>
          <w:b/>
          <w:sz w:val="28"/>
          <w:szCs w:val="28"/>
        </w:rPr>
        <w:t>活动</w:t>
      </w:r>
      <w:r>
        <w:rPr>
          <w:rFonts w:ascii="仿宋" w:eastAsia="仿宋" w:hAnsi="仿宋"/>
          <w:b/>
          <w:sz w:val="28"/>
          <w:szCs w:val="28"/>
        </w:rPr>
        <w:t>主题</w:t>
      </w:r>
    </w:p>
    <w:p w:rsidR="00C06036" w:rsidRDefault="00EA6EB2" w:rsidP="004026C0">
      <w:pPr>
        <w:spacing w:line="360" w:lineRule="auto"/>
        <w:ind w:firstLineChars="177" w:firstLine="496"/>
        <w:rPr>
          <w:rFonts w:ascii="仿宋" w:eastAsia="仿宋" w:hAnsi="仿宋"/>
          <w:sz w:val="28"/>
          <w:szCs w:val="28"/>
        </w:rPr>
      </w:pPr>
      <w:r>
        <w:rPr>
          <w:rFonts w:ascii="仿宋" w:eastAsia="仿宋" w:hAnsi="仿宋" w:hint="eastAsia"/>
          <w:sz w:val="28"/>
          <w:szCs w:val="28"/>
        </w:rPr>
        <w:t>编写</w:t>
      </w:r>
      <w:r>
        <w:rPr>
          <w:rFonts w:ascii="仿宋" w:eastAsia="仿宋" w:hAnsi="仿宋"/>
          <w:sz w:val="28"/>
          <w:szCs w:val="28"/>
        </w:rPr>
        <w:t>智慧</w:t>
      </w:r>
      <w:r>
        <w:rPr>
          <w:rFonts w:ascii="仿宋" w:eastAsia="仿宋" w:hAnsi="仿宋" w:hint="eastAsia"/>
          <w:sz w:val="28"/>
          <w:szCs w:val="28"/>
        </w:rPr>
        <w:t xml:space="preserve"> </w:t>
      </w:r>
      <w:r>
        <w:rPr>
          <w:rFonts w:ascii="仿宋" w:eastAsia="仿宋" w:hAnsi="仿宋"/>
          <w:sz w:val="28"/>
          <w:szCs w:val="28"/>
        </w:rPr>
        <w:t>嵌入梦想</w:t>
      </w:r>
    </w:p>
    <w:p w:rsidR="00C06036" w:rsidRDefault="00EA6EB2">
      <w:pPr>
        <w:numPr>
          <w:ilvl w:val="0"/>
          <w:numId w:val="1"/>
        </w:numPr>
        <w:spacing w:line="360" w:lineRule="auto"/>
        <w:ind w:left="0" w:firstLine="0"/>
        <w:rPr>
          <w:rFonts w:ascii="仿宋" w:eastAsia="仿宋" w:hAnsi="仿宋"/>
          <w:b/>
          <w:sz w:val="28"/>
          <w:szCs w:val="28"/>
        </w:rPr>
      </w:pPr>
      <w:r>
        <w:rPr>
          <w:rFonts w:ascii="仿宋" w:eastAsia="仿宋" w:hAnsi="仿宋" w:hint="eastAsia"/>
          <w:b/>
          <w:sz w:val="28"/>
          <w:szCs w:val="28"/>
        </w:rPr>
        <w:t>参加对象</w:t>
      </w:r>
    </w:p>
    <w:p w:rsidR="00C06036" w:rsidRDefault="00EA6EB2">
      <w:pPr>
        <w:numPr>
          <w:ilvl w:val="0"/>
          <w:numId w:val="2"/>
        </w:numPr>
        <w:ind w:firstLineChars="200" w:firstLine="560"/>
        <w:rPr>
          <w:rFonts w:ascii="仿宋" w:eastAsia="仿宋" w:hAnsi="仿宋" w:cs="宋体"/>
          <w:kern w:val="0"/>
          <w:sz w:val="28"/>
          <w:szCs w:val="28"/>
        </w:rPr>
      </w:pPr>
      <w:r>
        <w:rPr>
          <w:rFonts w:ascii="仿宋" w:eastAsia="仿宋" w:hAnsi="仿宋" w:cs="宋体" w:hint="eastAsia"/>
          <w:kern w:val="0"/>
          <w:sz w:val="28"/>
          <w:szCs w:val="28"/>
        </w:rPr>
        <w:t>本区应届幼儿园、小学生、初中、高中（包括职校生）学生，</w:t>
      </w:r>
      <w:r>
        <w:rPr>
          <w:rFonts w:ascii="仿宋" w:eastAsia="仿宋" w:hAnsi="仿宋" w:cs="宋体"/>
          <w:kern w:val="0"/>
          <w:sz w:val="28"/>
          <w:szCs w:val="28"/>
        </w:rPr>
        <w:t>设</w:t>
      </w:r>
      <w:r>
        <w:rPr>
          <w:rFonts w:ascii="仿宋" w:eastAsia="仿宋" w:hAnsi="仿宋" w:cs="宋体" w:hint="eastAsia"/>
          <w:kern w:val="0"/>
          <w:sz w:val="28"/>
          <w:szCs w:val="28"/>
        </w:rPr>
        <w:t>幼儿组（小班-大班），</w:t>
      </w:r>
      <w:r>
        <w:rPr>
          <w:rFonts w:ascii="仿宋" w:eastAsia="仿宋" w:hAnsi="仿宋" w:hint="eastAsia"/>
          <w:sz w:val="28"/>
          <w:szCs w:val="28"/>
        </w:rPr>
        <w:t>小学组（1年级-5年级），初中组（6年级-9年级），高中组（10年级-12年级）</w:t>
      </w:r>
      <w:r>
        <w:rPr>
          <w:rFonts w:ascii="仿宋" w:eastAsia="仿宋" w:hAnsi="仿宋" w:cs="宋体" w:hint="eastAsia"/>
          <w:kern w:val="0"/>
          <w:sz w:val="28"/>
          <w:szCs w:val="28"/>
        </w:rPr>
        <w:t>。</w:t>
      </w:r>
    </w:p>
    <w:p w:rsidR="00C06036" w:rsidRDefault="00EA6EB2">
      <w:pPr>
        <w:numPr>
          <w:ilvl w:val="0"/>
          <w:numId w:val="2"/>
        </w:numPr>
        <w:ind w:firstLineChars="200" w:firstLine="560"/>
        <w:rPr>
          <w:rFonts w:ascii="仿宋" w:eastAsia="仿宋" w:hAnsi="仿宋" w:cs="宋体"/>
          <w:kern w:val="0"/>
          <w:sz w:val="28"/>
          <w:szCs w:val="28"/>
        </w:rPr>
      </w:pPr>
      <w:r>
        <w:rPr>
          <w:rFonts w:ascii="仿宋" w:eastAsia="仿宋" w:hAnsi="仿宋" w:cs="宋体" w:hint="eastAsia"/>
          <w:kern w:val="0"/>
          <w:sz w:val="28"/>
          <w:szCs w:val="28"/>
        </w:rPr>
        <w:t>以</w:t>
      </w:r>
      <w:r w:rsidR="00BD0E1F">
        <w:rPr>
          <w:rFonts w:ascii="仿宋" w:eastAsia="仿宋" w:hAnsi="仿宋" w:cs="宋体" w:hint="eastAsia"/>
          <w:kern w:val="0"/>
          <w:sz w:val="28"/>
          <w:szCs w:val="28"/>
        </w:rPr>
        <w:t>学生</w:t>
      </w:r>
      <w:r>
        <w:rPr>
          <w:rFonts w:ascii="仿宋" w:eastAsia="仿宋" w:hAnsi="仿宋" w:cs="宋体" w:hint="eastAsia"/>
          <w:kern w:val="0"/>
          <w:sz w:val="28"/>
          <w:szCs w:val="28"/>
        </w:rPr>
        <w:t>自愿为</w:t>
      </w:r>
      <w:r>
        <w:rPr>
          <w:rFonts w:ascii="仿宋" w:eastAsia="仿宋" w:hAnsi="仿宋" w:cs="宋体"/>
          <w:kern w:val="0"/>
          <w:sz w:val="28"/>
          <w:szCs w:val="28"/>
        </w:rPr>
        <w:t>原则</w:t>
      </w:r>
      <w:r>
        <w:rPr>
          <w:rFonts w:ascii="仿宋" w:eastAsia="仿宋" w:hAnsi="仿宋" w:cs="宋体" w:hint="eastAsia"/>
          <w:kern w:val="0"/>
          <w:sz w:val="28"/>
          <w:szCs w:val="28"/>
        </w:rPr>
        <w:t>参与本活动，可根据</w:t>
      </w:r>
      <w:r>
        <w:rPr>
          <w:rFonts w:ascii="仿宋" w:eastAsia="仿宋" w:hAnsi="仿宋" w:cs="宋体"/>
          <w:kern w:val="0"/>
          <w:sz w:val="28"/>
          <w:szCs w:val="28"/>
        </w:rPr>
        <w:t>自身实际选择合适的项目进行学习</w:t>
      </w:r>
      <w:r>
        <w:rPr>
          <w:rFonts w:ascii="仿宋" w:eastAsia="仿宋" w:hAnsi="仿宋" w:cs="宋体" w:hint="eastAsia"/>
          <w:kern w:val="0"/>
          <w:sz w:val="28"/>
          <w:szCs w:val="28"/>
        </w:rPr>
        <w:t>、</w:t>
      </w:r>
      <w:r>
        <w:rPr>
          <w:rFonts w:ascii="仿宋" w:eastAsia="仿宋" w:hAnsi="仿宋" w:cs="宋体"/>
          <w:kern w:val="0"/>
          <w:sz w:val="28"/>
          <w:szCs w:val="28"/>
        </w:rPr>
        <w:t>探究和实践。</w:t>
      </w:r>
    </w:p>
    <w:p w:rsidR="00967C47" w:rsidRDefault="00967C47" w:rsidP="00967C47">
      <w:pPr>
        <w:ind w:left="560"/>
        <w:rPr>
          <w:rFonts w:ascii="仿宋" w:eastAsia="仿宋" w:hAnsi="仿宋" w:cs="宋体"/>
          <w:kern w:val="0"/>
          <w:sz w:val="28"/>
          <w:szCs w:val="28"/>
        </w:rPr>
      </w:pPr>
    </w:p>
    <w:p w:rsidR="00C06036" w:rsidRDefault="00EA6EB2">
      <w:pPr>
        <w:numPr>
          <w:ilvl w:val="0"/>
          <w:numId w:val="1"/>
        </w:numPr>
        <w:spacing w:line="360" w:lineRule="auto"/>
        <w:ind w:left="0" w:firstLine="0"/>
        <w:rPr>
          <w:rFonts w:ascii="仿宋" w:eastAsia="仿宋" w:hAnsi="仿宋"/>
          <w:b/>
          <w:sz w:val="28"/>
          <w:szCs w:val="28"/>
        </w:rPr>
      </w:pPr>
      <w:r>
        <w:rPr>
          <w:rFonts w:ascii="仿宋" w:eastAsia="仿宋" w:hAnsi="仿宋" w:hint="eastAsia"/>
          <w:b/>
          <w:sz w:val="28"/>
          <w:szCs w:val="28"/>
        </w:rPr>
        <w:lastRenderedPageBreak/>
        <w:t>比赛项目</w:t>
      </w:r>
    </w:p>
    <w:p w:rsidR="00C06036" w:rsidRDefault="00EA6EB2">
      <w:pPr>
        <w:numPr>
          <w:ilvl w:val="0"/>
          <w:numId w:val="3"/>
        </w:numPr>
        <w:spacing w:line="360" w:lineRule="auto"/>
        <w:rPr>
          <w:rFonts w:ascii="仿宋" w:eastAsia="仿宋" w:hAnsi="仿宋"/>
          <w:b/>
          <w:sz w:val="28"/>
          <w:szCs w:val="28"/>
        </w:rPr>
      </w:pPr>
      <w:r>
        <w:rPr>
          <w:rFonts w:ascii="仿宋" w:eastAsia="仿宋" w:hAnsi="仿宋" w:hint="eastAsia"/>
          <w:b/>
          <w:sz w:val="28"/>
          <w:szCs w:val="28"/>
        </w:rPr>
        <w:t>校园人工智能嘉年华</w:t>
      </w:r>
    </w:p>
    <w:p w:rsidR="00C06036" w:rsidRDefault="00EA6EB2">
      <w:pPr>
        <w:spacing w:line="360" w:lineRule="auto"/>
        <w:rPr>
          <w:rFonts w:ascii="仿宋" w:eastAsia="仿宋" w:hAnsi="仿宋"/>
          <w:b/>
          <w:sz w:val="28"/>
          <w:szCs w:val="28"/>
        </w:rPr>
      </w:pPr>
      <w:r>
        <w:rPr>
          <w:rFonts w:ascii="仿宋" w:eastAsia="仿宋" w:hAnsi="仿宋" w:hint="eastAsia"/>
          <w:b/>
          <w:sz w:val="28"/>
          <w:szCs w:val="28"/>
        </w:rPr>
        <w:t xml:space="preserve">    1、项目：</w:t>
      </w:r>
      <w:r>
        <w:rPr>
          <w:rFonts w:ascii="仿宋" w:eastAsia="仿宋" w:hAnsi="仿宋" w:hint="eastAsia"/>
          <w:sz w:val="28"/>
          <w:szCs w:val="28"/>
        </w:rPr>
        <w:t>比赛设</w:t>
      </w:r>
      <w:r w:rsidR="00967C47">
        <w:rPr>
          <w:rFonts w:ascii="仿宋" w:eastAsia="仿宋" w:hAnsi="仿宋" w:hint="eastAsia"/>
          <w:sz w:val="28"/>
          <w:szCs w:val="28"/>
        </w:rPr>
        <w:t>2</w:t>
      </w:r>
      <w:r>
        <w:rPr>
          <w:rFonts w:ascii="仿宋" w:eastAsia="仿宋" w:hAnsi="仿宋" w:hint="eastAsia"/>
          <w:sz w:val="28"/>
          <w:szCs w:val="28"/>
        </w:rPr>
        <w:t>个项目（不可</w:t>
      </w:r>
      <w:r>
        <w:rPr>
          <w:rFonts w:ascii="仿宋" w:eastAsia="仿宋" w:hAnsi="仿宋"/>
          <w:sz w:val="28"/>
          <w:szCs w:val="28"/>
        </w:rPr>
        <w:t>兼项</w:t>
      </w:r>
      <w:r>
        <w:rPr>
          <w:rFonts w:ascii="仿宋" w:eastAsia="仿宋" w:hAnsi="仿宋" w:hint="eastAsia"/>
          <w:sz w:val="28"/>
          <w:szCs w:val="28"/>
        </w:rPr>
        <w:t>）</w:t>
      </w:r>
    </w:p>
    <w:tbl>
      <w:tblPr>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4536"/>
        <w:gridCol w:w="1701"/>
        <w:gridCol w:w="1276"/>
      </w:tblGrid>
      <w:tr w:rsidR="00C06036">
        <w:tc>
          <w:tcPr>
            <w:tcW w:w="817" w:type="dxa"/>
            <w:vAlign w:val="center"/>
          </w:tcPr>
          <w:p w:rsidR="00C06036" w:rsidRDefault="00EA6EB2">
            <w:pPr>
              <w:jc w:val="center"/>
              <w:rPr>
                <w:rFonts w:ascii="仿宋" w:eastAsia="仿宋" w:hAnsi="仿宋"/>
                <w:sz w:val="28"/>
                <w:szCs w:val="28"/>
              </w:rPr>
            </w:pPr>
            <w:r>
              <w:rPr>
                <w:rFonts w:ascii="仿宋" w:eastAsia="仿宋" w:hAnsi="仿宋" w:cs="宋体" w:hint="eastAsia"/>
                <w:kern w:val="0"/>
                <w:sz w:val="28"/>
                <w:szCs w:val="28"/>
              </w:rPr>
              <w:t>序号</w:t>
            </w:r>
          </w:p>
        </w:tc>
        <w:tc>
          <w:tcPr>
            <w:tcW w:w="4536" w:type="dxa"/>
            <w:vAlign w:val="center"/>
          </w:tcPr>
          <w:p w:rsidR="00C06036" w:rsidRDefault="00EA6EB2">
            <w:pPr>
              <w:jc w:val="center"/>
              <w:rPr>
                <w:rFonts w:ascii="仿宋" w:eastAsia="仿宋" w:hAnsi="仿宋"/>
                <w:sz w:val="28"/>
                <w:szCs w:val="28"/>
              </w:rPr>
            </w:pPr>
            <w:r>
              <w:rPr>
                <w:rFonts w:ascii="仿宋" w:eastAsia="仿宋" w:hAnsi="仿宋" w:hint="eastAsia"/>
                <w:sz w:val="28"/>
                <w:szCs w:val="28"/>
              </w:rPr>
              <w:t>项目内容</w:t>
            </w:r>
          </w:p>
        </w:tc>
        <w:tc>
          <w:tcPr>
            <w:tcW w:w="1701" w:type="dxa"/>
            <w:vAlign w:val="center"/>
          </w:tcPr>
          <w:p w:rsidR="00C06036" w:rsidRDefault="00EA6EB2">
            <w:pPr>
              <w:jc w:val="center"/>
              <w:rPr>
                <w:rFonts w:ascii="仿宋" w:eastAsia="仿宋" w:hAnsi="仿宋"/>
                <w:sz w:val="28"/>
                <w:szCs w:val="28"/>
              </w:rPr>
            </w:pPr>
            <w:r>
              <w:rPr>
                <w:rFonts w:ascii="仿宋" w:eastAsia="仿宋" w:hAnsi="仿宋" w:cs="宋体" w:hint="eastAsia"/>
                <w:kern w:val="0"/>
                <w:sz w:val="28"/>
                <w:szCs w:val="28"/>
              </w:rPr>
              <w:t>组别</w:t>
            </w:r>
          </w:p>
        </w:tc>
        <w:tc>
          <w:tcPr>
            <w:tcW w:w="1276" w:type="dxa"/>
            <w:vAlign w:val="center"/>
          </w:tcPr>
          <w:p w:rsidR="00C06036" w:rsidRDefault="00EA6EB2">
            <w:pPr>
              <w:jc w:val="center"/>
              <w:rPr>
                <w:rFonts w:ascii="仿宋" w:eastAsia="仿宋" w:hAnsi="仿宋"/>
                <w:sz w:val="28"/>
                <w:szCs w:val="28"/>
              </w:rPr>
            </w:pPr>
            <w:r>
              <w:rPr>
                <w:rFonts w:ascii="仿宋" w:eastAsia="仿宋" w:hAnsi="仿宋" w:hint="eastAsia"/>
                <w:sz w:val="28"/>
                <w:szCs w:val="28"/>
              </w:rPr>
              <w:t>人数</w:t>
            </w:r>
          </w:p>
        </w:tc>
      </w:tr>
      <w:tr w:rsidR="00C06036">
        <w:tc>
          <w:tcPr>
            <w:tcW w:w="817" w:type="dxa"/>
            <w:vAlign w:val="center"/>
          </w:tcPr>
          <w:p w:rsidR="00C06036" w:rsidRDefault="00EA6EB2">
            <w:pPr>
              <w:jc w:val="center"/>
              <w:rPr>
                <w:rFonts w:ascii="仿宋" w:eastAsia="仿宋" w:hAnsi="仿宋"/>
                <w:sz w:val="28"/>
                <w:szCs w:val="28"/>
              </w:rPr>
            </w:pPr>
            <w:r>
              <w:rPr>
                <w:rFonts w:ascii="仿宋" w:eastAsia="仿宋" w:hAnsi="仿宋" w:hint="eastAsia"/>
                <w:sz w:val="28"/>
                <w:szCs w:val="28"/>
              </w:rPr>
              <w:t>1</w:t>
            </w:r>
          </w:p>
        </w:tc>
        <w:tc>
          <w:tcPr>
            <w:tcW w:w="4536" w:type="dxa"/>
            <w:vAlign w:val="center"/>
          </w:tcPr>
          <w:p w:rsidR="00C06036" w:rsidRDefault="00EA6EB2">
            <w:pPr>
              <w:jc w:val="center"/>
              <w:rPr>
                <w:rFonts w:ascii="仿宋" w:eastAsia="仿宋" w:hAnsi="仿宋"/>
                <w:sz w:val="28"/>
                <w:szCs w:val="28"/>
              </w:rPr>
            </w:pPr>
            <w:r>
              <w:rPr>
                <w:rFonts w:ascii="仿宋" w:eastAsia="仿宋" w:hAnsi="仿宋" w:hint="eastAsia"/>
                <w:sz w:val="28"/>
                <w:szCs w:val="28"/>
              </w:rPr>
              <w:t>智能创想设计展示</w:t>
            </w:r>
          </w:p>
        </w:tc>
        <w:tc>
          <w:tcPr>
            <w:tcW w:w="1701" w:type="dxa"/>
            <w:vAlign w:val="center"/>
          </w:tcPr>
          <w:p w:rsidR="00C06036" w:rsidRDefault="00EA6EB2">
            <w:pPr>
              <w:jc w:val="center"/>
              <w:rPr>
                <w:rFonts w:ascii="仿宋" w:eastAsia="仿宋" w:hAnsi="仿宋"/>
                <w:sz w:val="28"/>
                <w:szCs w:val="28"/>
              </w:rPr>
            </w:pPr>
            <w:r>
              <w:rPr>
                <w:rFonts w:ascii="仿宋" w:eastAsia="仿宋" w:hAnsi="仿宋" w:hint="eastAsia"/>
                <w:sz w:val="28"/>
                <w:szCs w:val="28"/>
              </w:rPr>
              <w:t>幼儿</w:t>
            </w:r>
          </w:p>
        </w:tc>
        <w:tc>
          <w:tcPr>
            <w:tcW w:w="1276" w:type="dxa"/>
          </w:tcPr>
          <w:p w:rsidR="00C06036" w:rsidRDefault="00EA6EB2">
            <w:pPr>
              <w:jc w:val="center"/>
              <w:rPr>
                <w:rFonts w:ascii="仿宋" w:eastAsia="仿宋" w:hAnsi="仿宋"/>
                <w:sz w:val="28"/>
                <w:szCs w:val="28"/>
              </w:rPr>
            </w:pPr>
            <w:r>
              <w:rPr>
                <w:rFonts w:ascii="仿宋" w:eastAsia="仿宋" w:hAnsi="仿宋" w:hint="eastAsia"/>
                <w:sz w:val="28"/>
                <w:szCs w:val="28"/>
              </w:rPr>
              <w:t>2-4</w:t>
            </w:r>
          </w:p>
        </w:tc>
      </w:tr>
      <w:tr w:rsidR="00C06036">
        <w:tc>
          <w:tcPr>
            <w:tcW w:w="817" w:type="dxa"/>
            <w:vAlign w:val="center"/>
          </w:tcPr>
          <w:p w:rsidR="00C06036" w:rsidRDefault="00967C47">
            <w:pPr>
              <w:jc w:val="center"/>
              <w:rPr>
                <w:rFonts w:ascii="仿宋" w:eastAsia="仿宋" w:hAnsi="仿宋"/>
                <w:sz w:val="28"/>
                <w:szCs w:val="28"/>
              </w:rPr>
            </w:pPr>
            <w:r>
              <w:rPr>
                <w:rFonts w:ascii="仿宋" w:eastAsia="仿宋" w:hAnsi="仿宋" w:hint="eastAsia"/>
                <w:sz w:val="28"/>
                <w:szCs w:val="28"/>
              </w:rPr>
              <w:t>2</w:t>
            </w:r>
          </w:p>
        </w:tc>
        <w:tc>
          <w:tcPr>
            <w:tcW w:w="4536" w:type="dxa"/>
            <w:vAlign w:val="center"/>
          </w:tcPr>
          <w:p w:rsidR="00C06036" w:rsidRDefault="00EA6EB2">
            <w:pPr>
              <w:jc w:val="center"/>
              <w:rPr>
                <w:rFonts w:ascii="仿宋" w:eastAsia="仿宋" w:hAnsi="仿宋"/>
                <w:sz w:val="28"/>
                <w:szCs w:val="28"/>
              </w:rPr>
            </w:pPr>
            <w:r>
              <w:rPr>
                <w:rFonts w:ascii="仿宋" w:eastAsia="仿宋" w:hAnsi="仿宋" w:hint="eastAsia"/>
                <w:sz w:val="28"/>
                <w:szCs w:val="28"/>
              </w:rPr>
              <w:t>智能机器人折返跑</w:t>
            </w:r>
          </w:p>
        </w:tc>
        <w:tc>
          <w:tcPr>
            <w:tcW w:w="1701" w:type="dxa"/>
            <w:vAlign w:val="center"/>
          </w:tcPr>
          <w:p w:rsidR="00C06036" w:rsidRDefault="00EA6EB2">
            <w:pPr>
              <w:jc w:val="center"/>
              <w:rPr>
                <w:rFonts w:ascii="仿宋" w:eastAsia="仿宋" w:hAnsi="仿宋"/>
                <w:sz w:val="28"/>
                <w:szCs w:val="28"/>
              </w:rPr>
            </w:pPr>
            <w:r>
              <w:rPr>
                <w:rFonts w:ascii="仿宋" w:eastAsia="仿宋" w:hAnsi="仿宋" w:hint="eastAsia"/>
                <w:sz w:val="28"/>
                <w:szCs w:val="28"/>
              </w:rPr>
              <w:t>小初高</w:t>
            </w:r>
          </w:p>
        </w:tc>
        <w:tc>
          <w:tcPr>
            <w:tcW w:w="1276" w:type="dxa"/>
          </w:tcPr>
          <w:p w:rsidR="00C06036" w:rsidRDefault="00EA6EB2">
            <w:pPr>
              <w:jc w:val="center"/>
              <w:rPr>
                <w:rFonts w:ascii="仿宋" w:eastAsia="仿宋" w:hAnsi="仿宋"/>
                <w:sz w:val="28"/>
                <w:szCs w:val="28"/>
              </w:rPr>
            </w:pPr>
            <w:r>
              <w:rPr>
                <w:rFonts w:ascii="仿宋" w:eastAsia="仿宋" w:hAnsi="仿宋" w:hint="eastAsia"/>
                <w:sz w:val="28"/>
                <w:szCs w:val="28"/>
              </w:rPr>
              <w:t>1</w:t>
            </w:r>
          </w:p>
        </w:tc>
      </w:tr>
    </w:tbl>
    <w:p w:rsidR="00C06036" w:rsidRDefault="00EA6EB2">
      <w:pPr>
        <w:spacing w:line="360" w:lineRule="auto"/>
        <w:ind w:firstLineChars="250" w:firstLine="700"/>
        <w:rPr>
          <w:rFonts w:ascii="仿宋" w:eastAsia="仿宋" w:hAnsi="仿宋"/>
          <w:b/>
          <w:sz w:val="28"/>
          <w:szCs w:val="28"/>
        </w:rPr>
      </w:pPr>
      <w:r>
        <w:rPr>
          <w:rFonts w:ascii="仿宋" w:eastAsia="仿宋" w:hAnsi="仿宋" w:hint="eastAsia"/>
          <w:sz w:val="28"/>
          <w:szCs w:val="28"/>
        </w:rPr>
        <w:t>各项目比赛规则见</w:t>
      </w:r>
      <w:r>
        <w:rPr>
          <w:rFonts w:ascii="仿宋" w:eastAsia="仿宋" w:hAnsi="仿宋" w:hint="eastAsia"/>
          <w:b/>
          <w:sz w:val="28"/>
          <w:szCs w:val="28"/>
        </w:rPr>
        <w:t>附件1</w:t>
      </w:r>
    </w:p>
    <w:p w:rsidR="00C06036" w:rsidRDefault="00EA6EB2">
      <w:pPr>
        <w:spacing w:line="360" w:lineRule="auto"/>
        <w:ind w:firstLineChars="250" w:firstLine="703"/>
        <w:rPr>
          <w:rFonts w:ascii="仿宋" w:eastAsia="仿宋" w:hAnsi="仿宋"/>
          <w:sz w:val="28"/>
          <w:szCs w:val="28"/>
        </w:rPr>
      </w:pPr>
      <w:r>
        <w:rPr>
          <w:rFonts w:ascii="仿宋" w:eastAsia="仿宋" w:hAnsi="仿宋" w:hint="eastAsia"/>
          <w:b/>
          <w:sz w:val="28"/>
          <w:szCs w:val="28"/>
        </w:rPr>
        <w:t>2、比赛方式：</w:t>
      </w:r>
      <w:r>
        <w:rPr>
          <w:rFonts w:ascii="仿宋" w:eastAsia="仿宋" w:hAnsi="仿宋" w:hint="eastAsia"/>
          <w:sz w:val="28"/>
          <w:szCs w:val="28"/>
        </w:rPr>
        <w:t>现场比赛</w:t>
      </w:r>
    </w:p>
    <w:p w:rsidR="00C06036" w:rsidRDefault="00EA6EB2">
      <w:pPr>
        <w:spacing w:line="360" w:lineRule="auto"/>
        <w:ind w:firstLineChars="250" w:firstLine="703"/>
        <w:rPr>
          <w:rFonts w:ascii="仿宋" w:eastAsia="仿宋" w:hAnsi="仿宋"/>
          <w:sz w:val="28"/>
          <w:szCs w:val="28"/>
        </w:rPr>
      </w:pPr>
      <w:r>
        <w:rPr>
          <w:rFonts w:ascii="仿宋" w:eastAsia="仿宋" w:hAnsi="仿宋" w:hint="eastAsia"/>
          <w:b/>
          <w:sz w:val="28"/>
          <w:szCs w:val="28"/>
        </w:rPr>
        <w:t>3、比赛时间：</w:t>
      </w:r>
      <w:r>
        <w:rPr>
          <w:rFonts w:ascii="仿宋" w:eastAsia="仿宋" w:hAnsi="仿宋" w:hint="eastAsia"/>
          <w:sz w:val="28"/>
          <w:szCs w:val="28"/>
        </w:rPr>
        <w:t>五月上旬（具体日期另行通知）</w:t>
      </w:r>
    </w:p>
    <w:p w:rsidR="00C06036" w:rsidRDefault="00EA6EB2">
      <w:pPr>
        <w:spacing w:line="360" w:lineRule="auto"/>
        <w:ind w:firstLineChars="250" w:firstLine="703"/>
        <w:rPr>
          <w:rFonts w:ascii="仿宋" w:eastAsia="仿宋" w:hAnsi="仿宋"/>
          <w:sz w:val="28"/>
          <w:szCs w:val="28"/>
        </w:rPr>
      </w:pPr>
      <w:r>
        <w:rPr>
          <w:rFonts w:ascii="仿宋" w:eastAsia="仿宋" w:hAnsi="仿宋" w:hint="eastAsia"/>
          <w:b/>
          <w:sz w:val="28"/>
          <w:szCs w:val="28"/>
        </w:rPr>
        <w:t>4、报名方式及截止时间：</w:t>
      </w:r>
      <w:r>
        <w:rPr>
          <w:rFonts w:ascii="仿宋" w:eastAsia="仿宋" w:hAnsi="仿宋" w:hint="eastAsia"/>
          <w:sz w:val="28"/>
          <w:szCs w:val="28"/>
        </w:rPr>
        <w:t>填写</w:t>
      </w:r>
      <w:r>
        <w:rPr>
          <w:rFonts w:ascii="仿宋" w:eastAsia="仿宋" w:hAnsi="仿宋" w:hint="eastAsia"/>
          <w:b/>
          <w:sz w:val="28"/>
          <w:szCs w:val="28"/>
        </w:rPr>
        <w:t>附件3</w:t>
      </w:r>
      <w:r>
        <w:rPr>
          <w:rFonts w:ascii="仿宋" w:eastAsia="仿宋" w:hAnsi="仿宋" w:hint="eastAsia"/>
          <w:sz w:val="28"/>
          <w:szCs w:val="28"/>
        </w:rPr>
        <w:t>中的“校园人工智能嘉年华报名表</w:t>
      </w:r>
      <w:r>
        <w:rPr>
          <w:rFonts w:ascii="仿宋" w:eastAsia="仿宋" w:hAnsi="仿宋"/>
          <w:sz w:val="28"/>
          <w:szCs w:val="28"/>
        </w:rPr>
        <w:t>.xls</w:t>
      </w:r>
      <w:r>
        <w:rPr>
          <w:rFonts w:ascii="仿宋" w:eastAsia="仿宋" w:hAnsi="仿宋" w:hint="eastAsia"/>
          <w:sz w:val="28"/>
          <w:szCs w:val="28"/>
        </w:rPr>
        <w:t>”并于4月20日之前发送至邮箱</w:t>
      </w:r>
      <w:r w:rsidRPr="00967C47">
        <w:rPr>
          <w:rFonts w:ascii="仿宋" w:eastAsia="仿宋" w:hAnsi="仿宋"/>
          <w:sz w:val="28"/>
          <w:szCs w:val="28"/>
        </w:rPr>
        <w:t>fxaijnh@126.com</w:t>
      </w:r>
      <w:r>
        <w:rPr>
          <w:rFonts w:ascii="仿宋" w:eastAsia="仿宋" w:hAnsi="仿宋" w:hint="eastAsia"/>
          <w:sz w:val="28"/>
          <w:szCs w:val="28"/>
        </w:rPr>
        <w:t>。</w:t>
      </w:r>
    </w:p>
    <w:p w:rsidR="00C06036" w:rsidRDefault="00C06036">
      <w:pPr>
        <w:ind w:firstLineChars="250" w:firstLine="527"/>
        <w:rPr>
          <w:rFonts w:ascii="仿宋" w:eastAsia="仿宋" w:hAnsi="仿宋"/>
          <w:b/>
          <w:szCs w:val="21"/>
        </w:rPr>
      </w:pPr>
    </w:p>
    <w:p w:rsidR="00C06036" w:rsidRDefault="00EA6EB2">
      <w:pPr>
        <w:numPr>
          <w:ilvl w:val="0"/>
          <w:numId w:val="3"/>
        </w:numPr>
        <w:spacing w:line="360" w:lineRule="auto"/>
        <w:rPr>
          <w:rFonts w:ascii="仿宋" w:eastAsia="仿宋" w:hAnsi="仿宋"/>
          <w:b/>
          <w:sz w:val="28"/>
          <w:szCs w:val="28"/>
        </w:rPr>
      </w:pPr>
      <w:r>
        <w:rPr>
          <w:rFonts w:ascii="仿宋" w:eastAsia="仿宋" w:hAnsi="仿宋" w:hint="eastAsia"/>
          <w:b/>
          <w:sz w:val="28"/>
          <w:szCs w:val="28"/>
        </w:rPr>
        <w:t>机器人知识与实践比赛奉贤区选拔赛</w:t>
      </w:r>
    </w:p>
    <w:p w:rsidR="00C06036" w:rsidRDefault="00EA6EB2">
      <w:pPr>
        <w:spacing w:line="360" w:lineRule="auto"/>
        <w:ind w:firstLineChars="253" w:firstLine="711"/>
        <w:rPr>
          <w:rFonts w:ascii="仿宋" w:eastAsia="仿宋" w:hAnsi="仿宋"/>
          <w:sz w:val="28"/>
          <w:szCs w:val="28"/>
        </w:rPr>
      </w:pPr>
      <w:r>
        <w:rPr>
          <w:rFonts w:ascii="仿宋" w:eastAsia="仿宋" w:hAnsi="仿宋" w:hint="eastAsia"/>
          <w:b/>
          <w:sz w:val="28"/>
          <w:szCs w:val="28"/>
        </w:rPr>
        <w:t>1、项目：</w:t>
      </w:r>
      <w:r>
        <w:rPr>
          <w:rFonts w:ascii="仿宋" w:eastAsia="仿宋" w:hAnsi="仿宋" w:hint="eastAsia"/>
          <w:sz w:val="28"/>
          <w:szCs w:val="28"/>
        </w:rPr>
        <w:t>比赛设一个规定项目、</w:t>
      </w:r>
      <w:r w:rsidR="00967C47">
        <w:rPr>
          <w:rFonts w:ascii="仿宋" w:eastAsia="仿宋" w:hAnsi="仿宋" w:hint="eastAsia"/>
          <w:sz w:val="28"/>
          <w:szCs w:val="28"/>
        </w:rPr>
        <w:t>8</w:t>
      </w:r>
      <w:r>
        <w:rPr>
          <w:rFonts w:ascii="仿宋" w:eastAsia="仿宋" w:hAnsi="仿宋" w:hint="eastAsia"/>
          <w:sz w:val="28"/>
          <w:szCs w:val="28"/>
        </w:rPr>
        <w:t>个自选项目（不可</w:t>
      </w:r>
      <w:r>
        <w:rPr>
          <w:rFonts w:ascii="仿宋" w:eastAsia="仿宋" w:hAnsi="仿宋"/>
          <w:sz w:val="28"/>
          <w:szCs w:val="28"/>
        </w:rPr>
        <w:t>兼项</w:t>
      </w:r>
      <w:r>
        <w:rPr>
          <w:rFonts w:ascii="仿宋" w:eastAsia="仿宋" w:hAnsi="仿宋" w:hint="eastAsia"/>
          <w:sz w:val="28"/>
          <w:szCs w:val="28"/>
        </w:rPr>
        <w:t>）。</w:t>
      </w:r>
    </w:p>
    <w:p w:rsidR="00C06036" w:rsidRDefault="00EA6EB2" w:rsidP="004026C0">
      <w:pPr>
        <w:spacing w:line="360" w:lineRule="auto"/>
        <w:ind w:firstLineChars="177" w:firstLine="496"/>
        <w:rPr>
          <w:rFonts w:ascii="仿宋" w:eastAsia="仿宋" w:hAnsi="仿宋"/>
          <w:sz w:val="28"/>
          <w:szCs w:val="28"/>
        </w:rPr>
      </w:pPr>
      <w:r>
        <w:rPr>
          <w:rFonts w:ascii="仿宋" w:eastAsia="仿宋" w:hAnsi="仿宋" w:hint="eastAsia"/>
          <w:sz w:val="28"/>
          <w:szCs w:val="28"/>
        </w:rPr>
        <w:t>（1）规定项目：机器人与</w:t>
      </w:r>
      <w:r>
        <w:rPr>
          <w:rFonts w:ascii="仿宋" w:eastAsia="仿宋" w:hAnsi="仿宋"/>
          <w:sz w:val="28"/>
          <w:szCs w:val="28"/>
        </w:rPr>
        <w:t>人工智能</w:t>
      </w:r>
      <w:r>
        <w:rPr>
          <w:rFonts w:ascii="仿宋" w:eastAsia="仿宋" w:hAnsi="仿宋" w:hint="eastAsia"/>
          <w:sz w:val="28"/>
          <w:szCs w:val="28"/>
        </w:rPr>
        <w:t>知识竞赛</w:t>
      </w:r>
    </w:p>
    <w:p w:rsidR="00C06036" w:rsidRDefault="00EA6EB2">
      <w:pPr>
        <w:pStyle w:val="a9"/>
        <w:widowControl/>
        <w:shd w:val="clear" w:color="auto" w:fill="FFFFFF"/>
        <w:spacing w:beforeAutospacing="0" w:afterAutospacing="0" w:line="420" w:lineRule="atLeast"/>
        <w:ind w:firstLine="420"/>
        <w:rPr>
          <w:rFonts w:ascii="仿宋" w:eastAsia="仿宋" w:hAnsi="仿宋" w:cs="仿宋"/>
          <w:sz w:val="28"/>
          <w:szCs w:val="28"/>
          <w:shd w:val="clear" w:color="auto" w:fill="FFFFFF"/>
        </w:rPr>
      </w:pPr>
      <w:r>
        <w:rPr>
          <w:rFonts w:ascii="仿宋" w:eastAsia="仿宋" w:hAnsi="仿宋" w:hint="eastAsia"/>
          <w:sz w:val="28"/>
          <w:szCs w:val="28"/>
        </w:rPr>
        <w:t>知识竞赛</w:t>
      </w:r>
      <w:r>
        <w:rPr>
          <w:rFonts w:ascii="仿宋" w:eastAsia="仿宋" w:hAnsi="仿宋" w:cs="仿宋" w:hint="eastAsia"/>
          <w:sz w:val="28"/>
          <w:szCs w:val="28"/>
          <w:shd w:val="clear" w:color="auto" w:fill="FFFFFF"/>
        </w:rPr>
        <w:t>主要考察学生</w:t>
      </w:r>
      <w:r>
        <w:rPr>
          <w:rFonts w:ascii="仿宋" w:eastAsia="仿宋" w:hAnsi="仿宋" w:hint="eastAsia"/>
          <w:sz w:val="28"/>
          <w:szCs w:val="28"/>
        </w:rPr>
        <w:t>机器人与</w:t>
      </w:r>
      <w:r>
        <w:rPr>
          <w:rFonts w:ascii="仿宋" w:eastAsia="仿宋" w:hAnsi="仿宋"/>
          <w:sz w:val="28"/>
          <w:szCs w:val="28"/>
        </w:rPr>
        <w:t>人工智能</w:t>
      </w:r>
      <w:r>
        <w:rPr>
          <w:rFonts w:ascii="仿宋" w:eastAsia="仿宋" w:hAnsi="仿宋" w:cs="仿宋" w:hint="eastAsia"/>
          <w:sz w:val="28"/>
          <w:szCs w:val="28"/>
          <w:shd w:val="clear" w:color="auto" w:fill="FFFFFF"/>
        </w:rPr>
        <w:t>方面的基础知识，通过知识竞赛并取得参赛码为参与活动的必要条件。</w:t>
      </w:r>
    </w:p>
    <w:p w:rsidR="00C06036" w:rsidRDefault="00EA6EB2" w:rsidP="004026C0">
      <w:pPr>
        <w:spacing w:line="360" w:lineRule="auto"/>
        <w:ind w:firstLineChars="177" w:firstLine="496"/>
        <w:rPr>
          <w:rFonts w:ascii="仿宋" w:eastAsia="仿宋" w:hAnsi="仿宋"/>
          <w:sz w:val="28"/>
          <w:szCs w:val="28"/>
        </w:rPr>
      </w:pPr>
      <w:r>
        <w:rPr>
          <w:rFonts w:ascii="仿宋" w:eastAsia="仿宋" w:hAnsi="仿宋" w:hint="eastAsia"/>
          <w:sz w:val="28"/>
          <w:szCs w:val="28"/>
        </w:rPr>
        <w:t>（2）自选项目</w:t>
      </w:r>
      <w:r>
        <w:rPr>
          <w:rFonts w:ascii="仿宋" w:eastAsia="仿宋" w:hAnsi="仿宋"/>
          <w:sz w:val="28"/>
          <w:szCs w:val="28"/>
        </w:rPr>
        <w:t>：</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7"/>
        <w:gridCol w:w="1701"/>
        <w:gridCol w:w="2693"/>
        <w:gridCol w:w="1134"/>
        <w:gridCol w:w="1418"/>
        <w:gridCol w:w="850"/>
      </w:tblGrid>
      <w:tr w:rsidR="00967C47" w:rsidTr="00273E0B">
        <w:tc>
          <w:tcPr>
            <w:tcW w:w="817" w:type="dxa"/>
            <w:vAlign w:val="center"/>
          </w:tcPr>
          <w:p w:rsidR="00967C47" w:rsidRDefault="00967C47" w:rsidP="00273E0B">
            <w:pPr>
              <w:snapToGrid w:val="0"/>
              <w:jc w:val="center"/>
              <w:rPr>
                <w:rFonts w:ascii="仿宋" w:eastAsia="仿宋" w:hAnsi="仿宋"/>
                <w:sz w:val="24"/>
                <w:szCs w:val="24"/>
              </w:rPr>
            </w:pPr>
            <w:r>
              <w:rPr>
                <w:rFonts w:ascii="仿宋" w:eastAsia="仿宋" w:hAnsi="仿宋" w:cs="宋体" w:hint="eastAsia"/>
                <w:kern w:val="0"/>
                <w:sz w:val="24"/>
                <w:szCs w:val="24"/>
              </w:rPr>
              <w:t>序号</w:t>
            </w:r>
          </w:p>
        </w:tc>
        <w:tc>
          <w:tcPr>
            <w:tcW w:w="1701" w:type="dxa"/>
            <w:vAlign w:val="center"/>
          </w:tcPr>
          <w:p w:rsidR="00967C47" w:rsidRDefault="00967C47" w:rsidP="00273E0B">
            <w:pPr>
              <w:snapToGrid w:val="0"/>
              <w:jc w:val="center"/>
              <w:rPr>
                <w:rFonts w:ascii="仿宋" w:eastAsia="仿宋" w:hAnsi="仿宋" w:cs="宋体"/>
                <w:kern w:val="0"/>
                <w:sz w:val="24"/>
                <w:szCs w:val="24"/>
              </w:rPr>
            </w:pPr>
            <w:r>
              <w:rPr>
                <w:rFonts w:ascii="仿宋" w:eastAsia="仿宋" w:hAnsi="仿宋" w:cs="宋体" w:hint="eastAsia"/>
                <w:kern w:val="0"/>
                <w:sz w:val="24"/>
                <w:szCs w:val="24"/>
              </w:rPr>
              <w:t>项目</w:t>
            </w:r>
            <w:r>
              <w:rPr>
                <w:rFonts w:ascii="仿宋" w:eastAsia="仿宋" w:hAnsi="仿宋" w:cs="宋体"/>
                <w:kern w:val="0"/>
                <w:sz w:val="24"/>
                <w:szCs w:val="24"/>
              </w:rPr>
              <w:t>类别</w:t>
            </w:r>
          </w:p>
        </w:tc>
        <w:tc>
          <w:tcPr>
            <w:tcW w:w="2693" w:type="dxa"/>
            <w:vAlign w:val="center"/>
          </w:tcPr>
          <w:p w:rsidR="00967C47" w:rsidRDefault="00967C47" w:rsidP="00273E0B">
            <w:pPr>
              <w:snapToGrid w:val="0"/>
              <w:jc w:val="center"/>
              <w:rPr>
                <w:rFonts w:ascii="仿宋" w:eastAsia="仿宋" w:hAnsi="仿宋"/>
                <w:sz w:val="24"/>
                <w:szCs w:val="24"/>
              </w:rPr>
            </w:pPr>
            <w:r>
              <w:rPr>
                <w:rFonts w:ascii="仿宋" w:eastAsia="仿宋" w:hAnsi="仿宋" w:cs="宋体" w:hint="eastAsia"/>
                <w:kern w:val="0"/>
                <w:sz w:val="24"/>
                <w:szCs w:val="24"/>
              </w:rPr>
              <w:t>项目</w:t>
            </w:r>
            <w:r>
              <w:rPr>
                <w:rFonts w:ascii="仿宋" w:eastAsia="仿宋" w:hAnsi="仿宋" w:cs="宋体"/>
                <w:kern w:val="0"/>
                <w:sz w:val="24"/>
                <w:szCs w:val="24"/>
              </w:rPr>
              <w:t>名称</w:t>
            </w:r>
          </w:p>
        </w:tc>
        <w:tc>
          <w:tcPr>
            <w:tcW w:w="1134" w:type="dxa"/>
            <w:vAlign w:val="center"/>
          </w:tcPr>
          <w:p w:rsidR="00967C47" w:rsidRDefault="00967C47" w:rsidP="00273E0B">
            <w:pPr>
              <w:snapToGrid w:val="0"/>
              <w:jc w:val="center"/>
              <w:rPr>
                <w:rFonts w:ascii="仿宋" w:eastAsia="仿宋" w:hAnsi="仿宋"/>
                <w:sz w:val="24"/>
                <w:szCs w:val="24"/>
              </w:rPr>
            </w:pPr>
            <w:r>
              <w:rPr>
                <w:rFonts w:ascii="仿宋" w:eastAsia="仿宋" w:hAnsi="仿宋" w:cs="宋体" w:hint="eastAsia"/>
                <w:kern w:val="0"/>
                <w:sz w:val="24"/>
                <w:szCs w:val="24"/>
              </w:rPr>
              <w:t>组别</w:t>
            </w:r>
          </w:p>
        </w:tc>
        <w:tc>
          <w:tcPr>
            <w:tcW w:w="1418" w:type="dxa"/>
            <w:vAlign w:val="center"/>
          </w:tcPr>
          <w:p w:rsidR="00967C47" w:rsidRDefault="00967C47" w:rsidP="00273E0B">
            <w:pPr>
              <w:snapToGrid w:val="0"/>
              <w:jc w:val="center"/>
              <w:rPr>
                <w:rFonts w:ascii="仿宋" w:eastAsia="仿宋" w:hAnsi="仿宋"/>
                <w:sz w:val="24"/>
                <w:szCs w:val="24"/>
              </w:rPr>
            </w:pPr>
            <w:r>
              <w:rPr>
                <w:rFonts w:ascii="仿宋" w:eastAsia="仿宋" w:hAnsi="仿宋" w:hint="eastAsia"/>
                <w:sz w:val="24"/>
                <w:szCs w:val="24"/>
              </w:rPr>
              <w:t>个人/团体</w:t>
            </w:r>
          </w:p>
        </w:tc>
        <w:tc>
          <w:tcPr>
            <w:tcW w:w="850" w:type="dxa"/>
            <w:vAlign w:val="center"/>
          </w:tcPr>
          <w:p w:rsidR="00967C47" w:rsidRDefault="00967C47" w:rsidP="00273E0B">
            <w:pPr>
              <w:snapToGrid w:val="0"/>
              <w:jc w:val="center"/>
              <w:rPr>
                <w:rFonts w:ascii="仿宋" w:eastAsia="仿宋" w:hAnsi="仿宋"/>
                <w:sz w:val="24"/>
                <w:szCs w:val="24"/>
              </w:rPr>
            </w:pPr>
            <w:r>
              <w:rPr>
                <w:rFonts w:ascii="仿宋" w:eastAsia="仿宋" w:hAnsi="仿宋" w:hint="eastAsia"/>
                <w:sz w:val="24"/>
                <w:szCs w:val="24"/>
              </w:rPr>
              <w:t>人数</w:t>
            </w:r>
          </w:p>
        </w:tc>
      </w:tr>
      <w:tr w:rsidR="00967C47" w:rsidTr="00273E0B">
        <w:tc>
          <w:tcPr>
            <w:tcW w:w="817" w:type="dxa"/>
            <w:vAlign w:val="center"/>
          </w:tcPr>
          <w:p w:rsidR="00967C47" w:rsidRDefault="00967C47" w:rsidP="00273E0B">
            <w:pPr>
              <w:snapToGrid w:val="0"/>
              <w:spacing w:line="300" w:lineRule="auto"/>
              <w:jc w:val="center"/>
              <w:rPr>
                <w:rFonts w:ascii="仿宋" w:eastAsia="仿宋" w:hAnsi="仿宋" w:cs="宋体"/>
                <w:kern w:val="0"/>
                <w:sz w:val="28"/>
                <w:szCs w:val="28"/>
              </w:rPr>
            </w:pPr>
            <w:r>
              <w:rPr>
                <w:rFonts w:ascii="仿宋" w:eastAsia="仿宋" w:hAnsi="仿宋" w:cs="宋体" w:hint="eastAsia"/>
                <w:sz w:val="24"/>
                <w:szCs w:val="24"/>
              </w:rPr>
              <w:t>1</w:t>
            </w:r>
          </w:p>
        </w:tc>
        <w:tc>
          <w:tcPr>
            <w:tcW w:w="1701" w:type="dxa"/>
            <w:vMerge w:val="restart"/>
            <w:vAlign w:val="center"/>
          </w:tcPr>
          <w:p w:rsidR="00967C47" w:rsidRDefault="00967C47" w:rsidP="00273E0B">
            <w:pPr>
              <w:jc w:val="center"/>
              <w:rPr>
                <w:rFonts w:ascii="仿宋" w:eastAsia="仿宋" w:hAnsi="仿宋" w:cs="宋体"/>
                <w:kern w:val="0"/>
                <w:sz w:val="28"/>
                <w:szCs w:val="28"/>
              </w:rPr>
            </w:pPr>
            <w:r>
              <w:rPr>
                <w:rFonts w:ascii="仿宋" w:eastAsia="仿宋" w:hAnsi="仿宋" w:cs="宋体" w:hint="eastAsia"/>
                <w:sz w:val="24"/>
                <w:szCs w:val="24"/>
              </w:rPr>
              <w:t>体育机器人</w:t>
            </w:r>
          </w:p>
        </w:tc>
        <w:tc>
          <w:tcPr>
            <w:tcW w:w="2693" w:type="dxa"/>
            <w:vAlign w:val="center"/>
          </w:tcPr>
          <w:p w:rsidR="00967C47" w:rsidRDefault="00967C47" w:rsidP="00273E0B">
            <w:pPr>
              <w:snapToGrid w:val="0"/>
              <w:spacing w:line="300" w:lineRule="auto"/>
              <w:jc w:val="center"/>
              <w:rPr>
                <w:rFonts w:ascii="仿宋" w:eastAsia="仿宋" w:hAnsi="仿宋" w:cs="宋体"/>
                <w:kern w:val="0"/>
                <w:sz w:val="28"/>
                <w:szCs w:val="28"/>
              </w:rPr>
            </w:pPr>
            <w:r>
              <w:rPr>
                <w:rFonts w:ascii="仿宋" w:eastAsia="仿宋" w:hAnsi="仿宋" w:cs="宋体" w:hint="eastAsia"/>
                <w:sz w:val="24"/>
                <w:szCs w:val="24"/>
              </w:rPr>
              <w:t>机器人投篮</w:t>
            </w:r>
          </w:p>
        </w:tc>
        <w:tc>
          <w:tcPr>
            <w:tcW w:w="1134" w:type="dxa"/>
            <w:vAlign w:val="center"/>
          </w:tcPr>
          <w:p w:rsidR="00967C47" w:rsidRDefault="00967C47" w:rsidP="00273E0B">
            <w:pPr>
              <w:snapToGrid w:val="0"/>
              <w:spacing w:line="300" w:lineRule="auto"/>
              <w:jc w:val="center"/>
              <w:rPr>
                <w:rFonts w:ascii="仿宋" w:eastAsia="仿宋" w:hAnsi="仿宋" w:cs="宋体"/>
                <w:kern w:val="0"/>
                <w:sz w:val="28"/>
                <w:szCs w:val="28"/>
              </w:rPr>
            </w:pPr>
            <w:r>
              <w:rPr>
                <w:rFonts w:ascii="仿宋" w:eastAsia="仿宋" w:hAnsi="仿宋" w:cs="宋体" w:hint="eastAsia"/>
                <w:sz w:val="24"/>
                <w:szCs w:val="24"/>
              </w:rPr>
              <w:t>小初</w:t>
            </w:r>
          </w:p>
        </w:tc>
        <w:tc>
          <w:tcPr>
            <w:tcW w:w="1418" w:type="dxa"/>
            <w:vAlign w:val="center"/>
          </w:tcPr>
          <w:p w:rsidR="00967C47" w:rsidRDefault="00967C47" w:rsidP="00273E0B">
            <w:pPr>
              <w:snapToGrid w:val="0"/>
              <w:spacing w:line="300" w:lineRule="auto"/>
              <w:jc w:val="center"/>
              <w:rPr>
                <w:rFonts w:ascii="仿宋" w:eastAsia="仿宋" w:hAnsi="仿宋"/>
                <w:sz w:val="28"/>
                <w:szCs w:val="28"/>
              </w:rPr>
            </w:pPr>
            <w:r>
              <w:rPr>
                <w:rFonts w:ascii="仿宋" w:eastAsia="仿宋" w:hAnsi="仿宋" w:cs="宋体" w:hint="eastAsia"/>
                <w:sz w:val="24"/>
                <w:szCs w:val="24"/>
              </w:rPr>
              <w:t>个人</w:t>
            </w:r>
          </w:p>
        </w:tc>
        <w:tc>
          <w:tcPr>
            <w:tcW w:w="850" w:type="dxa"/>
            <w:vAlign w:val="center"/>
          </w:tcPr>
          <w:p w:rsidR="00967C47" w:rsidRDefault="00967C47" w:rsidP="00273E0B">
            <w:pPr>
              <w:snapToGrid w:val="0"/>
              <w:spacing w:line="300" w:lineRule="auto"/>
              <w:jc w:val="center"/>
              <w:rPr>
                <w:rFonts w:ascii="仿宋" w:eastAsia="仿宋" w:hAnsi="仿宋"/>
                <w:sz w:val="28"/>
                <w:szCs w:val="28"/>
              </w:rPr>
            </w:pPr>
            <w:r>
              <w:rPr>
                <w:rFonts w:ascii="仿宋" w:eastAsia="仿宋" w:hAnsi="仿宋" w:cs="宋体" w:hint="eastAsia"/>
                <w:sz w:val="24"/>
                <w:szCs w:val="24"/>
              </w:rPr>
              <w:t>1</w:t>
            </w:r>
          </w:p>
        </w:tc>
      </w:tr>
      <w:tr w:rsidR="00967C47" w:rsidTr="00273E0B">
        <w:tc>
          <w:tcPr>
            <w:tcW w:w="817" w:type="dxa"/>
            <w:vAlign w:val="center"/>
          </w:tcPr>
          <w:p w:rsidR="00967C47" w:rsidRDefault="00967C47" w:rsidP="00273E0B">
            <w:pPr>
              <w:snapToGrid w:val="0"/>
              <w:spacing w:line="300" w:lineRule="auto"/>
              <w:jc w:val="center"/>
              <w:rPr>
                <w:rFonts w:ascii="仿宋" w:eastAsia="仿宋" w:hAnsi="仿宋" w:cs="宋体"/>
                <w:sz w:val="24"/>
                <w:szCs w:val="24"/>
              </w:rPr>
            </w:pPr>
            <w:r>
              <w:rPr>
                <w:rFonts w:ascii="仿宋" w:eastAsia="仿宋" w:hAnsi="仿宋" w:cs="宋体"/>
                <w:sz w:val="24"/>
                <w:szCs w:val="24"/>
              </w:rPr>
              <w:t>2</w:t>
            </w:r>
          </w:p>
        </w:tc>
        <w:tc>
          <w:tcPr>
            <w:tcW w:w="1701" w:type="dxa"/>
            <w:vMerge/>
            <w:vAlign w:val="center"/>
          </w:tcPr>
          <w:p w:rsidR="00967C47" w:rsidRDefault="00967C47" w:rsidP="00273E0B">
            <w:pPr>
              <w:jc w:val="center"/>
              <w:rPr>
                <w:rFonts w:ascii="仿宋" w:eastAsia="仿宋" w:hAnsi="仿宋" w:cs="宋体"/>
                <w:sz w:val="24"/>
                <w:szCs w:val="24"/>
              </w:rPr>
            </w:pPr>
          </w:p>
        </w:tc>
        <w:tc>
          <w:tcPr>
            <w:tcW w:w="2693" w:type="dxa"/>
            <w:vAlign w:val="center"/>
          </w:tcPr>
          <w:p w:rsidR="00967C47" w:rsidRDefault="00967C47" w:rsidP="00273E0B">
            <w:pPr>
              <w:snapToGrid w:val="0"/>
              <w:spacing w:line="300" w:lineRule="auto"/>
              <w:jc w:val="center"/>
              <w:rPr>
                <w:rFonts w:ascii="仿宋" w:eastAsia="仿宋" w:hAnsi="仿宋" w:cs="宋体"/>
                <w:sz w:val="24"/>
                <w:szCs w:val="24"/>
              </w:rPr>
            </w:pPr>
            <w:r>
              <w:rPr>
                <w:rFonts w:ascii="仿宋" w:eastAsia="仿宋" w:hAnsi="仿宋" w:cs="宋体" w:hint="eastAsia"/>
                <w:sz w:val="24"/>
                <w:szCs w:val="24"/>
              </w:rPr>
              <w:t>人形机器人足球</w:t>
            </w:r>
          </w:p>
        </w:tc>
        <w:tc>
          <w:tcPr>
            <w:tcW w:w="1134" w:type="dxa"/>
            <w:vAlign w:val="center"/>
          </w:tcPr>
          <w:p w:rsidR="00967C47" w:rsidRDefault="00967C47" w:rsidP="00273E0B">
            <w:pPr>
              <w:snapToGrid w:val="0"/>
              <w:spacing w:line="300" w:lineRule="auto"/>
              <w:jc w:val="center"/>
              <w:rPr>
                <w:rFonts w:ascii="仿宋" w:eastAsia="仿宋" w:hAnsi="仿宋" w:cs="宋体"/>
                <w:sz w:val="24"/>
                <w:szCs w:val="24"/>
              </w:rPr>
            </w:pPr>
            <w:r>
              <w:rPr>
                <w:rFonts w:ascii="仿宋" w:eastAsia="仿宋" w:hAnsi="仿宋" w:cs="宋体" w:hint="eastAsia"/>
                <w:sz w:val="24"/>
                <w:szCs w:val="24"/>
              </w:rPr>
              <w:t>小初高</w:t>
            </w:r>
          </w:p>
        </w:tc>
        <w:tc>
          <w:tcPr>
            <w:tcW w:w="1418" w:type="dxa"/>
            <w:vAlign w:val="center"/>
          </w:tcPr>
          <w:p w:rsidR="00967C47" w:rsidRDefault="00967C47" w:rsidP="00273E0B">
            <w:pPr>
              <w:snapToGrid w:val="0"/>
              <w:spacing w:line="300" w:lineRule="auto"/>
              <w:jc w:val="center"/>
              <w:rPr>
                <w:rFonts w:ascii="仿宋" w:eastAsia="仿宋" w:hAnsi="仿宋" w:cs="宋体"/>
                <w:sz w:val="24"/>
                <w:szCs w:val="24"/>
              </w:rPr>
            </w:pPr>
            <w:r>
              <w:rPr>
                <w:rFonts w:ascii="仿宋" w:eastAsia="仿宋" w:hAnsi="仿宋" w:cs="宋体" w:hint="eastAsia"/>
                <w:sz w:val="24"/>
                <w:szCs w:val="24"/>
              </w:rPr>
              <w:t>团体</w:t>
            </w:r>
          </w:p>
        </w:tc>
        <w:tc>
          <w:tcPr>
            <w:tcW w:w="850" w:type="dxa"/>
            <w:vAlign w:val="center"/>
          </w:tcPr>
          <w:p w:rsidR="00967C47" w:rsidRDefault="00967C47" w:rsidP="00273E0B">
            <w:pPr>
              <w:snapToGrid w:val="0"/>
              <w:spacing w:line="300" w:lineRule="auto"/>
              <w:jc w:val="center"/>
              <w:rPr>
                <w:rFonts w:ascii="仿宋" w:eastAsia="仿宋" w:hAnsi="仿宋" w:cs="宋体"/>
                <w:sz w:val="24"/>
                <w:szCs w:val="24"/>
              </w:rPr>
            </w:pPr>
            <w:r>
              <w:rPr>
                <w:rFonts w:ascii="仿宋" w:eastAsia="仿宋" w:hAnsi="仿宋" w:cs="宋体"/>
                <w:sz w:val="24"/>
                <w:szCs w:val="24"/>
              </w:rPr>
              <w:t>2</w:t>
            </w:r>
          </w:p>
        </w:tc>
      </w:tr>
      <w:tr w:rsidR="00967C47" w:rsidTr="00273E0B">
        <w:tc>
          <w:tcPr>
            <w:tcW w:w="817" w:type="dxa"/>
            <w:vAlign w:val="center"/>
          </w:tcPr>
          <w:p w:rsidR="00967C47" w:rsidRDefault="00967C47" w:rsidP="00273E0B">
            <w:pPr>
              <w:snapToGrid w:val="0"/>
              <w:spacing w:line="300" w:lineRule="auto"/>
              <w:jc w:val="center"/>
              <w:rPr>
                <w:rFonts w:ascii="仿宋" w:eastAsia="仿宋" w:hAnsi="仿宋" w:cs="宋体"/>
                <w:sz w:val="24"/>
                <w:szCs w:val="24"/>
              </w:rPr>
            </w:pPr>
            <w:r>
              <w:rPr>
                <w:rFonts w:ascii="仿宋" w:eastAsia="仿宋" w:hAnsi="仿宋" w:cs="宋体"/>
                <w:sz w:val="24"/>
                <w:szCs w:val="24"/>
              </w:rPr>
              <w:t>3</w:t>
            </w:r>
          </w:p>
        </w:tc>
        <w:tc>
          <w:tcPr>
            <w:tcW w:w="1701" w:type="dxa"/>
            <w:vMerge w:val="restart"/>
            <w:vAlign w:val="center"/>
          </w:tcPr>
          <w:p w:rsidR="00967C47" w:rsidRDefault="00967C47" w:rsidP="00273E0B">
            <w:pPr>
              <w:jc w:val="center"/>
              <w:rPr>
                <w:rFonts w:ascii="仿宋" w:eastAsia="仿宋" w:hAnsi="仿宋" w:cs="宋体"/>
                <w:sz w:val="24"/>
                <w:szCs w:val="24"/>
              </w:rPr>
            </w:pPr>
            <w:r>
              <w:rPr>
                <w:rFonts w:ascii="仿宋" w:eastAsia="仿宋" w:hAnsi="仿宋" w:cs="宋体" w:hint="eastAsia"/>
                <w:sz w:val="24"/>
                <w:szCs w:val="24"/>
              </w:rPr>
              <w:t>农业机器人</w:t>
            </w:r>
          </w:p>
        </w:tc>
        <w:tc>
          <w:tcPr>
            <w:tcW w:w="2693" w:type="dxa"/>
            <w:vAlign w:val="center"/>
          </w:tcPr>
          <w:p w:rsidR="00967C47" w:rsidRDefault="00967C47" w:rsidP="00273E0B">
            <w:pPr>
              <w:snapToGrid w:val="0"/>
              <w:spacing w:line="300" w:lineRule="auto"/>
              <w:jc w:val="center"/>
              <w:rPr>
                <w:rFonts w:ascii="仿宋" w:eastAsia="仿宋" w:hAnsi="仿宋" w:cs="宋体"/>
                <w:sz w:val="24"/>
                <w:szCs w:val="24"/>
              </w:rPr>
            </w:pPr>
            <w:r>
              <w:rPr>
                <w:rFonts w:ascii="仿宋" w:eastAsia="仿宋" w:hAnsi="仿宋" w:cs="宋体" w:hint="eastAsia"/>
                <w:sz w:val="24"/>
                <w:szCs w:val="24"/>
              </w:rPr>
              <w:t>智能除草</w:t>
            </w:r>
          </w:p>
        </w:tc>
        <w:tc>
          <w:tcPr>
            <w:tcW w:w="1134" w:type="dxa"/>
            <w:vAlign w:val="center"/>
          </w:tcPr>
          <w:p w:rsidR="00967C47" w:rsidRDefault="00967C47" w:rsidP="00273E0B">
            <w:pPr>
              <w:snapToGrid w:val="0"/>
              <w:spacing w:line="300" w:lineRule="auto"/>
              <w:jc w:val="center"/>
              <w:rPr>
                <w:rFonts w:ascii="仿宋" w:eastAsia="仿宋" w:hAnsi="仿宋" w:cs="宋体"/>
                <w:sz w:val="24"/>
                <w:szCs w:val="24"/>
              </w:rPr>
            </w:pPr>
            <w:r>
              <w:rPr>
                <w:rFonts w:ascii="仿宋" w:eastAsia="仿宋" w:hAnsi="仿宋" w:cs="宋体" w:hint="eastAsia"/>
                <w:sz w:val="24"/>
                <w:szCs w:val="24"/>
              </w:rPr>
              <w:t>小初</w:t>
            </w:r>
          </w:p>
        </w:tc>
        <w:tc>
          <w:tcPr>
            <w:tcW w:w="1418" w:type="dxa"/>
            <w:vAlign w:val="center"/>
          </w:tcPr>
          <w:p w:rsidR="00967C47" w:rsidRDefault="00967C47" w:rsidP="00273E0B">
            <w:pPr>
              <w:snapToGrid w:val="0"/>
              <w:spacing w:line="300" w:lineRule="auto"/>
              <w:jc w:val="center"/>
              <w:rPr>
                <w:rFonts w:ascii="仿宋" w:eastAsia="仿宋" w:hAnsi="仿宋" w:cs="宋体"/>
                <w:sz w:val="24"/>
                <w:szCs w:val="24"/>
              </w:rPr>
            </w:pPr>
            <w:r>
              <w:rPr>
                <w:rFonts w:ascii="仿宋" w:eastAsia="仿宋" w:hAnsi="仿宋" w:cs="宋体" w:hint="eastAsia"/>
                <w:sz w:val="24"/>
                <w:szCs w:val="24"/>
              </w:rPr>
              <w:t>个人</w:t>
            </w:r>
          </w:p>
        </w:tc>
        <w:tc>
          <w:tcPr>
            <w:tcW w:w="850" w:type="dxa"/>
            <w:vAlign w:val="center"/>
          </w:tcPr>
          <w:p w:rsidR="00967C47" w:rsidRDefault="00967C47" w:rsidP="00273E0B">
            <w:pPr>
              <w:snapToGrid w:val="0"/>
              <w:spacing w:line="300" w:lineRule="auto"/>
              <w:jc w:val="center"/>
              <w:rPr>
                <w:rFonts w:ascii="仿宋" w:eastAsia="仿宋" w:hAnsi="仿宋" w:cs="宋体"/>
                <w:sz w:val="24"/>
                <w:szCs w:val="24"/>
              </w:rPr>
            </w:pPr>
            <w:r>
              <w:rPr>
                <w:rFonts w:ascii="仿宋" w:eastAsia="仿宋" w:hAnsi="仿宋" w:cs="宋体" w:hint="eastAsia"/>
                <w:sz w:val="24"/>
                <w:szCs w:val="24"/>
              </w:rPr>
              <w:t>1</w:t>
            </w:r>
          </w:p>
        </w:tc>
      </w:tr>
      <w:tr w:rsidR="00967C47" w:rsidTr="00273E0B">
        <w:tc>
          <w:tcPr>
            <w:tcW w:w="817" w:type="dxa"/>
            <w:vAlign w:val="center"/>
          </w:tcPr>
          <w:p w:rsidR="00967C47" w:rsidRDefault="00967C47" w:rsidP="00273E0B">
            <w:pPr>
              <w:snapToGrid w:val="0"/>
              <w:spacing w:line="300" w:lineRule="auto"/>
              <w:jc w:val="center"/>
              <w:rPr>
                <w:rFonts w:ascii="仿宋" w:eastAsia="仿宋" w:hAnsi="仿宋" w:cs="宋体"/>
                <w:sz w:val="24"/>
                <w:szCs w:val="24"/>
              </w:rPr>
            </w:pPr>
            <w:r>
              <w:rPr>
                <w:rFonts w:ascii="仿宋" w:eastAsia="仿宋" w:hAnsi="仿宋" w:cs="宋体" w:hint="eastAsia"/>
                <w:sz w:val="24"/>
                <w:szCs w:val="24"/>
              </w:rPr>
              <w:t>4</w:t>
            </w:r>
          </w:p>
        </w:tc>
        <w:tc>
          <w:tcPr>
            <w:tcW w:w="1701" w:type="dxa"/>
            <w:vMerge/>
            <w:vAlign w:val="center"/>
          </w:tcPr>
          <w:p w:rsidR="00967C47" w:rsidRDefault="00967C47" w:rsidP="00273E0B">
            <w:pPr>
              <w:jc w:val="center"/>
              <w:rPr>
                <w:rFonts w:ascii="仿宋" w:eastAsia="仿宋" w:hAnsi="仿宋" w:cs="宋体"/>
                <w:sz w:val="24"/>
                <w:szCs w:val="24"/>
              </w:rPr>
            </w:pPr>
          </w:p>
        </w:tc>
        <w:tc>
          <w:tcPr>
            <w:tcW w:w="2693" w:type="dxa"/>
            <w:vAlign w:val="center"/>
          </w:tcPr>
          <w:p w:rsidR="00967C47" w:rsidRDefault="00967C47" w:rsidP="00273E0B">
            <w:pPr>
              <w:snapToGrid w:val="0"/>
              <w:spacing w:line="300" w:lineRule="auto"/>
              <w:jc w:val="center"/>
              <w:rPr>
                <w:rFonts w:ascii="仿宋" w:eastAsia="仿宋" w:hAnsi="仿宋" w:cs="宋体"/>
                <w:sz w:val="24"/>
                <w:szCs w:val="24"/>
              </w:rPr>
            </w:pPr>
            <w:r>
              <w:rPr>
                <w:rFonts w:ascii="仿宋" w:eastAsia="仿宋" w:hAnsi="仿宋" w:cs="宋体" w:hint="eastAsia"/>
                <w:sz w:val="24"/>
                <w:szCs w:val="24"/>
              </w:rPr>
              <w:t>农业巡检机器人</w:t>
            </w:r>
          </w:p>
        </w:tc>
        <w:tc>
          <w:tcPr>
            <w:tcW w:w="1134" w:type="dxa"/>
            <w:vAlign w:val="center"/>
          </w:tcPr>
          <w:p w:rsidR="00967C47" w:rsidRDefault="00967C47" w:rsidP="00273E0B">
            <w:pPr>
              <w:snapToGrid w:val="0"/>
              <w:spacing w:line="300" w:lineRule="auto"/>
              <w:jc w:val="center"/>
              <w:rPr>
                <w:rFonts w:ascii="仿宋" w:eastAsia="仿宋" w:hAnsi="仿宋" w:cs="宋体"/>
                <w:sz w:val="24"/>
                <w:szCs w:val="24"/>
              </w:rPr>
            </w:pPr>
            <w:r>
              <w:rPr>
                <w:rFonts w:ascii="仿宋" w:eastAsia="仿宋" w:hAnsi="仿宋" w:cs="宋体" w:hint="eastAsia"/>
                <w:sz w:val="24"/>
                <w:szCs w:val="24"/>
              </w:rPr>
              <w:t>小初高</w:t>
            </w:r>
          </w:p>
        </w:tc>
        <w:tc>
          <w:tcPr>
            <w:tcW w:w="1418" w:type="dxa"/>
            <w:vAlign w:val="center"/>
          </w:tcPr>
          <w:p w:rsidR="00967C47" w:rsidRDefault="00967C47" w:rsidP="00273E0B">
            <w:pPr>
              <w:snapToGrid w:val="0"/>
              <w:spacing w:line="300" w:lineRule="auto"/>
              <w:jc w:val="center"/>
              <w:rPr>
                <w:rFonts w:ascii="仿宋" w:eastAsia="仿宋" w:hAnsi="仿宋" w:cs="宋体"/>
                <w:sz w:val="24"/>
                <w:szCs w:val="24"/>
              </w:rPr>
            </w:pPr>
            <w:r>
              <w:rPr>
                <w:rFonts w:ascii="仿宋" w:eastAsia="仿宋" w:hAnsi="仿宋" w:cs="宋体" w:hint="eastAsia"/>
                <w:sz w:val="24"/>
                <w:szCs w:val="24"/>
              </w:rPr>
              <w:t>个人</w:t>
            </w:r>
          </w:p>
        </w:tc>
        <w:tc>
          <w:tcPr>
            <w:tcW w:w="850" w:type="dxa"/>
            <w:vAlign w:val="center"/>
          </w:tcPr>
          <w:p w:rsidR="00967C47" w:rsidRDefault="00967C47" w:rsidP="00273E0B">
            <w:pPr>
              <w:snapToGrid w:val="0"/>
              <w:spacing w:line="300" w:lineRule="auto"/>
              <w:jc w:val="center"/>
              <w:rPr>
                <w:rFonts w:ascii="仿宋" w:eastAsia="仿宋" w:hAnsi="仿宋" w:cs="宋体"/>
                <w:sz w:val="24"/>
                <w:szCs w:val="24"/>
              </w:rPr>
            </w:pPr>
            <w:r>
              <w:rPr>
                <w:rFonts w:ascii="仿宋" w:eastAsia="仿宋" w:hAnsi="仿宋" w:cs="宋体" w:hint="eastAsia"/>
                <w:sz w:val="24"/>
                <w:szCs w:val="24"/>
              </w:rPr>
              <w:t>1</w:t>
            </w:r>
          </w:p>
        </w:tc>
      </w:tr>
      <w:tr w:rsidR="00967C47" w:rsidTr="00273E0B">
        <w:tc>
          <w:tcPr>
            <w:tcW w:w="817" w:type="dxa"/>
            <w:vAlign w:val="center"/>
          </w:tcPr>
          <w:p w:rsidR="00967C47" w:rsidRDefault="00967C47" w:rsidP="00273E0B">
            <w:pPr>
              <w:snapToGrid w:val="0"/>
              <w:spacing w:line="300" w:lineRule="auto"/>
              <w:jc w:val="center"/>
              <w:rPr>
                <w:rFonts w:ascii="仿宋" w:eastAsia="仿宋" w:hAnsi="仿宋" w:cs="宋体"/>
                <w:sz w:val="24"/>
                <w:szCs w:val="24"/>
              </w:rPr>
            </w:pPr>
            <w:r>
              <w:rPr>
                <w:rFonts w:ascii="仿宋" w:eastAsia="仿宋" w:hAnsi="仿宋" w:cs="宋体" w:hint="eastAsia"/>
                <w:sz w:val="24"/>
                <w:szCs w:val="24"/>
              </w:rPr>
              <w:t>5</w:t>
            </w:r>
          </w:p>
        </w:tc>
        <w:tc>
          <w:tcPr>
            <w:tcW w:w="1701" w:type="dxa"/>
            <w:vAlign w:val="center"/>
          </w:tcPr>
          <w:p w:rsidR="00967C47" w:rsidRDefault="00967C47" w:rsidP="00273E0B">
            <w:pPr>
              <w:jc w:val="center"/>
              <w:rPr>
                <w:rFonts w:ascii="仿宋" w:eastAsia="仿宋" w:hAnsi="仿宋" w:cs="宋体"/>
                <w:sz w:val="24"/>
                <w:szCs w:val="24"/>
              </w:rPr>
            </w:pPr>
            <w:r>
              <w:rPr>
                <w:rFonts w:ascii="仿宋" w:eastAsia="仿宋" w:hAnsi="仿宋" w:cs="宋体" w:hint="eastAsia"/>
                <w:sz w:val="24"/>
                <w:szCs w:val="24"/>
              </w:rPr>
              <w:t>服务机器人</w:t>
            </w:r>
          </w:p>
        </w:tc>
        <w:tc>
          <w:tcPr>
            <w:tcW w:w="2693" w:type="dxa"/>
            <w:vAlign w:val="center"/>
          </w:tcPr>
          <w:p w:rsidR="00967C47" w:rsidRDefault="00967C47" w:rsidP="00273E0B">
            <w:pPr>
              <w:snapToGrid w:val="0"/>
              <w:spacing w:line="300" w:lineRule="auto"/>
              <w:jc w:val="center"/>
              <w:rPr>
                <w:rFonts w:ascii="仿宋" w:eastAsia="仿宋" w:hAnsi="仿宋" w:cs="宋体"/>
                <w:sz w:val="24"/>
                <w:szCs w:val="24"/>
              </w:rPr>
            </w:pPr>
            <w:r>
              <w:rPr>
                <w:rFonts w:ascii="仿宋" w:eastAsia="仿宋" w:hAnsi="仿宋" w:cs="宋体" w:hint="eastAsia"/>
                <w:sz w:val="24"/>
                <w:szCs w:val="24"/>
              </w:rPr>
              <w:t>智能创意</w:t>
            </w:r>
          </w:p>
        </w:tc>
        <w:tc>
          <w:tcPr>
            <w:tcW w:w="1134" w:type="dxa"/>
            <w:vAlign w:val="center"/>
          </w:tcPr>
          <w:p w:rsidR="00967C47" w:rsidRDefault="00967C47" w:rsidP="00273E0B">
            <w:pPr>
              <w:snapToGrid w:val="0"/>
              <w:spacing w:line="300" w:lineRule="auto"/>
              <w:jc w:val="center"/>
              <w:rPr>
                <w:rFonts w:ascii="仿宋" w:eastAsia="仿宋" w:hAnsi="仿宋" w:cs="宋体"/>
                <w:sz w:val="24"/>
                <w:szCs w:val="24"/>
              </w:rPr>
            </w:pPr>
            <w:r>
              <w:rPr>
                <w:rFonts w:ascii="仿宋" w:eastAsia="仿宋" w:hAnsi="仿宋" w:cs="宋体" w:hint="eastAsia"/>
                <w:sz w:val="24"/>
                <w:szCs w:val="24"/>
              </w:rPr>
              <w:t>小初高</w:t>
            </w:r>
          </w:p>
        </w:tc>
        <w:tc>
          <w:tcPr>
            <w:tcW w:w="1418" w:type="dxa"/>
            <w:vAlign w:val="center"/>
          </w:tcPr>
          <w:p w:rsidR="00967C47" w:rsidRDefault="00967C47" w:rsidP="00273E0B">
            <w:pPr>
              <w:snapToGrid w:val="0"/>
              <w:spacing w:line="300" w:lineRule="auto"/>
              <w:jc w:val="center"/>
              <w:rPr>
                <w:rFonts w:ascii="仿宋" w:eastAsia="仿宋" w:hAnsi="仿宋" w:cs="宋体"/>
                <w:sz w:val="24"/>
                <w:szCs w:val="24"/>
              </w:rPr>
            </w:pPr>
            <w:r>
              <w:rPr>
                <w:rFonts w:ascii="仿宋" w:eastAsia="仿宋" w:hAnsi="仿宋" w:cs="宋体" w:hint="eastAsia"/>
                <w:sz w:val="24"/>
                <w:szCs w:val="24"/>
              </w:rPr>
              <w:t>个人</w:t>
            </w:r>
          </w:p>
        </w:tc>
        <w:tc>
          <w:tcPr>
            <w:tcW w:w="850" w:type="dxa"/>
            <w:vAlign w:val="center"/>
          </w:tcPr>
          <w:p w:rsidR="00967C47" w:rsidRDefault="00967C47" w:rsidP="00273E0B">
            <w:pPr>
              <w:snapToGrid w:val="0"/>
              <w:spacing w:line="300" w:lineRule="auto"/>
              <w:jc w:val="center"/>
              <w:rPr>
                <w:rFonts w:ascii="仿宋" w:eastAsia="仿宋" w:hAnsi="仿宋" w:cs="宋体"/>
                <w:sz w:val="24"/>
                <w:szCs w:val="24"/>
              </w:rPr>
            </w:pPr>
            <w:r>
              <w:rPr>
                <w:rFonts w:ascii="仿宋" w:eastAsia="仿宋" w:hAnsi="仿宋" w:cs="宋体" w:hint="eastAsia"/>
                <w:sz w:val="24"/>
                <w:szCs w:val="24"/>
              </w:rPr>
              <w:t>1</w:t>
            </w:r>
          </w:p>
        </w:tc>
      </w:tr>
      <w:tr w:rsidR="00967C47" w:rsidTr="00273E0B">
        <w:tc>
          <w:tcPr>
            <w:tcW w:w="817" w:type="dxa"/>
            <w:vAlign w:val="center"/>
          </w:tcPr>
          <w:p w:rsidR="00967C47" w:rsidRDefault="00967C47" w:rsidP="00273E0B">
            <w:pPr>
              <w:snapToGrid w:val="0"/>
              <w:spacing w:line="300" w:lineRule="auto"/>
              <w:jc w:val="center"/>
              <w:rPr>
                <w:rFonts w:ascii="仿宋" w:eastAsia="仿宋" w:hAnsi="仿宋" w:cs="宋体"/>
                <w:sz w:val="24"/>
                <w:szCs w:val="24"/>
              </w:rPr>
            </w:pPr>
            <w:r>
              <w:rPr>
                <w:rFonts w:ascii="仿宋" w:eastAsia="仿宋" w:hAnsi="仿宋" w:cs="宋体" w:hint="eastAsia"/>
                <w:sz w:val="24"/>
                <w:szCs w:val="24"/>
              </w:rPr>
              <w:t>6</w:t>
            </w:r>
          </w:p>
        </w:tc>
        <w:tc>
          <w:tcPr>
            <w:tcW w:w="1701" w:type="dxa"/>
            <w:vMerge w:val="restart"/>
            <w:vAlign w:val="center"/>
          </w:tcPr>
          <w:p w:rsidR="00967C47" w:rsidRDefault="00967C47" w:rsidP="00273E0B">
            <w:pPr>
              <w:jc w:val="center"/>
              <w:rPr>
                <w:rFonts w:ascii="仿宋" w:eastAsia="仿宋" w:hAnsi="仿宋" w:cs="宋体"/>
                <w:sz w:val="24"/>
                <w:szCs w:val="24"/>
              </w:rPr>
            </w:pPr>
            <w:r>
              <w:rPr>
                <w:rFonts w:ascii="仿宋" w:eastAsia="仿宋" w:hAnsi="仿宋" w:cs="宋体" w:hint="eastAsia"/>
                <w:sz w:val="24"/>
                <w:szCs w:val="24"/>
              </w:rPr>
              <w:t>新技术导向赛</w:t>
            </w:r>
          </w:p>
        </w:tc>
        <w:tc>
          <w:tcPr>
            <w:tcW w:w="2693" w:type="dxa"/>
            <w:vAlign w:val="center"/>
          </w:tcPr>
          <w:p w:rsidR="00967C47" w:rsidRDefault="00967C47" w:rsidP="00273E0B">
            <w:pPr>
              <w:snapToGrid w:val="0"/>
              <w:spacing w:line="300" w:lineRule="auto"/>
              <w:jc w:val="center"/>
              <w:rPr>
                <w:rFonts w:ascii="仿宋" w:eastAsia="仿宋" w:hAnsi="仿宋" w:cs="宋体"/>
                <w:sz w:val="24"/>
                <w:szCs w:val="24"/>
              </w:rPr>
            </w:pPr>
            <w:r>
              <w:rPr>
                <w:rFonts w:ascii="仿宋" w:eastAsia="仿宋" w:hAnsi="仿宋" w:cs="宋体" w:hint="eastAsia"/>
                <w:sz w:val="24"/>
                <w:szCs w:val="24"/>
              </w:rPr>
              <w:t>Enjoy AI</w:t>
            </w:r>
          </w:p>
        </w:tc>
        <w:tc>
          <w:tcPr>
            <w:tcW w:w="1134" w:type="dxa"/>
            <w:vAlign w:val="center"/>
          </w:tcPr>
          <w:p w:rsidR="00967C47" w:rsidRDefault="00967C47" w:rsidP="00273E0B">
            <w:pPr>
              <w:snapToGrid w:val="0"/>
              <w:spacing w:line="300" w:lineRule="auto"/>
              <w:jc w:val="center"/>
              <w:rPr>
                <w:rFonts w:ascii="仿宋" w:eastAsia="仿宋" w:hAnsi="仿宋" w:cs="宋体"/>
                <w:sz w:val="24"/>
                <w:szCs w:val="24"/>
              </w:rPr>
            </w:pPr>
            <w:r>
              <w:rPr>
                <w:rFonts w:ascii="仿宋" w:eastAsia="仿宋" w:hAnsi="仿宋" w:cs="宋体" w:hint="eastAsia"/>
                <w:sz w:val="24"/>
                <w:szCs w:val="24"/>
              </w:rPr>
              <w:t>小初</w:t>
            </w:r>
          </w:p>
        </w:tc>
        <w:tc>
          <w:tcPr>
            <w:tcW w:w="1418" w:type="dxa"/>
            <w:vAlign w:val="center"/>
          </w:tcPr>
          <w:p w:rsidR="00967C47" w:rsidRDefault="00967C47" w:rsidP="00273E0B">
            <w:pPr>
              <w:snapToGrid w:val="0"/>
              <w:spacing w:line="300" w:lineRule="auto"/>
              <w:jc w:val="center"/>
              <w:rPr>
                <w:rFonts w:ascii="仿宋" w:eastAsia="仿宋" w:hAnsi="仿宋" w:cs="宋体"/>
                <w:sz w:val="24"/>
                <w:szCs w:val="24"/>
              </w:rPr>
            </w:pPr>
            <w:r>
              <w:rPr>
                <w:rFonts w:ascii="仿宋" w:eastAsia="仿宋" w:hAnsi="仿宋" w:cs="宋体" w:hint="eastAsia"/>
                <w:sz w:val="24"/>
                <w:szCs w:val="24"/>
              </w:rPr>
              <w:t>团体</w:t>
            </w:r>
          </w:p>
        </w:tc>
        <w:tc>
          <w:tcPr>
            <w:tcW w:w="850" w:type="dxa"/>
            <w:vAlign w:val="center"/>
          </w:tcPr>
          <w:p w:rsidR="00967C47" w:rsidRDefault="00967C47" w:rsidP="00273E0B">
            <w:pPr>
              <w:snapToGrid w:val="0"/>
              <w:spacing w:line="300" w:lineRule="auto"/>
              <w:jc w:val="center"/>
              <w:rPr>
                <w:rFonts w:ascii="仿宋" w:eastAsia="仿宋" w:hAnsi="仿宋" w:cs="宋体"/>
                <w:sz w:val="24"/>
                <w:szCs w:val="24"/>
              </w:rPr>
            </w:pPr>
            <w:r>
              <w:rPr>
                <w:rFonts w:ascii="仿宋" w:eastAsia="仿宋" w:hAnsi="仿宋" w:cs="宋体"/>
                <w:sz w:val="24"/>
                <w:szCs w:val="24"/>
              </w:rPr>
              <w:t>2</w:t>
            </w:r>
          </w:p>
        </w:tc>
      </w:tr>
      <w:tr w:rsidR="00967C47" w:rsidTr="00273E0B">
        <w:tc>
          <w:tcPr>
            <w:tcW w:w="817" w:type="dxa"/>
            <w:vAlign w:val="center"/>
          </w:tcPr>
          <w:p w:rsidR="00967C47" w:rsidRDefault="00967C47" w:rsidP="00273E0B">
            <w:pPr>
              <w:snapToGrid w:val="0"/>
              <w:spacing w:line="300" w:lineRule="auto"/>
              <w:jc w:val="center"/>
              <w:rPr>
                <w:rFonts w:ascii="仿宋" w:eastAsia="仿宋" w:hAnsi="仿宋" w:cs="宋体"/>
                <w:sz w:val="24"/>
                <w:szCs w:val="24"/>
              </w:rPr>
            </w:pPr>
            <w:r>
              <w:rPr>
                <w:rFonts w:ascii="仿宋" w:eastAsia="仿宋" w:hAnsi="仿宋" w:cs="宋体" w:hint="eastAsia"/>
                <w:sz w:val="24"/>
                <w:szCs w:val="24"/>
              </w:rPr>
              <w:t>7</w:t>
            </w:r>
          </w:p>
        </w:tc>
        <w:tc>
          <w:tcPr>
            <w:tcW w:w="1701" w:type="dxa"/>
            <w:vMerge/>
            <w:vAlign w:val="center"/>
          </w:tcPr>
          <w:p w:rsidR="00967C47" w:rsidRDefault="00967C47" w:rsidP="00273E0B">
            <w:pPr>
              <w:jc w:val="center"/>
              <w:rPr>
                <w:rFonts w:ascii="仿宋" w:eastAsia="仿宋" w:hAnsi="仿宋" w:cs="宋体"/>
                <w:sz w:val="24"/>
                <w:szCs w:val="24"/>
              </w:rPr>
            </w:pPr>
          </w:p>
        </w:tc>
        <w:tc>
          <w:tcPr>
            <w:tcW w:w="2693" w:type="dxa"/>
            <w:vAlign w:val="center"/>
          </w:tcPr>
          <w:p w:rsidR="00967C47" w:rsidRDefault="00967C47" w:rsidP="00273E0B">
            <w:pPr>
              <w:snapToGrid w:val="0"/>
              <w:spacing w:line="300" w:lineRule="auto"/>
              <w:jc w:val="center"/>
              <w:rPr>
                <w:rFonts w:ascii="仿宋" w:eastAsia="仿宋" w:hAnsi="仿宋" w:cs="宋体"/>
                <w:sz w:val="24"/>
                <w:szCs w:val="24"/>
              </w:rPr>
            </w:pPr>
            <w:r>
              <w:rPr>
                <w:rFonts w:ascii="仿宋" w:eastAsia="仿宋" w:hAnsi="仿宋" w:cs="宋体" w:hint="eastAsia"/>
                <w:sz w:val="24"/>
                <w:szCs w:val="24"/>
              </w:rPr>
              <w:t>视觉竞速</w:t>
            </w:r>
          </w:p>
        </w:tc>
        <w:tc>
          <w:tcPr>
            <w:tcW w:w="1134" w:type="dxa"/>
            <w:vAlign w:val="center"/>
          </w:tcPr>
          <w:p w:rsidR="00967C47" w:rsidRDefault="00967C47" w:rsidP="00273E0B">
            <w:pPr>
              <w:snapToGrid w:val="0"/>
              <w:spacing w:line="300" w:lineRule="auto"/>
              <w:jc w:val="center"/>
              <w:rPr>
                <w:rFonts w:ascii="仿宋" w:eastAsia="仿宋" w:hAnsi="仿宋" w:cs="宋体"/>
                <w:sz w:val="24"/>
                <w:szCs w:val="24"/>
              </w:rPr>
            </w:pPr>
            <w:r>
              <w:rPr>
                <w:rFonts w:ascii="仿宋" w:eastAsia="仿宋" w:hAnsi="仿宋" w:cs="宋体" w:hint="eastAsia"/>
                <w:sz w:val="24"/>
                <w:szCs w:val="24"/>
              </w:rPr>
              <w:t>初高</w:t>
            </w:r>
          </w:p>
        </w:tc>
        <w:tc>
          <w:tcPr>
            <w:tcW w:w="1418" w:type="dxa"/>
            <w:vAlign w:val="center"/>
          </w:tcPr>
          <w:p w:rsidR="00967C47" w:rsidRDefault="00967C47" w:rsidP="00273E0B">
            <w:pPr>
              <w:snapToGrid w:val="0"/>
              <w:spacing w:line="300" w:lineRule="auto"/>
              <w:jc w:val="center"/>
              <w:rPr>
                <w:rFonts w:ascii="仿宋" w:eastAsia="仿宋" w:hAnsi="仿宋" w:cs="宋体"/>
                <w:sz w:val="24"/>
                <w:szCs w:val="24"/>
              </w:rPr>
            </w:pPr>
            <w:r>
              <w:rPr>
                <w:rFonts w:ascii="仿宋" w:eastAsia="仿宋" w:hAnsi="仿宋" w:cs="宋体" w:hint="eastAsia"/>
                <w:sz w:val="24"/>
                <w:szCs w:val="24"/>
              </w:rPr>
              <w:t>团体</w:t>
            </w:r>
          </w:p>
        </w:tc>
        <w:tc>
          <w:tcPr>
            <w:tcW w:w="850" w:type="dxa"/>
            <w:vAlign w:val="center"/>
          </w:tcPr>
          <w:p w:rsidR="00967C47" w:rsidRDefault="00967C47" w:rsidP="00273E0B">
            <w:pPr>
              <w:snapToGrid w:val="0"/>
              <w:spacing w:line="300" w:lineRule="auto"/>
              <w:jc w:val="center"/>
              <w:rPr>
                <w:rFonts w:ascii="仿宋" w:eastAsia="仿宋" w:hAnsi="仿宋" w:cs="宋体"/>
                <w:sz w:val="24"/>
                <w:szCs w:val="24"/>
              </w:rPr>
            </w:pPr>
            <w:r>
              <w:rPr>
                <w:rFonts w:ascii="仿宋" w:eastAsia="仿宋" w:hAnsi="仿宋" w:cs="宋体" w:hint="eastAsia"/>
                <w:sz w:val="24"/>
                <w:szCs w:val="24"/>
              </w:rPr>
              <w:t>3</w:t>
            </w:r>
          </w:p>
        </w:tc>
      </w:tr>
      <w:tr w:rsidR="00967C47" w:rsidTr="00273E0B">
        <w:tc>
          <w:tcPr>
            <w:tcW w:w="817" w:type="dxa"/>
            <w:vAlign w:val="center"/>
          </w:tcPr>
          <w:p w:rsidR="00967C47" w:rsidRDefault="00967C47" w:rsidP="00273E0B">
            <w:pPr>
              <w:snapToGrid w:val="0"/>
              <w:spacing w:line="300" w:lineRule="auto"/>
              <w:jc w:val="center"/>
              <w:rPr>
                <w:rFonts w:ascii="仿宋" w:eastAsia="仿宋" w:hAnsi="仿宋" w:cs="宋体"/>
                <w:sz w:val="24"/>
                <w:szCs w:val="24"/>
              </w:rPr>
            </w:pPr>
            <w:r>
              <w:rPr>
                <w:rFonts w:ascii="仿宋" w:eastAsia="仿宋" w:hAnsi="仿宋" w:cs="宋体"/>
                <w:sz w:val="24"/>
                <w:szCs w:val="24"/>
              </w:rPr>
              <w:t>8</w:t>
            </w:r>
          </w:p>
        </w:tc>
        <w:tc>
          <w:tcPr>
            <w:tcW w:w="1701" w:type="dxa"/>
            <w:vMerge/>
            <w:vAlign w:val="center"/>
          </w:tcPr>
          <w:p w:rsidR="00967C47" w:rsidRDefault="00967C47" w:rsidP="00273E0B">
            <w:pPr>
              <w:jc w:val="center"/>
              <w:rPr>
                <w:rFonts w:ascii="仿宋" w:eastAsia="仿宋" w:hAnsi="仿宋" w:cs="宋体"/>
                <w:sz w:val="24"/>
                <w:szCs w:val="24"/>
              </w:rPr>
            </w:pPr>
          </w:p>
        </w:tc>
        <w:tc>
          <w:tcPr>
            <w:tcW w:w="2693" w:type="dxa"/>
            <w:vAlign w:val="center"/>
          </w:tcPr>
          <w:p w:rsidR="00967C47" w:rsidRDefault="00967C47" w:rsidP="00273E0B">
            <w:pPr>
              <w:snapToGrid w:val="0"/>
              <w:spacing w:line="300" w:lineRule="auto"/>
              <w:jc w:val="center"/>
              <w:rPr>
                <w:rFonts w:ascii="仿宋" w:eastAsia="仿宋" w:hAnsi="仿宋" w:cs="宋体"/>
                <w:sz w:val="24"/>
                <w:szCs w:val="24"/>
              </w:rPr>
            </w:pPr>
            <w:r>
              <w:rPr>
                <w:rFonts w:ascii="仿宋" w:eastAsia="仿宋" w:hAnsi="仿宋" w:cs="宋体" w:hint="eastAsia"/>
                <w:sz w:val="24"/>
                <w:szCs w:val="24"/>
              </w:rPr>
              <w:t>激光雷达智能车竞速赛</w:t>
            </w:r>
          </w:p>
        </w:tc>
        <w:tc>
          <w:tcPr>
            <w:tcW w:w="1134" w:type="dxa"/>
            <w:vAlign w:val="center"/>
          </w:tcPr>
          <w:p w:rsidR="00967C47" w:rsidRDefault="00967C47" w:rsidP="00273E0B">
            <w:pPr>
              <w:snapToGrid w:val="0"/>
              <w:spacing w:line="300" w:lineRule="auto"/>
              <w:jc w:val="center"/>
              <w:rPr>
                <w:rFonts w:ascii="仿宋" w:eastAsia="仿宋" w:hAnsi="仿宋" w:cs="宋体"/>
                <w:sz w:val="24"/>
                <w:szCs w:val="24"/>
              </w:rPr>
            </w:pPr>
            <w:r>
              <w:rPr>
                <w:rFonts w:ascii="仿宋" w:eastAsia="仿宋" w:hAnsi="仿宋" w:cs="宋体" w:hint="eastAsia"/>
                <w:sz w:val="24"/>
                <w:szCs w:val="24"/>
              </w:rPr>
              <w:t>初高</w:t>
            </w:r>
          </w:p>
        </w:tc>
        <w:tc>
          <w:tcPr>
            <w:tcW w:w="1418" w:type="dxa"/>
            <w:vAlign w:val="center"/>
          </w:tcPr>
          <w:p w:rsidR="00967C47" w:rsidRDefault="00967C47" w:rsidP="00273E0B">
            <w:pPr>
              <w:snapToGrid w:val="0"/>
              <w:spacing w:line="300" w:lineRule="auto"/>
              <w:jc w:val="center"/>
              <w:rPr>
                <w:rFonts w:ascii="仿宋" w:eastAsia="仿宋" w:hAnsi="仿宋" w:cs="宋体"/>
                <w:sz w:val="24"/>
                <w:szCs w:val="24"/>
              </w:rPr>
            </w:pPr>
            <w:r>
              <w:rPr>
                <w:rFonts w:ascii="仿宋" w:eastAsia="仿宋" w:hAnsi="仿宋" w:cs="宋体" w:hint="eastAsia"/>
                <w:sz w:val="24"/>
                <w:szCs w:val="24"/>
              </w:rPr>
              <w:t>团体</w:t>
            </w:r>
          </w:p>
        </w:tc>
        <w:tc>
          <w:tcPr>
            <w:tcW w:w="850" w:type="dxa"/>
            <w:vAlign w:val="center"/>
          </w:tcPr>
          <w:p w:rsidR="00967C47" w:rsidRDefault="00967C47" w:rsidP="00273E0B">
            <w:pPr>
              <w:snapToGrid w:val="0"/>
              <w:spacing w:line="300" w:lineRule="auto"/>
              <w:jc w:val="center"/>
              <w:rPr>
                <w:rFonts w:ascii="仿宋" w:eastAsia="仿宋" w:hAnsi="仿宋" w:cs="宋体"/>
                <w:sz w:val="24"/>
                <w:szCs w:val="24"/>
              </w:rPr>
            </w:pPr>
            <w:r>
              <w:rPr>
                <w:rFonts w:ascii="仿宋" w:eastAsia="仿宋" w:hAnsi="仿宋" w:cs="宋体" w:hint="eastAsia"/>
                <w:sz w:val="24"/>
                <w:szCs w:val="24"/>
              </w:rPr>
              <w:t>3</w:t>
            </w:r>
          </w:p>
        </w:tc>
      </w:tr>
    </w:tbl>
    <w:p w:rsidR="00C06036" w:rsidRDefault="00EA6EB2">
      <w:pPr>
        <w:spacing w:line="360" w:lineRule="auto"/>
        <w:ind w:firstLineChars="250" w:firstLine="700"/>
        <w:rPr>
          <w:rFonts w:ascii="仿宋" w:eastAsia="仿宋" w:hAnsi="仿宋"/>
          <w:sz w:val="28"/>
          <w:szCs w:val="28"/>
        </w:rPr>
      </w:pPr>
      <w:r>
        <w:rPr>
          <w:rFonts w:ascii="仿宋" w:eastAsia="仿宋" w:hAnsi="仿宋" w:hint="eastAsia"/>
          <w:sz w:val="28"/>
          <w:szCs w:val="28"/>
        </w:rPr>
        <w:lastRenderedPageBreak/>
        <w:t>各项目比赛规则参照市赛，见</w:t>
      </w:r>
      <w:r>
        <w:rPr>
          <w:rFonts w:ascii="仿宋" w:eastAsia="仿宋" w:hAnsi="仿宋" w:hint="eastAsia"/>
          <w:b/>
          <w:sz w:val="28"/>
          <w:szCs w:val="28"/>
        </w:rPr>
        <w:t>附件2</w:t>
      </w:r>
    </w:p>
    <w:p w:rsidR="00C06036" w:rsidRDefault="00EA6EB2">
      <w:pPr>
        <w:spacing w:line="360" w:lineRule="auto"/>
        <w:ind w:firstLineChars="250" w:firstLine="703"/>
        <w:rPr>
          <w:rFonts w:ascii="仿宋" w:eastAsia="仿宋" w:hAnsi="仿宋"/>
          <w:sz w:val="28"/>
          <w:szCs w:val="28"/>
        </w:rPr>
      </w:pPr>
      <w:r>
        <w:rPr>
          <w:rFonts w:ascii="仿宋" w:eastAsia="仿宋" w:hAnsi="仿宋" w:hint="eastAsia"/>
          <w:b/>
          <w:sz w:val="28"/>
          <w:szCs w:val="28"/>
        </w:rPr>
        <w:t>2、比赛方式：</w:t>
      </w:r>
      <w:r>
        <w:rPr>
          <w:rFonts w:ascii="仿宋" w:eastAsia="仿宋" w:hAnsi="仿宋" w:hint="eastAsia"/>
          <w:sz w:val="28"/>
          <w:szCs w:val="28"/>
        </w:rPr>
        <w:t>现场比赛</w:t>
      </w:r>
    </w:p>
    <w:p w:rsidR="00C06036" w:rsidRDefault="00EA6EB2">
      <w:pPr>
        <w:widowControl/>
        <w:spacing w:line="420" w:lineRule="atLeast"/>
        <w:ind w:firstLineChars="250" w:firstLine="703"/>
        <w:jc w:val="left"/>
        <w:rPr>
          <w:rFonts w:ascii="仿宋" w:eastAsia="仿宋" w:hAnsi="仿宋" w:cs="仿宋"/>
          <w:kern w:val="0"/>
          <w:sz w:val="28"/>
          <w:szCs w:val="28"/>
          <w:shd w:val="clear" w:color="auto" w:fill="FFFFFF"/>
        </w:rPr>
      </w:pPr>
      <w:r>
        <w:rPr>
          <w:rFonts w:ascii="仿宋" w:eastAsia="仿宋" w:hAnsi="仿宋" w:hint="eastAsia"/>
          <w:b/>
          <w:sz w:val="28"/>
          <w:szCs w:val="28"/>
        </w:rPr>
        <w:t>3、比赛时间：</w:t>
      </w:r>
      <w:r>
        <w:rPr>
          <w:rFonts w:ascii="仿宋" w:eastAsia="仿宋" w:hAnsi="仿宋" w:cs="仿宋" w:hint="eastAsia"/>
          <w:kern w:val="0"/>
          <w:sz w:val="28"/>
          <w:szCs w:val="28"/>
          <w:shd w:val="clear" w:color="auto" w:fill="FFFFFF"/>
        </w:rPr>
        <w:sym w:font="Wingdings" w:char="006C"/>
      </w:r>
      <w:r>
        <w:rPr>
          <w:rFonts w:ascii="仿宋" w:eastAsia="仿宋" w:hAnsi="仿宋" w:cs="仿宋" w:hint="eastAsia"/>
          <w:kern w:val="0"/>
          <w:sz w:val="28"/>
          <w:szCs w:val="28"/>
          <w:shd w:val="clear" w:color="auto" w:fill="FFFFFF"/>
        </w:rPr>
        <w:t>知识竞赛：202</w:t>
      </w:r>
      <w:r w:rsidR="00967C47">
        <w:rPr>
          <w:rFonts w:ascii="仿宋" w:eastAsia="仿宋" w:hAnsi="仿宋" w:cs="仿宋" w:hint="eastAsia"/>
          <w:kern w:val="0"/>
          <w:sz w:val="28"/>
          <w:szCs w:val="28"/>
          <w:shd w:val="clear" w:color="auto" w:fill="FFFFFF"/>
        </w:rPr>
        <w:t>4</w:t>
      </w:r>
      <w:r>
        <w:rPr>
          <w:rFonts w:ascii="仿宋" w:eastAsia="仿宋" w:hAnsi="仿宋" w:cs="仿宋" w:hint="eastAsia"/>
          <w:kern w:val="0"/>
          <w:sz w:val="28"/>
          <w:szCs w:val="28"/>
          <w:shd w:val="clear" w:color="auto" w:fill="FFFFFF"/>
        </w:rPr>
        <w:t>年3月-</w:t>
      </w:r>
      <w:r w:rsidR="00967C47">
        <w:rPr>
          <w:rFonts w:ascii="仿宋" w:eastAsia="仿宋" w:hAnsi="仿宋" w:cs="仿宋" w:hint="eastAsia"/>
          <w:kern w:val="0"/>
          <w:sz w:val="28"/>
          <w:szCs w:val="28"/>
          <w:shd w:val="clear" w:color="auto" w:fill="FFFFFF"/>
        </w:rPr>
        <w:t>4</w:t>
      </w:r>
      <w:r>
        <w:rPr>
          <w:rFonts w:ascii="仿宋" w:eastAsia="仿宋" w:hAnsi="仿宋" w:cs="仿宋" w:hint="eastAsia"/>
          <w:kern w:val="0"/>
          <w:sz w:val="28"/>
          <w:szCs w:val="28"/>
          <w:shd w:val="clear" w:color="auto" w:fill="FFFFFF"/>
        </w:rPr>
        <w:t>月（线上）</w:t>
      </w:r>
    </w:p>
    <w:p w:rsidR="00C06036" w:rsidRDefault="00EA6EB2">
      <w:pPr>
        <w:widowControl/>
        <w:spacing w:line="420" w:lineRule="atLeast"/>
        <w:ind w:firstLineChars="950" w:firstLine="2660"/>
        <w:jc w:val="left"/>
        <w:rPr>
          <w:rFonts w:ascii="仿宋" w:eastAsia="仿宋" w:hAnsi="仿宋" w:cs="仿宋"/>
          <w:kern w:val="0"/>
          <w:sz w:val="28"/>
          <w:szCs w:val="28"/>
          <w:shd w:val="clear" w:color="auto" w:fill="FFFFFF"/>
        </w:rPr>
      </w:pPr>
      <w:r>
        <w:rPr>
          <w:rFonts w:ascii="仿宋" w:eastAsia="仿宋" w:hAnsi="仿宋" w:cs="仿宋" w:hint="eastAsia"/>
          <w:kern w:val="0"/>
          <w:sz w:val="28"/>
          <w:szCs w:val="28"/>
          <w:shd w:val="clear" w:color="auto" w:fill="FFFFFF"/>
        </w:rPr>
        <w:sym w:font="Wingdings" w:char="006C"/>
      </w:r>
      <w:r>
        <w:rPr>
          <w:rFonts w:ascii="仿宋" w:eastAsia="仿宋" w:hAnsi="仿宋" w:cs="仿宋" w:hint="eastAsia"/>
          <w:kern w:val="0"/>
          <w:sz w:val="28"/>
          <w:szCs w:val="28"/>
          <w:shd w:val="clear" w:color="auto" w:fill="FFFFFF"/>
        </w:rPr>
        <w:t>自选项目：5月上旬</w:t>
      </w:r>
      <w:r>
        <w:rPr>
          <w:rFonts w:ascii="仿宋" w:eastAsia="仿宋" w:hAnsi="仿宋" w:hint="eastAsia"/>
          <w:sz w:val="28"/>
          <w:szCs w:val="28"/>
        </w:rPr>
        <w:t>（具体日期另行通知）</w:t>
      </w:r>
    </w:p>
    <w:p w:rsidR="00C06036" w:rsidRDefault="00EA6EB2">
      <w:pPr>
        <w:spacing w:line="360" w:lineRule="auto"/>
        <w:ind w:firstLineChars="250" w:firstLine="703"/>
        <w:rPr>
          <w:rFonts w:ascii="仿宋" w:eastAsia="仿宋" w:hAnsi="仿宋"/>
          <w:sz w:val="28"/>
          <w:szCs w:val="28"/>
        </w:rPr>
      </w:pPr>
      <w:r>
        <w:rPr>
          <w:rFonts w:ascii="仿宋" w:eastAsia="仿宋" w:hAnsi="仿宋" w:hint="eastAsia"/>
          <w:b/>
          <w:sz w:val="28"/>
          <w:szCs w:val="28"/>
        </w:rPr>
        <w:t>4、报名方式及截止时间：</w:t>
      </w:r>
      <w:r>
        <w:rPr>
          <w:rFonts w:ascii="仿宋" w:eastAsia="仿宋" w:hAnsi="仿宋" w:hint="eastAsia"/>
          <w:sz w:val="28"/>
          <w:szCs w:val="28"/>
        </w:rPr>
        <w:t>填写</w:t>
      </w:r>
      <w:r>
        <w:rPr>
          <w:rFonts w:ascii="仿宋" w:eastAsia="仿宋" w:hAnsi="仿宋" w:hint="eastAsia"/>
          <w:b/>
          <w:sz w:val="28"/>
          <w:szCs w:val="28"/>
        </w:rPr>
        <w:t>附件4</w:t>
      </w:r>
      <w:r>
        <w:rPr>
          <w:rFonts w:ascii="仿宋" w:eastAsia="仿宋" w:hAnsi="仿宋" w:hint="eastAsia"/>
          <w:sz w:val="28"/>
          <w:szCs w:val="28"/>
        </w:rPr>
        <w:t>中的“机器人知识与实践比赛奉贤区选拔赛报名表</w:t>
      </w:r>
      <w:r>
        <w:rPr>
          <w:rFonts w:ascii="仿宋" w:eastAsia="仿宋" w:hAnsi="仿宋"/>
          <w:sz w:val="28"/>
          <w:szCs w:val="28"/>
        </w:rPr>
        <w:t>.xls</w:t>
      </w:r>
      <w:r>
        <w:rPr>
          <w:rFonts w:ascii="仿宋" w:eastAsia="仿宋" w:hAnsi="仿宋" w:hint="eastAsia"/>
          <w:sz w:val="28"/>
          <w:szCs w:val="28"/>
        </w:rPr>
        <w:t>”，然后</w:t>
      </w:r>
      <w:r w:rsidR="0067741E">
        <w:rPr>
          <w:rFonts w:ascii="仿宋" w:eastAsia="仿宋" w:hAnsi="仿宋" w:hint="eastAsia"/>
          <w:sz w:val="28"/>
          <w:szCs w:val="28"/>
        </w:rPr>
        <w:t>根据</w:t>
      </w:r>
      <w:r>
        <w:rPr>
          <w:rFonts w:ascii="仿宋" w:eastAsia="仿宋" w:hAnsi="仿宋" w:hint="eastAsia"/>
          <w:b/>
          <w:sz w:val="28"/>
          <w:szCs w:val="28"/>
        </w:rPr>
        <w:t>附件6</w:t>
      </w:r>
      <w:r>
        <w:rPr>
          <w:rFonts w:ascii="仿宋" w:eastAsia="仿宋" w:hAnsi="仿宋" w:hint="eastAsia"/>
          <w:sz w:val="28"/>
          <w:szCs w:val="28"/>
        </w:rPr>
        <w:t>要求相关资料准确命名后一起压缩打包，并于4月20日之前发送至邮箱</w:t>
      </w:r>
      <w:r w:rsidRPr="00967C47">
        <w:rPr>
          <w:rFonts w:ascii="仿宋" w:eastAsia="仿宋" w:hAnsi="仿宋"/>
          <w:sz w:val="28"/>
          <w:szCs w:val="28"/>
        </w:rPr>
        <w:t>fxaijnh@126.com</w:t>
      </w:r>
      <w:r>
        <w:rPr>
          <w:rFonts w:ascii="仿宋" w:eastAsia="仿宋" w:hAnsi="仿宋" w:hint="eastAsia"/>
          <w:sz w:val="28"/>
          <w:szCs w:val="28"/>
        </w:rPr>
        <w:t>。</w:t>
      </w:r>
    </w:p>
    <w:p w:rsidR="00272CE7" w:rsidRDefault="00272CE7" w:rsidP="00272CE7">
      <w:pPr>
        <w:spacing w:line="360" w:lineRule="auto"/>
        <w:ind w:firstLineChars="250" w:firstLine="700"/>
        <w:rPr>
          <w:rFonts w:ascii="仿宋" w:eastAsia="仿宋" w:hAnsi="仿宋"/>
          <w:sz w:val="28"/>
          <w:szCs w:val="28"/>
        </w:rPr>
      </w:pPr>
    </w:p>
    <w:p w:rsidR="00272CE7" w:rsidRDefault="00967C47" w:rsidP="00272CE7">
      <w:pPr>
        <w:pStyle w:val="ae"/>
        <w:numPr>
          <w:ilvl w:val="0"/>
          <w:numId w:val="4"/>
        </w:numPr>
        <w:spacing w:line="360" w:lineRule="auto"/>
        <w:ind w:firstLineChars="0"/>
        <w:rPr>
          <w:rFonts w:ascii="仿宋" w:eastAsia="仿宋" w:hAnsi="仿宋"/>
          <w:b/>
          <w:sz w:val="28"/>
          <w:szCs w:val="28"/>
        </w:rPr>
      </w:pPr>
      <w:r>
        <w:rPr>
          <w:rFonts w:ascii="仿宋" w:eastAsia="仿宋" w:hAnsi="仿宋" w:hint="eastAsia"/>
          <w:b/>
          <w:sz w:val="28"/>
          <w:szCs w:val="28"/>
        </w:rPr>
        <w:t>备注：</w:t>
      </w:r>
      <w:r w:rsidR="00272CE7" w:rsidRPr="00272CE7">
        <w:rPr>
          <w:rFonts w:ascii="仿宋" w:eastAsia="仿宋" w:hAnsi="仿宋" w:hint="eastAsia"/>
          <w:b/>
          <w:sz w:val="28"/>
          <w:szCs w:val="28"/>
        </w:rPr>
        <w:t>新技术导向赛的</w:t>
      </w:r>
      <w:r>
        <w:rPr>
          <w:rFonts w:ascii="仿宋" w:eastAsia="仿宋" w:hAnsi="仿宋" w:hint="eastAsia"/>
          <w:b/>
          <w:sz w:val="28"/>
          <w:szCs w:val="28"/>
        </w:rPr>
        <w:t>三</w:t>
      </w:r>
      <w:r w:rsidR="00272CE7" w:rsidRPr="00272CE7">
        <w:rPr>
          <w:rFonts w:ascii="仿宋" w:eastAsia="仿宋" w:hAnsi="仿宋" w:hint="eastAsia"/>
          <w:b/>
          <w:sz w:val="28"/>
          <w:szCs w:val="28"/>
        </w:rPr>
        <w:t>个项目，每个学校</w:t>
      </w:r>
      <w:r>
        <w:rPr>
          <w:rFonts w:ascii="仿宋" w:eastAsia="仿宋" w:hAnsi="仿宋" w:hint="eastAsia"/>
          <w:b/>
          <w:sz w:val="28"/>
          <w:szCs w:val="28"/>
        </w:rPr>
        <w:t>同一项目</w:t>
      </w:r>
      <w:r w:rsidR="00272CE7" w:rsidRPr="00272CE7">
        <w:rPr>
          <w:rFonts w:ascii="仿宋" w:eastAsia="仿宋" w:hAnsi="仿宋" w:hint="eastAsia"/>
          <w:b/>
          <w:sz w:val="28"/>
          <w:szCs w:val="28"/>
        </w:rPr>
        <w:t>同一组别原则上不超过5支队伍</w:t>
      </w:r>
      <w:r>
        <w:rPr>
          <w:rFonts w:ascii="仿宋" w:eastAsia="仿宋" w:hAnsi="仿宋" w:hint="eastAsia"/>
          <w:b/>
          <w:sz w:val="28"/>
          <w:szCs w:val="28"/>
        </w:rPr>
        <w:t>；</w:t>
      </w:r>
      <w:r w:rsidR="00272CE7" w:rsidRPr="00272CE7">
        <w:rPr>
          <w:rFonts w:ascii="仿宋" w:eastAsia="仿宋" w:hAnsi="仿宋" w:hint="eastAsia"/>
          <w:b/>
          <w:sz w:val="28"/>
          <w:szCs w:val="28"/>
        </w:rPr>
        <w:t>其他项目原则上不超过2支队伍。</w:t>
      </w:r>
      <w:r w:rsidR="0023655B">
        <w:rPr>
          <w:rFonts w:ascii="仿宋" w:eastAsia="仿宋" w:hAnsi="仿宋" w:hint="eastAsia"/>
          <w:b/>
          <w:sz w:val="28"/>
          <w:szCs w:val="28"/>
        </w:rPr>
        <w:t>联合学校分别报名。</w:t>
      </w:r>
    </w:p>
    <w:p w:rsidR="00272CE7" w:rsidRPr="00272CE7" w:rsidRDefault="00272CE7" w:rsidP="00272CE7">
      <w:pPr>
        <w:spacing w:line="360" w:lineRule="auto"/>
        <w:rPr>
          <w:rFonts w:ascii="仿宋" w:eastAsia="仿宋" w:hAnsi="仿宋"/>
          <w:b/>
          <w:sz w:val="28"/>
          <w:szCs w:val="28"/>
        </w:rPr>
      </w:pPr>
    </w:p>
    <w:p w:rsidR="00C06036" w:rsidRDefault="00EA6EB2">
      <w:pPr>
        <w:rPr>
          <w:rFonts w:ascii="仿宋" w:eastAsia="仿宋" w:hAnsi="仿宋" w:cs="仿宋"/>
          <w:b/>
          <w:bCs/>
          <w:kern w:val="0"/>
          <w:sz w:val="28"/>
          <w:szCs w:val="28"/>
          <w:shd w:val="clear" w:color="auto" w:fill="FFFFFF"/>
        </w:rPr>
      </w:pPr>
      <w:r>
        <w:rPr>
          <w:rFonts w:ascii="仿宋" w:eastAsia="仿宋" w:hAnsi="仿宋" w:cs="仿宋" w:hint="eastAsia"/>
          <w:b/>
          <w:bCs/>
          <w:kern w:val="0"/>
          <w:sz w:val="28"/>
          <w:szCs w:val="28"/>
          <w:shd w:val="clear" w:color="auto" w:fill="FFFFFF"/>
        </w:rPr>
        <w:t>六、</w:t>
      </w:r>
      <w:r>
        <w:rPr>
          <w:rFonts w:ascii="仿宋" w:eastAsia="仿宋" w:hAnsi="仿宋" w:hint="eastAsia"/>
          <w:b/>
          <w:bCs/>
          <w:color w:val="000000"/>
          <w:sz w:val="28"/>
          <w:szCs w:val="28"/>
        </w:rPr>
        <w:t>评审标准与办法</w:t>
      </w:r>
    </w:p>
    <w:p w:rsidR="00C06036" w:rsidRDefault="00EA6EB2">
      <w:pPr>
        <w:widowControl/>
        <w:spacing w:line="360" w:lineRule="auto"/>
        <w:ind w:firstLineChars="200" w:firstLine="560"/>
        <w:jc w:val="left"/>
        <w:rPr>
          <w:rFonts w:ascii="仿宋" w:eastAsia="仿宋" w:hAnsi="仿宋" w:cs="宋体"/>
          <w:kern w:val="0"/>
          <w:sz w:val="28"/>
          <w:szCs w:val="28"/>
        </w:rPr>
      </w:pPr>
      <w:r>
        <w:rPr>
          <w:rFonts w:ascii="仿宋" w:eastAsia="仿宋" w:hAnsi="仿宋" w:hint="eastAsia"/>
          <w:sz w:val="28"/>
        </w:rPr>
        <w:t>由活动</w:t>
      </w:r>
      <w:r>
        <w:rPr>
          <w:rFonts w:ascii="仿宋" w:eastAsia="仿宋" w:hAnsi="仿宋"/>
          <w:sz w:val="28"/>
        </w:rPr>
        <w:t>主办方</w:t>
      </w:r>
      <w:r>
        <w:rPr>
          <w:rFonts w:ascii="仿宋" w:eastAsia="仿宋" w:hAnsi="仿宋" w:hint="eastAsia"/>
          <w:sz w:val="28"/>
        </w:rPr>
        <w:t>组织专家或裁判进行评审,</w:t>
      </w:r>
      <w:r>
        <w:rPr>
          <w:rFonts w:ascii="仿宋" w:eastAsia="仿宋" w:hAnsi="仿宋" w:cs="宋体" w:hint="eastAsia"/>
          <w:kern w:val="0"/>
          <w:sz w:val="28"/>
          <w:szCs w:val="28"/>
        </w:rPr>
        <w:t>具体评审标准见各</w:t>
      </w:r>
      <w:r>
        <w:rPr>
          <w:rFonts w:ascii="仿宋" w:eastAsia="仿宋" w:hAnsi="仿宋" w:cs="宋体"/>
          <w:kern w:val="0"/>
          <w:sz w:val="28"/>
          <w:szCs w:val="28"/>
        </w:rPr>
        <w:t>项目规则</w:t>
      </w:r>
      <w:r>
        <w:rPr>
          <w:rFonts w:ascii="仿宋" w:eastAsia="仿宋" w:hAnsi="仿宋" w:cs="宋体" w:hint="eastAsia"/>
          <w:kern w:val="0"/>
          <w:sz w:val="28"/>
          <w:szCs w:val="28"/>
        </w:rPr>
        <w:t>。</w:t>
      </w:r>
    </w:p>
    <w:p w:rsidR="00C06036" w:rsidRDefault="00EA6EB2">
      <w:pPr>
        <w:rPr>
          <w:rFonts w:ascii="仿宋" w:eastAsia="仿宋" w:hAnsi="仿宋" w:cs="仿宋"/>
          <w:b/>
          <w:bCs/>
          <w:kern w:val="0"/>
          <w:sz w:val="28"/>
          <w:szCs w:val="28"/>
          <w:shd w:val="clear" w:color="auto" w:fill="FFFFFF"/>
        </w:rPr>
      </w:pPr>
      <w:r>
        <w:rPr>
          <w:rFonts w:ascii="仿宋" w:eastAsia="仿宋" w:hAnsi="仿宋" w:cs="仿宋" w:hint="eastAsia"/>
          <w:b/>
          <w:bCs/>
          <w:kern w:val="0"/>
          <w:sz w:val="28"/>
          <w:szCs w:val="28"/>
          <w:shd w:val="clear" w:color="auto" w:fill="FFFFFF"/>
        </w:rPr>
        <w:t>七、奖项设置</w:t>
      </w:r>
    </w:p>
    <w:p w:rsidR="00C06036" w:rsidRDefault="00EA6EB2">
      <w:pPr>
        <w:widowControl/>
        <w:spacing w:line="360" w:lineRule="auto"/>
        <w:ind w:firstLineChars="200" w:firstLine="560"/>
        <w:jc w:val="left"/>
        <w:rPr>
          <w:rFonts w:ascii="仿宋" w:eastAsia="仿宋" w:hAnsi="仿宋"/>
          <w:sz w:val="28"/>
        </w:rPr>
      </w:pPr>
      <w:r>
        <w:rPr>
          <w:rFonts w:ascii="仿宋" w:eastAsia="仿宋" w:hAnsi="仿宋" w:hint="eastAsia"/>
          <w:sz w:val="28"/>
        </w:rPr>
        <w:t>1、各比赛项目按组别和参赛队伍数的一定比例设一等奖、二等奖、三等奖，颁发获奖证书。推选在</w:t>
      </w:r>
      <w:r>
        <w:rPr>
          <w:rFonts w:ascii="仿宋" w:eastAsia="仿宋" w:hAnsi="仿宋" w:hint="eastAsia"/>
          <w:sz w:val="28"/>
          <w:szCs w:val="28"/>
        </w:rPr>
        <w:t>20</w:t>
      </w:r>
      <w:r>
        <w:rPr>
          <w:rFonts w:ascii="仿宋" w:eastAsia="仿宋" w:hAnsi="仿宋"/>
          <w:sz w:val="28"/>
          <w:szCs w:val="28"/>
        </w:rPr>
        <w:t>2</w:t>
      </w:r>
      <w:r w:rsidR="00865ADB">
        <w:rPr>
          <w:rFonts w:ascii="仿宋" w:eastAsia="仿宋" w:hAnsi="仿宋" w:hint="eastAsia"/>
          <w:sz w:val="28"/>
          <w:szCs w:val="28"/>
        </w:rPr>
        <w:t>4</w:t>
      </w:r>
      <w:r>
        <w:rPr>
          <w:rFonts w:ascii="仿宋" w:eastAsia="仿宋" w:hAnsi="仿宋" w:hint="eastAsia"/>
          <w:sz w:val="28"/>
          <w:szCs w:val="28"/>
        </w:rPr>
        <w:t>年上海市青少年机器人知识与实践比赛奉贤区选拔赛中的优秀队伍参加市赛</w:t>
      </w:r>
      <w:r>
        <w:rPr>
          <w:rFonts w:ascii="仿宋" w:eastAsia="仿宋" w:hAnsi="仿宋" w:hint="eastAsia"/>
          <w:b/>
          <w:sz w:val="28"/>
          <w:szCs w:val="28"/>
        </w:rPr>
        <w:t>。</w:t>
      </w:r>
    </w:p>
    <w:p w:rsidR="00C06036" w:rsidRDefault="00EA6EB2" w:rsidP="004026C0">
      <w:pPr>
        <w:snapToGrid w:val="0"/>
        <w:spacing w:line="360" w:lineRule="auto"/>
        <w:ind w:firstLineChars="202" w:firstLine="566"/>
        <w:rPr>
          <w:rFonts w:ascii="仿宋" w:eastAsia="仿宋" w:hAnsi="仿宋"/>
          <w:sz w:val="28"/>
        </w:rPr>
      </w:pPr>
      <w:r>
        <w:rPr>
          <w:rFonts w:ascii="仿宋" w:eastAsia="仿宋" w:hAnsi="仿宋" w:hint="eastAsia"/>
          <w:sz w:val="28"/>
        </w:rPr>
        <w:t>2、</w:t>
      </w:r>
      <w:r>
        <w:rPr>
          <w:rFonts w:ascii="仿宋" w:eastAsia="仿宋" w:hAnsi="仿宋" w:cs="仿宋" w:hint="eastAsia"/>
          <w:sz w:val="28"/>
          <w:szCs w:val="28"/>
        </w:rPr>
        <w:t>优秀组织奖：以校为单位进行评选，评选原则是：组织工作有特色、发动活动面广、参赛项目较全等，组织校级比赛或为区级比赛做出较大贡献。由活动主办方</w:t>
      </w:r>
      <w:r>
        <w:rPr>
          <w:rFonts w:ascii="仿宋" w:eastAsia="仿宋" w:hAnsi="仿宋" w:cs="仿宋"/>
          <w:sz w:val="28"/>
          <w:szCs w:val="28"/>
        </w:rPr>
        <w:t>结合本届活动参赛及获奖情况</w:t>
      </w:r>
      <w:r>
        <w:rPr>
          <w:rFonts w:ascii="仿宋" w:eastAsia="仿宋" w:hAnsi="仿宋" w:cs="仿宋" w:hint="eastAsia"/>
          <w:sz w:val="28"/>
          <w:szCs w:val="28"/>
        </w:rPr>
        <w:t>进行综</w:t>
      </w:r>
      <w:r>
        <w:rPr>
          <w:rFonts w:ascii="仿宋" w:eastAsia="仿宋" w:hAnsi="仿宋" w:cs="仿宋" w:hint="eastAsia"/>
          <w:sz w:val="28"/>
          <w:szCs w:val="28"/>
        </w:rPr>
        <w:lastRenderedPageBreak/>
        <w:t>合评定。特别优秀的推选至市赛。</w:t>
      </w:r>
    </w:p>
    <w:p w:rsidR="00C06036" w:rsidRDefault="00EA6EB2" w:rsidP="004026C0">
      <w:pPr>
        <w:snapToGrid w:val="0"/>
        <w:spacing w:line="360" w:lineRule="auto"/>
        <w:ind w:firstLineChars="202" w:firstLine="566"/>
        <w:rPr>
          <w:rFonts w:ascii="仿宋" w:eastAsia="仿宋" w:hAnsi="仿宋" w:cs="仿宋"/>
          <w:sz w:val="28"/>
          <w:szCs w:val="28"/>
        </w:rPr>
      </w:pPr>
      <w:r>
        <w:rPr>
          <w:rFonts w:ascii="仿宋" w:eastAsia="仿宋" w:hAnsi="仿宋" w:hint="eastAsia"/>
          <w:kern w:val="0"/>
          <w:sz w:val="28"/>
          <w:szCs w:val="28"/>
        </w:rPr>
        <w:t>3、优秀指导教师奖：评选原则是：在活动中具有三年以上组织和指导学生参加活动，且成绩优秀；为本区机器人活动的发展做出较大贡献。由本人提出</w:t>
      </w:r>
      <w:r w:rsidR="00A93FFD">
        <w:rPr>
          <w:rFonts w:ascii="仿宋" w:eastAsia="仿宋" w:hAnsi="仿宋" w:hint="eastAsia"/>
          <w:kern w:val="0"/>
          <w:sz w:val="28"/>
          <w:szCs w:val="28"/>
        </w:rPr>
        <w:t>书面</w:t>
      </w:r>
      <w:r>
        <w:rPr>
          <w:rFonts w:ascii="仿宋" w:eastAsia="仿宋" w:hAnsi="仿宋" w:hint="eastAsia"/>
          <w:kern w:val="0"/>
          <w:sz w:val="28"/>
          <w:szCs w:val="28"/>
        </w:rPr>
        <w:t>申请，经所在校的认定推荐，最后由活动主办方进行评定。</w:t>
      </w:r>
      <w:r>
        <w:rPr>
          <w:rFonts w:ascii="仿宋" w:eastAsia="仿宋" w:hAnsi="仿宋" w:cs="仿宋" w:hint="eastAsia"/>
          <w:sz w:val="28"/>
          <w:szCs w:val="28"/>
        </w:rPr>
        <w:t>特别优秀的推选至市赛。</w:t>
      </w:r>
    </w:p>
    <w:p w:rsidR="00C06036" w:rsidRDefault="00EA6EB2">
      <w:pPr>
        <w:spacing w:line="360" w:lineRule="auto"/>
        <w:rPr>
          <w:rFonts w:ascii="仿宋" w:eastAsia="仿宋" w:hAnsi="仿宋" w:cs="仿宋"/>
          <w:b/>
          <w:bCs/>
          <w:kern w:val="0"/>
          <w:sz w:val="28"/>
          <w:szCs w:val="28"/>
        </w:rPr>
      </w:pPr>
      <w:r>
        <w:rPr>
          <w:rFonts w:ascii="仿宋" w:eastAsia="仿宋" w:hAnsi="仿宋" w:cs="仿宋" w:hint="eastAsia"/>
          <w:b/>
          <w:bCs/>
          <w:kern w:val="0"/>
          <w:sz w:val="28"/>
          <w:szCs w:val="28"/>
        </w:rPr>
        <w:t>八、活动联系人</w:t>
      </w:r>
    </w:p>
    <w:p w:rsidR="00C06036" w:rsidRDefault="00EA6EB2">
      <w:pPr>
        <w:widowControl/>
        <w:spacing w:line="360" w:lineRule="auto"/>
        <w:ind w:firstLineChars="50" w:firstLine="140"/>
        <w:jc w:val="left"/>
        <w:rPr>
          <w:rFonts w:ascii="仿宋" w:eastAsia="仿宋" w:hAnsi="仿宋"/>
          <w:sz w:val="28"/>
        </w:rPr>
      </w:pPr>
      <w:r>
        <w:rPr>
          <w:rFonts w:ascii="仿宋" w:eastAsia="仿宋" w:hAnsi="仿宋" w:hint="eastAsia"/>
          <w:sz w:val="28"/>
        </w:rPr>
        <w:t>奉贤区教育学院         苏老师  电话：1872179</w:t>
      </w:r>
      <w:r w:rsidR="004026C0">
        <w:rPr>
          <w:rFonts w:ascii="仿宋" w:eastAsia="仿宋" w:hAnsi="仿宋" w:hint="eastAsia"/>
          <w:sz w:val="28"/>
        </w:rPr>
        <w:t>0</w:t>
      </w:r>
      <w:r>
        <w:rPr>
          <w:rFonts w:ascii="仿宋" w:eastAsia="仿宋" w:hAnsi="仿宋" w:hint="eastAsia"/>
          <w:sz w:val="28"/>
        </w:rPr>
        <w:t>547</w:t>
      </w:r>
    </w:p>
    <w:p w:rsidR="00C06036" w:rsidRDefault="00EA6EB2">
      <w:pPr>
        <w:widowControl/>
        <w:spacing w:line="360" w:lineRule="auto"/>
        <w:ind w:firstLineChars="50" w:firstLine="140"/>
        <w:jc w:val="left"/>
        <w:rPr>
          <w:rFonts w:ascii="仿宋" w:eastAsia="仿宋" w:hAnsi="仿宋"/>
          <w:sz w:val="28"/>
        </w:rPr>
      </w:pPr>
      <w:r>
        <w:rPr>
          <w:rFonts w:ascii="仿宋" w:eastAsia="仿宋" w:hAnsi="仿宋" w:hint="eastAsia"/>
          <w:sz w:val="28"/>
        </w:rPr>
        <w:t>奉贤区青少年活动中心   瞿老师  电话：18916701221</w:t>
      </w:r>
    </w:p>
    <w:p w:rsidR="00C06036" w:rsidRDefault="00C06036">
      <w:pPr>
        <w:spacing w:line="360" w:lineRule="auto"/>
        <w:rPr>
          <w:rFonts w:ascii="仿宋" w:eastAsia="仿宋" w:hAnsi="仿宋" w:cs="宋体"/>
          <w:kern w:val="0"/>
          <w:sz w:val="28"/>
          <w:szCs w:val="28"/>
        </w:rPr>
      </w:pPr>
    </w:p>
    <w:p w:rsidR="00C06036" w:rsidRDefault="00C06036">
      <w:pPr>
        <w:spacing w:line="360" w:lineRule="auto"/>
        <w:rPr>
          <w:rFonts w:ascii="仿宋" w:eastAsia="仿宋" w:hAnsi="仿宋" w:cs="宋体"/>
          <w:kern w:val="0"/>
          <w:sz w:val="28"/>
          <w:szCs w:val="28"/>
        </w:rPr>
      </w:pPr>
    </w:p>
    <w:p w:rsidR="00C06036" w:rsidRDefault="00EA6EB2">
      <w:pPr>
        <w:spacing w:line="360" w:lineRule="auto"/>
        <w:rPr>
          <w:rFonts w:ascii="仿宋" w:eastAsia="仿宋" w:hAnsi="仿宋" w:cs="宋体"/>
          <w:kern w:val="0"/>
          <w:sz w:val="28"/>
          <w:szCs w:val="28"/>
        </w:rPr>
      </w:pPr>
      <w:r>
        <w:rPr>
          <w:rFonts w:ascii="仿宋" w:eastAsia="仿宋" w:hAnsi="仿宋" w:cs="宋体" w:hint="eastAsia"/>
          <w:kern w:val="0"/>
          <w:sz w:val="28"/>
          <w:szCs w:val="28"/>
        </w:rPr>
        <w:t>附件1：校园人工智能嘉年华规则</w:t>
      </w:r>
    </w:p>
    <w:p w:rsidR="00C06036" w:rsidRDefault="00EA6EB2">
      <w:pPr>
        <w:spacing w:line="360" w:lineRule="auto"/>
        <w:rPr>
          <w:rFonts w:ascii="仿宋" w:eastAsia="仿宋" w:hAnsi="仿宋" w:cs="宋体"/>
          <w:kern w:val="0"/>
          <w:sz w:val="28"/>
          <w:szCs w:val="28"/>
        </w:rPr>
      </w:pPr>
      <w:r>
        <w:rPr>
          <w:rFonts w:ascii="仿宋" w:eastAsia="仿宋" w:hAnsi="仿宋" w:cs="宋体" w:hint="eastAsia"/>
          <w:kern w:val="0"/>
          <w:sz w:val="28"/>
          <w:szCs w:val="28"/>
        </w:rPr>
        <w:t>附件2：机器人知识与实践比赛奉贤区选拔赛规则</w:t>
      </w:r>
    </w:p>
    <w:p w:rsidR="00C06036" w:rsidRDefault="00EA6EB2">
      <w:pPr>
        <w:spacing w:line="360" w:lineRule="auto"/>
        <w:rPr>
          <w:rFonts w:ascii="仿宋" w:eastAsia="仿宋" w:hAnsi="仿宋" w:cs="宋体"/>
          <w:kern w:val="0"/>
          <w:sz w:val="28"/>
          <w:szCs w:val="28"/>
        </w:rPr>
      </w:pPr>
      <w:r>
        <w:rPr>
          <w:rFonts w:ascii="仿宋" w:eastAsia="仿宋" w:hAnsi="仿宋" w:cs="宋体" w:hint="eastAsia"/>
          <w:kern w:val="0"/>
          <w:sz w:val="28"/>
          <w:szCs w:val="28"/>
        </w:rPr>
        <w:t>附件3：</w:t>
      </w:r>
      <w:r>
        <w:rPr>
          <w:rFonts w:ascii="仿宋" w:eastAsia="仿宋" w:hAnsi="仿宋" w:hint="eastAsia"/>
          <w:sz w:val="28"/>
          <w:szCs w:val="28"/>
        </w:rPr>
        <w:t>校园人工智能嘉年华报名表</w:t>
      </w:r>
    </w:p>
    <w:p w:rsidR="00C06036" w:rsidRDefault="00EA6EB2">
      <w:pPr>
        <w:spacing w:line="360" w:lineRule="auto"/>
        <w:rPr>
          <w:rFonts w:ascii="仿宋" w:eastAsia="仿宋" w:hAnsi="仿宋" w:cs="宋体"/>
          <w:kern w:val="0"/>
          <w:sz w:val="28"/>
          <w:szCs w:val="28"/>
        </w:rPr>
      </w:pPr>
      <w:r>
        <w:rPr>
          <w:rFonts w:ascii="仿宋" w:eastAsia="仿宋" w:hAnsi="仿宋" w:cs="宋体" w:hint="eastAsia"/>
          <w:kern w:val="0"/>
          <w:sz w:val="28"/>
          <w:szCs w:val="28"/>
        </w:rPr>
        <w:t>附件4：</w:t>
      </w:r>
      <w:r>
        <w:rPr>
          <w:rFonts w:ascii="仿宋" w:eastAsia="仿宋" w:hAnsi="仿宋" w:hint="eastAsia"/>
          <w:sz w:val="28"/>
          <w:szCs w:val="28"/>
        </w:rPr>
        <w:t>机器人知识与实践比赛奉贤区选拔赛报名表</w:t>
      </w:r>
    </w:p>
    <w:p w:rsidR="00C06036" w:rsidRDefault="00EA6EB2">
      <w:pPr>
        <w:spacing w:line="360" w:lineRule="auto"/>
        <w:rPr>
          <w:rFonts w:ascii="仿宋" w:eastAsia="仿宋" w:hAnsi="仿宋"/>
          <w:kern w:val="0"/>
          <w:sz w:val="28"/>
          <w:szCs w:val="28"/>
        </w:rPr>
      </w:pPr>
      <w:r>
        <w:rPr>
          <w:rFonts w:ascii="仿宋" w:eastAsia="仿宋" w:hAnsi="仿宋" w:cs="宋体" w:hint="eastAsia"/>
          <w:kern w:val="0"/>
          <w:sz w:val="28"/>
          <w:szCs w:val="28"/>
        </w:rPr>
        <w:t>附件5：</w:t>
      </w:r>
      <w:r>
        <w:rPr>
          <w:rFonts w:ascii="仿宋" w:eastAsia="仿宋" w:hAnsi="仿宋" w:hint="eastAsia"/>
          <w:kern w:val="0"/>
          <w:sz w:val="28"/>
          <w:szCs w:val="28"/>
        </w:rPr>
        <w:t>优秀指导教师奖申报表</w:t>
      </w:r>
    </w:p>
    <w:p w:rsidR="00C06036" w:rsidRDefault="00EA6EB2">
      <w:pPr>
        <w:spacing w:line="360" w:lineRule="auto"/>
        <w:rPr>
          <w:rFonts w:ascii="仿宋" w:eastAsia="仿宋" w:hAnsi="仿宋" w:cs="宋体"/>
          <w:kern w:val="0"/>
          <w:sz w:val="28"/>
          <w:szCs w:val="28"/>
        </w:rPr>
      </w:pPr>
      <w:r>
        <w:rPr>
          <w:rFonts w:ascii="仿宋" w:eastAsia="仿宋" w:hAnsi="仿宋" w:cs="宋体" w:hint="eastAsia"/>
          <w:kern w:val="0"/>
          <w:sz w:val="28"/>
          <w:szCs w:val="28"/>
        </w:rPr>
        <w:t>附件6：机器人知识与实践比赛项目列表及参赛材料要求</w:t>
      </w:r>
    </w:p>
    <w:p w:rsidR="0034699F" w:rsidRDefault="0034699F">
      <w:pPr>
        <w:spacing w:line="360" w:lineRule="auto"/>
        <w:rPr>
          <w:rFonts w:ascii="仿宋" w:eastAsia="仿宋" w:hAnsi="仿宋" w:cs="宋体"/>
          <w:kern w:val="0"/>
          <w:sz w:val="28"/>
          <w:szCs w:val="28"/>
        </w:rPr>
      </w:pPr>
      <w:r>
        <w:rPr>
          <w:rFonts w:ascii="仿宋" w:eastAsia="仿宋" w:hAnsi="仿宋" w:cs="宋体" w:hint="eastAsia"/>
          <w:kern w:val="0"/>
          <w:sz w:val="28"/>
          <w:szCs w:val="28"/>
        </w:rPr>
        <w:t>附件7：部分场地图纸</w:t>
      </w:r>
    </w:p>
    <w:p w:rsidR="00C06036" w:rsidRDefault="00C06036">
      <w:pPr>
        <w:spacing w:line="360" w:lineRule="auto"/>
        <w:rPr>
          <w:rFonts w:ascii="仿宋" w:eastAsia="仿宋" w:hAnsi="仿宋"/>
          <w:kern w:val="0"/>
          <w:sz w:val="28"/>
          <w:szCs w:val="28"/>
        </w:rPr>
      </w:pPr>
    </w:p>
    <w:p w:rsidR="00C06036" w:rsidRDefault="00C06036">
      <w:pPr>
        <w:spacing w:line="360" w:lineRule="auto"/>
        <w:rPr>
          <w:rFonts w:ascii="仿宋" w:eastAsia="仿宋" w:hAnsi="仿宋" w:cs="宋体"/>
          <w:kern w:val="0"/>
          <w:sz w:val="28"/>
          <w:szCs w:val="28"/>
        </w:rPr>
      </w:pPr>
    </w:p>
    <w:p w:rsidR="00C06036" w:rsidRDefault="00C06036">
      <w:pPr>
        <w:spacing w:line="360" w:lineRule="auto"/>
        <w:rPr>
          <w:rFonts w:ascii="仿宋" w:eastAsia="仿宋" w:hAnsi="仿宋" w:cs="宋体"/>
          <w:kern w:val="0"/>
          <w:sz w:val="28"/>
          <w:szCs w:val="28"/>
        </w:rPr>
      </w:pPr>
    </w:p>
    <w:p w:rsidR="00C06036" w:rsidRDefault="00EA6EB2">
      <w:pPr>
        <w:widowControl/>
        <w:tabs>
          <w:tab w:val="left" w:pos="0"/>
        </w:tabs>
        <w:spacing w:line="360" w:lineRule="auto"/>
        <w:ind w:left="1"/>
        <w:jc w:val="right"/>
        <w:rPr>
          <w:rFonts w:ascii="仿宋" w:eastAsia="仿宋" w:hAnsi="仿宋"/>
          <w:sz w:val="28"/>
          <w:szCs w:val="28"/>
        </w:rPr>
      </w:pPr>
      <w:r>
        <w:rPr>
          <w:rFonts w:ascii="仿宋" w:eastAsia="仿宋" w:hAnsi="仿宋" w:hint="eastAsia"/>
          <w:kern w:val="0"/>
          <w:sz w:val="28"/>
          <w:szCs w:val="28"/>
        </w:rPr>
        <w:t xml:space="preserve">                                        </w:t>
      </w:r>
      <w:r>
        <w:rPr>
          <w:rFonts w:ascii="仿宋" w:eastAsia="仿宋" w:hAnsi="仿宋"/>
          <w:kern w:val="0"/>
          <w:sz w:val="28"/>
          <w:szCs w:val="28"/>
        </w:rPr>
        <w:t xml:space="preserve">        </w:t>
      </w:r>
      <w:r>
        <w:rPr>
          <w:rFonts w:ascii="仿宋" w:eastAsia="仿宋" w:hAnsi="仿宋" w:hint="eastAsia"/>
          <w:kern w:val="0"/>
          <w:sz w:val="28"/>
          <w:szCs w:val="28"/>
        </w:rPr>
        <w:t xml:space="preserve"> 202</w:t>
      </w:r>
      <w:r w:rsidR="00865ADB">
        <w:rPr>
          <w:rFonts w:ascii="仿宋" w:eastAsia="仿宋" w:hAnsi="仿宋" w:hint="eastAsia"/>
          <w:kern w:val="0"/>
          <w:sz w:val="28"/>
          <w:szCs w:val="28"/>
        </w:rPr>
        <w:t>4</w:t>
      </w:r>
      <w:r>
        <w:rPr>
          <w:rFonts w:ascii="仿宋" w:eastAsia="仿宋" w:hAnsi="仿宋" w:hint="eastAsia"/>
          <w:kern w:val="0"/>
          <w:sz w:val="28"/>
          <w:szCs w:val="28"/>
        </w:rPr>
        <w:t>年3月</w:t>
      </w:r>
    </w:p>
    <w:sectPr w:rsidR="00C06036" w:rsidSect="00551859">
      <w:footerReference w:type="even" r:id="rId7"/>
      <w:footerReference w:type="default" r:id="rId8"/>
      <w:pgSz w:w="11907" w:h="16840"/>
      <w:pgMar w:top="1440" w:right="1797" w:bottom="1440" w:left="1797" w:header="851" w:footer="992" w:gutter="0"/>
      <w:pgNumType w:start="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12FD" w:rsidRDefault="001412FD">
      <w:r>
        <w:separator/>
      </w:r>
    </w:p>
  </w:endnote>
  <w:endnote w:type="continuationSeparator" w:id="0">
    <w:p w:rsidR="001412FD" w:rsidRDefault="001412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华文新魏">
    <w:charset w:val="86"/>
    <w:family w:val="auto"/>
    <w:pitch w:val="variable"/>
    <w:sig w:usb0="00000001" w:usb1="080F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036" w:rsidRDefault="00FB22D4">
    <w:pPr>
      <w:pStyle w:val="a7"/>
      <w:framePr w:wrap="around" w:vAnchor="text" w:hAnchor="margin" w:xAlign="center" w:y="1"/>
      <w:rPr>
        <w:rStyle w:val="ac"/>
      </w:rPr>
    </w:pPr>
    <w:r>
      <w:fldChar w:fldCharType="begin"/>
    </w:r>
    <w:r w:rsidR="00EA6EB2">
      <w:rPr>
        <w:rStyle w:val="ac"/>
      </w:rPr>
      <w:instrText xml:space="preserve">PAGE  </w:instrText>
    </w:r>
    <w:r>
      <w:fldChar w:fldCharType="end"/>
    </w:r>
  </w:p>
  <w:p w:rsidR="00C06036" w:rsidRDefault="00C06036">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036" w:rsidRDefault="00C06036">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12FD" w:rsidRDefault="001412FD">
      <w:r>
        <w:separator/>
      </w:r>
    </w:p>
  </w:footnote>
  <w:footnote w:type="continuationSeparator" w:id="0">
    <w:p w:rsidR="001412FD" w:rsidRDefault="001412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27222E"/>
    <w:multiLevelType w:val="multilevel"/>
    <w:tmpl w:val="2027222E"/>
    <w:lvl w:ilvl="0">
      <w:start w:val="1"/>
      <w:numFmt w:val="japaneseCounting"/>
      <w:lvlText w:val="（%1）"/>
      <w:lvlJc w:val="left"/>
      <w:pPr>
        <w:ind w:left="885" w:hanging="885"/>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2A726EF9"/>
    <w:multiLevelType w:val="multilevel"/>
    <w:tmpl w:val="2A726EF9"/>
    <w:lvl w:ilvl="0">
      <w:start w:val="1"/>
      <w:numFmt w:val="decimal"/>
      <w:suff w:val="nothing"/>
      <w:lvlText w:val="%1、"/>
      <w:lvlJc w:val="left"/>
    </w:lvl>
    <w:lvl w:ilvl="1">
      <w:start w:val="1"/>
      <w:numFmt w:val="lowerLetter"/>
      <w:lvlText w:val="%2)"/>
      <w:lvlJc w:val="left"/>
      <w:pPr>
        <w:ind w:left="1975" w:hanging="420"/>
      </w:pPr>
    </w:lvl>
    <w:lvl w:ilvl="2">
      <w:start w:val="1"/>
      <w:numFmt w:val="lowerRoman"/>
      <w:lvlText w:val="%3."/>
      <w:lvlJc w:val="right"/>
      <w:pPr>
        <w:ind w:left="2395" w:hanging="420"/>
      </w:pPr>
    </w:lvl>
    <w:lvl w:ilvl="3">
      <w:start w:val="1"/>
      <w:numFmt w:val="decimal"/>
      <w:lvlText w:val="%4."/>
      <w:lvlJc w:val="left"/>
      <w:pPr>
        <w:ind w:left="2815" w:hanging="420"/>
      </w:pPr>
    </w:lvl>
    <w:lvl w:ilvl="4">
      <w:start w:val="1"/>
      <w:numFmt w:val="lowerLetter"/>
      <w:lvlText w:val="%5)"/>
      <w:lvlJc w:val="left"/>
      <w:pPr>
        <w:ind w:left="3235" w:hanging="420"/>
      </w:pPr>
    </w:lvl>
    <w:lvl w:ilvl="5">
      <w:start w:val="1"/>
      <w:numFmt w:val="lowerRoman"/>
      <w:lvlText w:val="%6."/>
      <w:lvlJc w:val="right"/>
      <w:pPr>
        <w:ind w:left="3655" w:hanging="420"/>
      </w:pPr>
    </w:lvl>
    <w:lvl w:ilvl="6">
      <w:start w:val="1"/>
      <w:numFmt w:val="decimal"/>
      <w:lvlText w:val="%7."/>
      <w:lvlJc w:val="left"/>
      <w:pPr>
        <w:ind w:left="4075" w:hanging="420"/>
      </w:pPr>
    </w:lvl>
    <w:lvl w:ilvl="7">
      <w:start w:val="1"/>
      <w:numFmt w:val="lowerLetter"/>
      <w:lvlText w:val="%8)"/>
      <w:lvlJc w:val="left"/>
      <w:pPr>
        <w:ind w:left="4495" w:hanging="420"/>
      </w:pPr>
    </w:lvl>
    <w:lvl w:ilvl="8">
      <w:start w:val="1"/>
      <w:numFmt w:val="lowerRoman"/>
      <w:lvlText w:val="%9."/>
      <w:lvlJc w:val="right"/>
      <w:pPr>
        <w:ind w:left="4915" w:hanging="420"/>
      </w:pPr>
    </w:lvl>
  </w:abstractNum>
  <w:abstractNum w:abstractNumId="2">
    <w:nsid w:val="66410839"/>
    <w:multiLevelType w:val="multilevel"/>
    <w:tmpl w:val="66410839"/>
    <w:lvl w:ilvl="0">
      <w:start w:val="1"/>
      <w:numFmt w:val="japaneseCounting"/>
      <w:lvlText w:val="%1、"/>
      <w:lvlJc w:val="left"/>
      <w:pPr>
        <w:ind w:left="622" w:hanging="480"/>
      </w:pPr>
      <w:rPr>
        <w:rFonts w:hint="default"/>
        <w:lang w:val="en-US"/>
      </w:rPr>
    </w:lvl>
    <w:lvl w:ilvl="1">
      <w:start w:val="1"/>
      <w:numFmt w:val="decimal"/>
      <w:lvlText w:val="%2、"/>
      <w:lvlJc w:val="left"/>
      <w:pPr>
        <w:ind w:left="644" w:hanging="360"/>
      </w:pPr>
      <w:rPr>
        <w:rFonts w:hint="default"/>
      </w:rPr>
    </w:lvl>
    <w:lvl w:ilvl="2">
      <w:start w:val="6"/>
      <w:numFmt w:val="decimal"/>
      <w:lvlText w:val="%3、"/>
      <w:lvlJc w:val="left"/>
      <w:pPr>
        <w:ind w:left="1200" w:hanging="360"/>
      </w:pPr>
      <w:rPr>
        <w:rFonts w:hint="default"/>
      </w:rPr>
    </w:lvl>
    <w:lvl w:ilvl="3">
      <w:start w:val="1"/>
      <w:numFmt w:val="decimal"/>
      <w:lvlText w:val="%4）"/>
      <w:lvlJc w:val="left"/>
      <w:pPr>
        <w:ind w:left="1620" w:hanging="360"/>
      </w:pPr>
      <w:rPr>
        <w:rFonts w:hint="default"/>
      </w:r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73DF12DE"/>
    <w:multiLevelType w:val="hybridMultilevel"/>
    <w:tmpl w:val="FEC2262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defaultTabStop w:val="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useFELayout/>
  </w:compat>
  <w:docVars>
    <w:docVar w:name="commondata" w:val="eyJoZGlkIjoiMDEzZmU3ZTg4Yzk1MjEzMGI0NzMxNzc0MGE1ZmMzMWIifQ=="/>
  </w:docVars>
  <w:rsids>
    <w:rsidRoot w:val="00F47EA0"/>
    <w:rsid w:val="000169B8"/>
    <w:rsid w:val="000376BE"/>
    <w:rsid w:val="000377B4"/>
    <w:rsid w:val="000439B1"/>
    <w:rsid w:val="0004405E"/>
    <w:rsid w:val="000556F4"/>
    <w:rsid w:val="000602FF"/>
    <w:rsid w:val="000644A1"/>
    <w:rsid w:val="00065F2D"/>
    <w:rsid w:val="00072680"/>
    <w:rsid w:val="000902E2"/>
    <w:rsid w:val="00093245"/>
    <w:rsid w:val="0009405D"/>
    <w:rsid w:val="000A09C9"/>
    <w:rsid w:val="000A6224"/>
    <w:rsid w:val="000C1169"/>
    <w:rsid w:val="000C4371"/>
    <w:rsid w:val="000C6481"/>
    <w:rsid w:val="000D4D2B"/>
    <w:rsid w:val="000D7F40"/>
    <w:rsid w:val="000E49AD"/>
    <w:rsid w:val="000E75A6"/>
    <w:rsid w:val="000F4D63"/>
    <w:rsid w:val="000F59F1"/>
    <w:rsid w:val="001070D2"/>
    <w:rsid w:val="00113684"/>
    <w:rsid w:val="00122301"/>
    <w:rsid w:val="00123563"/>
    <w:rsid w:val="00126C28"/>
    <w:rsid w:val="00127060"/>
    <w:rsid w:val="00130629"/>
    <w:rsid w:val="00136EA8"/>
    <w:rsid w:val="00137543"/>
    <w:rsid w:val="00140E4B"/>
    <w:rsid w:val="001412FD"/>
    <w:rsid w:val="001450BF"/>
    <w:rsid w:val="00152DBE"/>
    <w:rsid w:val="00156367"/>
    <w:rsid w:val="0015675C"/>
    <w:rsid w:val="00174933"/>
    <w:rsid w:val="0017733F"/>
    <w:rsid w:val="00181886"/>
    <w:rsid w:val="00192482"/>
    <w:rsid w:val="001A28A7"/>
    <w:rsid w:val="001A664B"/>
    <w:rsid w:val="001A7DBC"/>
    <w:rsid w:val="001B06C0"/>
    <w:rsid w:val="001B4606"/>
    <w:rsid w:val="001D11AF"/>
    <w:rsid w:val="001D18FE"/>
    <w:rsid w:val="001D2AC4"/>
    <w:rsid w:val="001D5A54"/>
    <w:rsid w:val="001D659B"/>
    <w:rsid w:val="00213610"/>
    <w:rsid w:val="002212A9"/>
    <w:rsid w:val="002327C4"/>
    <w:rsid w:val="00232B5F"/>
    <w:rsid w:val="00235E9A"/>
    <w:rsid w:val="002361F2"/>
    <w:rsid w:val="0023655B"/>
    <w:rsid w:val="00246956"/>
    <w:rsid w:val="0026077F"/>
    <w:rsid w:val="00261F9A"/>
    <w:rsid w:val="00271790"/>
    <w:rsid w:val="00272CE7"/>
    <w:rsid w:val="002857CB"/>
    <w:rsid w:val="00295681"/>
    <w:rsid w:val="00296083"/>
    <w:rsid w:val="002A4FCB"/>
    <w:rsid w:val="002A5C53"/>
    <w:rsid w:val="002B1EAA"/>
    <w:rsid w:val="002B3A4C"/>
    <w:rsid w:val="002C0185"/>
    <w:rsid w:val="002D6D55"/>
    <w:rsid w:val="002D7B3F"/>
    <w:rsid w:val="002E33DC"/>
    <w:rsid w:val="002E4765"/>
    <w:rsid w:val="002E4F72"/>
    <w:rsid w:val="002F13DE"/>
    <w:rsid w:val="002F32BF"/>
    <w:rsid w:val="002F48C1"/>
    <w:rsid w:val="003119E7"/>
    <w:rsid w:val="00314F74"/>
    <w:rsid w:val="003434E2"/>
    <w:rsid w:val="0034699F"/>
    <w:rsid w:val="00354E78"/>
    <w:rsid w:val="00374E5A"/>
    <w:rsid w:val="003759E8"/>
    <w:rsid w:val="00382911"/>
    <w:rsid w:val="00383A0C"/>
    <w:rsid w:val="00392C2B"/>
    <w:rsid w:val="00395DFB"/>
    <w:rsid w:val="00395F4E"/>
    <w:rsid w:val="003A083F"/>
    <w:rsid w:val="003B1D40"/>
    <w:rsid w:val="003B431B"/>
    <w:rsid w:val="003B70BE"/>
    <w:rsid w:val="003C230A"/>
    <w:rsid w:val="003D0D00"/>
    <w:rsid w:val="003D3A52"/>
    <w:rsid w:val="003E41B6"/>
    <w:rsid w:val="003F064C"/>
    <w:rsid w:val="003F0EFC"/>
    <w:rsid w:val="004026C0"/>
    <w:rsid w:val="004127DB"/>
    <w:rsid w:val="00414989"/>
    <w:rsid w:val="00414C09"/>
    <w:rsid w:val="004157E9"/>
    <w:rsid w:val="0042031B"/>
    <w:rsid w:val="00422446"/>
    <w:rsid w:val="004254BB"/>
    <w:rsid w:val="00441853"/>
    <w:rsid w:val="00446DF8"/>
    <w:rsid w:val="00450A8A"/>
    <w:rsid w:val="00460AC0"/>
    <w:rsid w:val="004663EC"/>
    <w:rsid w:val="00474942"/>
    <w:rsid w:val="00482174"/>
    <w:rsid w:val="00483FE1"/>
    <w:rsid w:val="00490EC8"/>
    <w:rsid w:val="004A62E4"/>
    <w:rsid w:val="004C0825"/>
    <w:rsid w:val="004C1729"/>
    <w:rsid w:val="004C2289"/>
    <w:rsid w:val="004D072F"/>
    <w:rsid w:val="004E07A1"/>
    <w:rsid w:val="004E2A21"/>
    <w:rsid w:val="004F0B16"/>
    <w:rsid w:val="004F1C00"/>
    <w:rsid w:val="0050714C"/>
    <w:rsid w:val="005114B2"/>
    <w:rsid w:val="00525B68"/>
    <w:rsid w:val="00551859"/>
    <w:rsid w:val="00551E28"/>
    <w:rsid w:val="00564FBC"/>
    <w:rsid w:val="0057317D"/>
    <w:rsid w:val="005752FB"/>
    <w:rsid w:val="00584D2C"/>
    <w:rsid w:val="00585F58"/>
    <w:rsid w:val="00586B5E"/>
    <w:rsid w:val="00595833"/>
    <w:rsid w:val="00596290"/>
    <w:rsid w:val="005A0E6C"/>
    <w:rsid w:val="005A1A99"/>
    <w:rsid w:val="005B3900"/>
    <w:rsid w:val="005B5148"/>
    <w:rsid w:val="005B5EE6"/>
    <w:rsid w:val="005B7219"/>
    <w:rsid w:val="005B7C80"/>
    <w:rsid w:val="005B7E50"/>
    <w:rsid w:val="005C5723"/>
    <w:rsid w:val="005D6459"/>
    <w:rsid w:val="005F03A3"/>
    <w:rsid w:val="00607B1C"/>
    <w:rsid w:val="006153C1"/>
    <w:rsid w:val="00617039"/>
    <w:rsid w:val="006177F1"/>
    <w:rsid w:val="00640BD9"/>
    <w:rsid w:val="00641AD3"/>
    <w:rsid w:val="0064667F"/>
    <w:rsid w:val="006467EA"/>
    <w:rsid w:val="006702DA"/>
    <w:rsid w:val="00673B14"/>
    <w:rsid w:val="00675BB7"/>
    <w:rsid w:val="006764E5"/>
    <w:rsid w:val="0067741E"/>
    <w:rsid w:val="00683B4D"/>
    <w:rsid w:val="00694671"/>
    <w:rsid w:val="0069573F"/>
    <w:rsid w:val="006A6EE2"/>
    <w:rsid w:val="006C0563"/>
    <w:rsid w:val="006D08C4"/>
    <w:rsid w:val="006F0CEC"/>
    <w:rsid w:val="006F18F7"/>
    <w:rsid w:val="007310EC"/>
    <w:rsid w:val="00732F5D"/>
    <w:rsid w:val="007448C0"/>
    <w:rsid w:val="007529A5"/>
    <w:rsid w:val="00756C11"/>
    <w:rsid w:val="0077097C"/>
    <w:rsid w:val="00770CB8"/>
    <w:rsid w:val="00774C65"/>
    <w:rsid w:val="00775CD1"/>
    <w:rsid w:val="00780D48"/>
    <w:rsid w:val="00782192"/>
    <w:rsid w:val="00786465"/>
    <w:rsid w:val="007B3FA3"/>
    <w:rsid w:val="007B74B7"/>
    <w:rsid w:val="007C119F"/>
    <w:rsid w:val="007C5AFC"/>
    <w:rsid w:val="007D71C7"/>
    <w:rsid w:val="007E393A"/>
    <w:rsid w:val="007E61BC"/>
    <w:rsid w:val="007F0BF0"/>
    <w:rsid w:val="007F3956"/>
    <w:rsid w:val="007F46B6"/>
    <w:rsid w:val="0081457E"/>
    <w:rsid w:val="00823E7A"/>
    <w:rsid w:val="00826E85"/>
    <w:rsid w:val="00827ABA"/>
    <w:rsid w:val="008457EA"/>
    <w:rsid w:val="00845BB0"/>
    <w:rsid w:val="00846965"/>
    <w:rsid w:val="00846A78"/>
    <w:rsid w:val="008518A5"/>
    <w:rsid w:val="00865ADB"/>
    <w:rsid w:val="00866AC8"/>
    <w:rsid w:val="008862B9"/>
    <w:rsid w:val="008954D4"/>
    <w:rsid w:val="008A2C6C"/>
    <w:rsid w:val="008A4177"/>
    <w:rsid w:val="008B4739"/>
    <w:rsid w:val="008C4B3D"/>
    <w:rsid w:val="008C7FA9"/>
    <w:rsid w:val="008E201A"/>
    <w:rsid w:val="008E4496"/>
    <w:rsid w:val="008E4655"/>
    <w:rsid w:val="008F7966"/>
    <w:rsid w:val="00901F01"/>
    <w:rsid w:val="0090224E"/>
    <w:rsid w:val="00902F48"/>
    <w:rsid w:val="00906BC6"/>
    <w:rsid w:val="00916D04"/>
    <w:rsid w:val="00916ED0"/>
    <w:rsid w:val="00917548"/>
    <w:rsid w:val="00921C7A"/>
    <w:rsid w:val="0092230C"/>
    <w:rsid w:val="009306A8"/>
    <w:rsid w:val="00931747"/>
    <w:rsid w:val="0093442D"/>
    <w:rsid w:val="009400E1"/>
    <w:rsid w:val="0094122F"/>
    <w:rsid w:val="0094330E"/>
    <w:rsid w:val="00950B08"/>
    <w:rsid w:val="00954383"/>
    <w:rsid w:val="00957C05"/>
    <w:rsid w:val="00960F87"/>
    <w:rsid w:val="009643D5"/>
    <w:rsid w:val="00965AE7"/>
    <w:rsid w:val="00967C47"/>
    <w:rsid w:val="009722CA"/>
    <w:rsid w:val="00981627"/>
    <w:rsid w:val="00986646"/>
    <w:rsid w:val="00996D24"/>
    <w:rsid w:val="0099769A"/>
    <w:rsid w:val="009A4D0A"/>
    <w:rsid w:val="009B10AB"/>
    <w:rsid w:val="009B2520"/>
    <w:rsid w:val="009B5DA9"/>
    <w:rsid w:val="009D3D8D"/>
    <w:rsid w:val="009E5945"/>
    <w:rsid w:val="00A048AD"/>
    <w:rsid w:val="00A07404"/>
    <w:rsid w:val="00A12FED"/>
    <w:rsid w:val="00A232F5"/>
    <w:rsid w:val="00A2413A"/>
    <w:rsid w:val="00A335C5"/>
    <w:rsid w:val="00A42DD1"/>
    <w:rsid w:val="00A45FC3"/>
    <w:rsid w:val="00A55A64"/>
    <w:rsid w:val="00A6441F"/>
    <w:rsid w:val="00A66141"/>
    <w:rsid w:val="00A670E6"/>
    <w:rsid w:val="00A72BC6"/>
    <w:rsid w:val="00A801A8"/>
    <w:rsid w:val="00A9266C"/>
    <w:rsid w:val="00A93FFD"/>
    <w:rsid w:val="00A9433C"/>
    <w:rsid w:val="00A94BBC"/>
    <w:rsid w:val="00AA080B"/>
    <w:rsid w:val="00AA24FE"/>
    <w:rsid w:val="00AA4CF6"/>
    <w:rsid w:val="00AA7009"/>
    <w:rsid w:val="00AC3319"/>
    <w:rsid w:val="00AC5F20"/>
    <w:rsid w:val="00AD1589"/>
    <w:rsid w:val="00AE22C0"/>
    <w:rsid w:val="00AE2352"/>
    <w:rsid w:val="00AE4F6E"/>
    <w:rsid w:val="00AF1B11"/>
    <w:rsid w:val="00B0010A"/>
    <w:rsid w:val="00B05E02"/>
    <w:rsid w:val="00B079A5"/>
    <w:rsid w:val="00B1058D"/>
    <w:rsid w:val="00B2031E"/>
    <w:rsid w:val="00B24858"/>
    <w:rsid w:val="00B2680D"/>
    <w:rsid w:val="00B325BF"/>
    <w:rsid w:val="00B32989"/>
    <w:rsid w:val="00B344C8"/>
    <w:rsid w:val="00B401E2"/>
    <w:rsid w:val="00B4505D"/>
    <w:rsid w:val="00B45DFA"/>
    <w:rsid w:val="00B53545"/>
    <w:rsid w:val="00B54217"/>
    <w:rsid w:val="00B55F36"/>
    <w:rsid w:val="00B66BCF"/>
    <w:rsid w:val="00B71129"/>
    <w:rsid w:val="00B84BD5"/>
    <w:rsid w:val="00BB0055"/>
    <w:rsid w:val="00BD0E1F"/>
    <w:rsid w:val="00BE1902"/>
    <w:rsid w:val="00BE4757"/>
    <w:rsid w:val="00BF04E0"/>
    <w:rsid w:val="00C06036"/>
    <w:rsid w:val="00C24CF4"/>
    <w:rsid w:val="00C25352"/>
    <w:rsid w:val="00C2679A"/>
    <w:rsid w:val="00C33503"/>
    <w:rsid w:val="00C35A24"/>
    <w:rsid w:val="00C45E10"/>
    <w:rsid w:val="00C525CB"/>
    <w:rsid w:val="00C57AC5"/>
    <w:rsid w:val="00C63A85"/>
    <w:rsid w:val="00C71A77"/>
    <w:rsid w:val="00C71F0E"/>
    <w:rsid w:val="00C759D2"/>
    <w:rsid w:val="00C76627"/>
    <w:rsid w:val="00C8562D"/>
    <w:rsid w:val="00C97CB5"/>
    <w:rsid w:val="00CA0FB0"/>
    <w:rsid w:val="00CA4E68"/>
    <w:rsid w:val="00CA680F"/>
    <w:rsid w:val="00CD1B1D"/>
    <w:rsid w:val="00CE006C"/>
    <w:rsid w:val="00CE57BB"/>
    <w:rsid w:val="00CE6CC0"/>
    <w:rsid w:val="00CF3F32"/>
    <w:rsid w:val="00D00872"/>
    <w:rsid w:val="00D067C6"/>
    <w:rsid w:val="00D11951"/>
    <w:rsid w:val="00D14C1A"/>
    <w:rsid w:val="00D31820"/>
    <w:rsid w:val="00D34DE6"/>
    <w:rsid w:val="00D412B3"/>
    <w:rsid w:val="00D41E9D"/>
    <w:rsid w:val="00D72167"/>
    <w:rsid w:val="00D832DC"/>
    <w:rsid w:val="00D8747C"/>
    <w:rsid w:val="00D9067D"/>
    <w:rsid w:val="00D95202"/>
    <w:rsid w:val="00DA13E6"/>
    <w:rsid w:val="00DA5618"/>
    <w:rsid w:val="00DB3724"/>
    <w:rsid w:val="00DC76A7"/>
    <w:rsid w:val="00DD78C5"/>
    <w:rsid w:val="00DE1449"/>
    <w:rsid w:val="00DE33A8"/>
    <w:rsid w:val="00DF4D93"/>
    <w:rsid w:val="00DF69E0"/>
    <w:rsid w:val="00E05B2E"/>
    <w:rsid w:val="00E074E0"/>
    <w:rsid w:val="00E13D30"/>
    <w:rsid w:val="00E34881"/>
    <w:rsid w:val="00E42F75"/>
    <w:rsid w:val="00E5085A"/>
    <w:rsid w:val="00E51C22"/>
    <w:rsid w:val="00E52801"/>
    <w:rsid w:val="00E539D8"/>
    <w:rsid w:val="00E65388"/>
    <w:rsid w:val="00E65B05"/>
    <w:rsid w:val="00E7020E"/>
    <w:rsid w:val="00E71295"/>
    <w:rsid w:val="00E76B90"/>
    <w:rsid w:val="00E80A8A"/>
    <w:rsid w:val="00E8386D"/>
    <w:rsid w:val="00EA0BFF"/>
    <w:rsid w:val="00EA13A0"/>
    <w:rsid w:val="00EA6EB2"/>
    <w:rsid w:val="00EB1E7D"/>
    <w:rsid w:val="00EB2C90"/>
    <w:rsid w:val="00EB6542"/>
    <w:rsid w:val="00EC1D53"/>
    <w:rsid w:val="00EC365B"/>
    <w:rsid w:val="00ED3E63"/>
    <w:rsid w:val="00EF49DA"/>
    <w:rsid w:val="00F00F84"/>
    <w:rsid w:val="00F01B32"/>
    <w:rsid w:val="00F0252D"/>
    <w:rsid w:val="00F02F4F"/>
    <w:rsid w:val="00F129FD"/>
    <w:rsid w:val="00F12CEA"/>
    <w:rsid w:val="00F20FD0"/>
    <w:rsid w:val="00F306FB"/>
    <w:rsid w:val="00F32CC6"/>
    <w:rsid w:val="00F35973"/>
    <w:rsid w:val="00F366A6"/>
    <w:rsid w:val="00F47EA0"/>
    <w:rsid w:val="00F56A56"/>
    <w:rsid w:val="00F60552"/>
    <w:rsid w:val="00F60E27"/>
    <w:rsid w:val="00F62C1C"/>
    <w:rsid w:val="00F6664A"/>
    <w:rsid w:val="00F71BB1"/>
    <w:rsid w:val="00F71EA2"/>
    <w:rsid w:val="00F8491F"/>
    <w:rsid w:val="00FA2ABD"/>
    <w:rsid w:val="00FB22D4"/>
    <w:rsid w:val="00FC4414"/>
    <w:rsid w:val="00FD05F8"/>
    <w:rsid w:val="00FE3480"/>
    <w:rsid w:val="00FE793A"/>
    <w:rsid w:val="00FF4438"/>
    <w:rsid w:val="176970A1"/>
    <w:rsid w:val="1D972238"/>
    <w:rsid w:val="31A74CB2"/>
    <w:rsid w:val="3A331190"/>
    <w:rsid w:val="64A101B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51859"/>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551859"/>
    <w:pPr>
      <w:spacing w:line="520" w:lineRule="exact"/>
    </w:pPr>
    <w:rPr>
      <w:sz w:val="24"/>
    </w:rPr>
  </w:style>
  <w:style w:type="paragraph" w:styleId="a4">
    <w:name w:val="Body Text Indent"/>
    <w:basedOn w:val="a"/>
    <w:rsid w:val="00551859"/>
    <w:pPr>
      <w:spacing w:line="520" w:lineRule="exact"/>
      <w:ind w:firstLineChars="200" w:firstLine="560"/>
    </w:pPr>
    <w:rPr>
      <w:rFonts w:eastAsia="华文新魏"/>
      <w:sz w:val="28"/>
    </w:rPr>
  </w:style>
  <w:style w:type="paragraph" w:styleId="a5">
    <w:name w:val="Date"/>
    <w:basedOn w:val="a"/>
    <w:next w:val="a"/>
    <w:rsid w:val="00551859"/>
    <w:rPr>
      <w:sz w:val="24"/>
    </w:rPr>
  </w:style>
  <w:style w:type="paragraph" w:styleId="a6">
    <w:name w:val="Balloon Text"/>
    <w:basedOn w:val="a"/>
    <w:semiHidden/>
    <w:rsid w:val="00551859"/>
    <w:rPr>
      <w:sz w:val="18"/>
      <w:szCs w:val="18"/>
    </w:rPr>
  </w:style>
  <w:style w:type="paragraph" w:styleId="a7">
    <w:name w:val="footer"/>
    <w:basedOn w:val="a"/>
    <w:rsid w:val="00551859"/>
    <w:pPr>
      <w:tabs>
        <w:tab w:val="center" w:pos="4153"/>
        <w:tab w:val="right" w:pos="8306"/>
      </w:tabs>
      <w:snapToGrid w:val="0"/>
      <w:jc w:val="left"/>
    </w:pPr>
    <w:rPr>
      <w:sz w:val="18"/>
      <w:szCs w:val="18"/>
    </w:rPr>
  </w:style>
  <w:style w:type="paragraph" w:styleId="a8">
    <w:name w:val="header"/>
    <w:basedOn w:val="a"/>
    <w:rsid w:val="00551859"/>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rsid w:val="00551859"/>
    <w:pPr>
      <w:spacing w:beforeAutospacing="1" w:afterAutospacing="1"/>
      <w:jc w:val="left"/>
    </w:pPr>
    <w:rPr>
      <w:rFonts w:ascii="Calibri" w:hAnsi="Calibri"/>
      <w:kern w:val="0"/>
      <w:sz w:val="24"/>
      <w:szCs w:val="24"/>
    </w:rPr>
  </w:style>
  <w:style w:type="table" w:styleId="aa">
    <w:name w:val="Table Grid"/>
    <w:basedOn w:val="a1"/>
    <w:rsid w:val="005518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uiPriority w:val="22"/>
    <w:qFormat/>
    <w:rsid w:val="00551859"/>
    <w:rPr>
      <w:b/>
      <w:bCs/>
    </w:rPr>
  </w:style>
  <w:style w:type="character" w:styleId="ac">
    <w:name w:val="page number"/>
    <w:rsid w:val="00551859"/>
  </w:style>
  <w:style w:type="character" w:styleId="ad">
    <w:name w:val="Hyperlink"/>
    <w:rsid w:val="00551859"/>
    <w:rPr>
      <w:color w:val="0000FF"/>
      <w:u w:val="single"/>
    </w:rPr>
  </w:style>
  <w:style w:type="paragraph" w:styleId="ae">
    <w:name w:val="List Paragraph"/>
    <w:basedOn w:val="a"/>
    <w:uiPriority w:val="34"/>
    <w:qFormat/>
    <w:rsid w:val="00551859"/>
    <w:pPr>
      <w:ind w:firstLineChars="200" w:firstLine="420"/>
    </w:pPr>
  </w:style>
  <w:style w:type="character" w:styleId="af">
    <w:name w:val="FollowedHyperlink"/>
    <w:basedOn w:val="a0"/>
    <w:rsid w:val="00967C4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4</Pages>
  <Words>266</Words>
  <Characters>1522</Characters>
  <Application>Microsoft Office Word</Application>
  <DocSecurity>0</DocSecurity>
  <Lines>12</Lines>
  <Paragraphs>3</Paragraphs>
  <ScaleCrop>false</ScaleCrop>
  <Company>philips</Company>
  <LinksUpToDate>false</LinksUpToDate>
  <CharactersWithSpaces>1785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沪科教中心（2002）第号</dc:title>
  <dc:creator>JonMMx 2000</dc:creator>
  <cp:lastModifiedBy>Administrator</cp:lastModifiedBy>
  <cp:revision>33</cp:revision>
  <cp:lastPrinted>2023-03-15T06:09:00Z</cp:lastPrinted>
  <dcterms:created xsi:type="dcterms:W3CDTF">2023-02-25T01:14:00Z</dcterms:created>
  <dcterms:modified xsi:type="dcterms:W3CDTF">2024-03-16T04:16:00Z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E6426C799C884D68996C446166326626</vt:lpwstr>
  </property>
</Properties>
</file>